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6F" w:rsidRPr="00107C6F" w:rsidRDefault="00107C6F" w:rsidP="00107C6F">
      <w:pPr>
        <w:keepNext/>
        <w:spacing w:after="0" w:line="240" w:lineRule="auto"/>
        <w:jc w:val="center"/>
        <w:outlineLvl w:val="3"/>
        <w:rPr>
          <w:rFonts w:ascii="Times New Roman" w:eastAsia="Times New Roman" w:hAnsi="Times New Roman" w:cs="Times New Roman"/>
          <w:b/>
          <w:bCs/>
          <w:sz w:val="28"/>
          <w:szCs w:val="28"/>
          <w:lang w:eastAsia="ru-RU"/>
        </w:rPr>
      </w:pPr>
      <w:r w:rsidRPr="00107C6F">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107C6F" w:rsidRPr="00107C6F" w:rsidRDefault="00107C6F" w:rsidP="00107C6F">
      <w:pPr>
        <w:keepNext/>
        <w:spacing w:after="0" w:line="240" w:lineRule="auto"/>
        <w:jc w:val="center"/>
        <w:outlineLvl w:val="3"/>
        <w:rPr>
          <w:rFonts w:ascii="Times New Roman" w:eastAsia="Times New Roman" w:hAnsi="Times New Roman" w:cs="Times New Roman"/>
          <w:b/>
          <w:bCs/>
          <w:i/>
          <w:sz w:val="28"/>
          <w:szCs w:val="28"/>
          <w:lang w:eastAsia="ru-RU"/>
        </w:rPr>
      </w:pPr>
      <w:r w:rsidRPr="00107C6F">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107C6F">
        <w:rPr>
          <w:rFonts w:ascii="Times New Roman" w:eastAsia="Times New Roman" w:hAnsi="Times New Roman" w:cs="Times New Roman"/>
          <w:b/>
          <w:bCs/>
          <w:i/>
          <w:sz w:val="28"/>
          <w:szCs w:val="28"/>
          <w:lang w:eastAsia="ru-RU"/>
        </w:rPr>
        <w:t xml:space="preserve"> </w:t>
      </w:r>
      <w:r w:rsidRPr="00107C6F">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7033E6" w:rsidRPr="007033E6" w:rsidRDefault="007033E6" w:rsidP="007033E6">
      <w:pPr>
        <w:jc w:val="center"/>
        <w:rPr>
          <w:rFonts w:ascii="Calibri" w:eastAsia="Times New Roman" w:hAnsi="Calibri" w:cs="Times New Roman"/>
          <w:b/>
          <w:lang w:eastAsia="ru-RU"/>
        </w:rPr>
      </w:pPr>
    </w:p>
    <w:p w:rsidR="007033E6" w:rsidRPr="007033E6" w:rsidRDefault="007033E6" w:rsidP="007033E6">
      <w:pPr>
        <w:spacing w:line="360" w:lineRule="auto"/>
        <w:ind w:firstLine="4536"/>
        <w:jc w:val="center"/>
        <w:rPr>
          <w:rFonts w:ascii="Calibri" w:eastAsia="Times New Roman" w:hAnsi="Calibri" w:cs="Times New Roman"/>
          <w:b/>
          <w:sz w:val="28"/>
          <w:szCs w:val="28"/>
          <w:lang w:eastAsia="ru-RU"/>
        </w:rPr>
      </w:pPr>
    </w:p>
    <w:tbl>
      <w:tblPr>
        <w:tblW w:w="9640" w:type="dxa"/>
        <w:tblInd w:w="-34" w:type="dxa"/>
        <w:tblLook w:val="04A0" w:firstRow="1" w:lastRow="0" w:firstColumn="1" w:lastColumn="0" w:noHBand="0" w:noVBand="1"/>
      </w:tblPr>
      <w:tblGrid>
        <w:gridCol w:w="3998"/>
        <w:gridCol w:w="5642"/>
      </w:tblGrid>
      <w:tr w:rsidR="007033E6" w:rsidRPr="007033E6" w:rsidTr="005366E6">
        <w:trPr>
          <w:trHeight w:val="285"/>
        </w:trPr>
        <w:tc>
          <w:tcPr>
            <w:tcW w:w="3998" w:type="dxa"/>
            <w:hideMark/>
          </w:tcPr>
          <w:p w:rsidR="007033E6" w:rsidRPr="007033E6" w:rsidRDefault="007033E6" w:rsidP="00AD4689">
            <w:pPr>
              <w:spacing w:after="0" w:line="240" w:lineRule="auto"/>
              <w:rPr>
                <w:rFonts w:ascii="Calibri" w:eastAsia="Times New Roman" w:hAnsi="Calibri" w:cs="Times New Roman"/>
                <w:b/>
                <w:lang w:eastAsia="ru-RU"/>
              </w:rPr>
            </w:pPr>
          </w:p>
        </w:tc>
        <w:tc>
          <w:tcPr>
            <w:tcW w:w="5642" w:type="dxa"/>
            <w:hideMark/>
          </w:tcPr>
          <w:p w:rsidR="007033E6" w:rsidRPr="007033E6" w:rsidRDefault="007033E6" w:rsidP="00AD4689">
            <w:pPr>
              <w:spacing w:after="0" w:line="240" w:lineRule="auto"/>
              <w:jc w:val="right"/>
              <w:rPr>
                <w:rFonts w:ascii="Calibri" w:eastAsia="Times New Roman" w:hAnsi="Calibri" w:cs="Times New Roman"/>
                <w:b/>
                <w:lang w:eastAsia="ru-RU"/>
              </w:rPr>
            </w:pPr>
            <w:r w:rsidRPr="007033E6">
              <w:rPr>
                <w:rFonts w:ascii="Times New Roman" w:eastAsia="Times New Roman" w:hAnsi="Times New Roman" w:cs="Times New Roman"/>
                <w:b/>
                <w:sz w:val="24"/>
                <w:szCs w:val="24"/>
                <w:lang w:eastAsia="ru-RU"/>
              </w:rPr>
              <w:t>СОГЛАСОВАНО</w:t>
            </w:r>
          </w:p>
        </w:tc>
      </w:tr>
      <w:tr w:rsidR="007033E6" w:rsidRPr="007033E6" w:rsidTr="005366E6">
        <w:trPr>
          <w:trHeight w:val="285"/>
        </w:trPr>
        <w:tc>
          <w:tcPr>
            <w:tcW w:w="3998" w:type="dxa"/>
            <w:hideMark/>
          </w:tcPr>
          <w:p w:rsidR="007033E6" w:rsidRPr="007033E6" w:rsidRDefault="007033E6" w:rsidP="00AD4689">
            <w:pPr>
              <w:spacing w:after="0" w:line="240" w:lineRule="auto"/>
              <w:rPr>
                <w:rFonts w:ascii="Times New Roman" w:eastAsia="Times New Roman" w:hAnsi="Times New Roman" w:cs="Times New Roman"/>
                <w:sz w:val="24"/>
                <w:szCs w:val="24"/>
                <w:lang w:eastAsia="ru-RU"/>
              </w:rPr>
            </w:pPr>
          </w:p>
        </w:tc>
        <w:tc>
          <w:tcPr>
            <w:tcW w:w="5642" w:type="dxa"/>
            <w:hideMark/>
          </w:tcPr>
          <w:p w:rsidR="007033E6" w:rsidRPr="00107C6F" w:rsidRDefault="00FE6FB7" w:rsidP="00AD468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з</w:t>
            </w:r>
            <w:r w:rsidR="007033E6" w:rsidRPr="00107C6F">
              <w:rPr>
                <w:rFonts w:ascii="Times New Roman" w:eastAsia="Times New Roman" w:hAnsi="Times New Roman" w:cs="Times New Roman"/>
                <w:sz w:val="28"/>
                <w:szCs w:val="28"/>
                <w:lang w:eastAsia="ru-RU"/>
              </w:rPr>
              <w:t>ам. директора по УР</w:t>
            </w:r>
          </w:p>
        </w:tc>
      </w:tr>
      <w:tr w:rsidR="007033E6" w:rsidRPr="007033E6" w:rsidTr="005366E6">
        <w:trPr>
          <w:trHeight w:val="285"/>
        </w:trPr>
        <w:tc>
          <w:tcPr>
            <w:tcW w:w="3998" w:type="dxa"/>
            <w:hideMark/>
          </w:tcPr>
          <w:p w:rsidR="007033E6" w:rsidRPr="007033E6" w:rsidRDefault="007033E6" w:rsidP="00AD4689">
            <w:pPr>
              <w:spacing w:after="0" w:line="240" w:lineRule="auto"/>
              <w:rPr>
                <w:rFonts w:ascii="Times New Roman" w:eastAsia="Times New Roman" w:hAnsi="Times New Roman" w:cs="Times New Roman"/>
                <w:sz w:val="24"/>
                <w:szCs w:val="24"/>
                <w:lang w:eastAsia="ru-RU"/>
              </w:rPr>
            </w:pPr>
          </w:p>
        </w:tc>
        <w:tc>
          <w:tcPr>
            <w:tcW w:w="5642" w:type="dxa"/>
            <w:hideMark/>
          </w:tcPr>
          <w:p w:rsidR="007033E6" w:rsidRPr="00107C6F" w:rsidRDefault="007033E6" w:rsidP="00AD4689">
            <w:pPr>
              <w:spacing w:after="0" w:line="240" w:lineRule="auto"/>
              <w:jc w:val="right"/>
              <w:rPr>
                <w:rFonts w:ascii="Times New Roman" w:eastAsia="Times New Roman" w:hAnsi="Times New Roman" w:cs="Times New Roman"/>
                <w:sz w:val="28"/>
                <w:szCs w:val="28"/>
                <w:lang w:eastAsia="ru-RU"/>
              </w:rPr>
            </w:pPr>
            <w:r w:rsidRPr="00107C6F">
              <w:rPr>
                <w:rFonts w:ascii="Times New Roman" w:eastAsia="Times New Roman" w:hAnsi="Times New Roman" w:cs="Times New Roman"/>
                <w:sz w:val="28"/>
                <w:szCs w:val="28"/>
                <w:lang w:eastAsia="ru-RU"/>
              </w:rPr>
              <w:t>___________ О.В. Гузаревич</w:t>
            </w:r>
          </w:p>
        </w:tc>
      </w:tr>
      <w:tr w:rsidR="007033E6" w:rsidRPr="007033E6" w:rsidTr="005366E6">
        <w:trPr>
          <w:trHeight w:val="285"/>
        </w:trPr>
        <w:tc>
          <w:tcPr>
            <w:tcW w:w="3998" w:type="dxa"/>
            <w:hideMark/>
          </w:tcPr>
          <w:p w:rsidR="007033E6" w:rsidRPr="007033E6" w:rsidRDefault="007033E6" w:rsidP="00AD4689">
            <w:pPr>
              <w:spacing w:after="0" w:line="240" w:lineRule="auto"/>
              <w:rPr>
                <w:rFonts w:ascii="Times New Roman" w:eastAsia="Times New Roman" w:hAnsi="Times New Roman" w:cs="Times New Roman"/>
                <w:sz w:val="24"/>
                <w:szCs w:val="24"/>
                <w:lang w:eastAsia="ru-RU"/>
              </w:rPr>
            </w:pPr>
          </w:p>
        </w:tc>
        <w:tc>
          <w:tcPr>
            <w:tcW w:w="5642" w:type="dxa"/>
            <w:hideMark/>
          </w:tcPr>
          <w:p w:rsidR="007033E6" w:rsidRPr="00107C6F" w:rsidRDefault="007033E6" w:rsidP="00FE6FB7">
            <w:pPr>
              <w:spacing w:after="0" w:line="240" w:lineRule="auto"/>
              <w:jc w:val="right"/>
              <w:rPr>
                <w:rFonts w:ascii="Times New Roman" w:eastAsia="Times New Roman" w:hAnsi="Times New Roman" w:cs="Times New Roman"/>
                <w:sz w:val="28"/>
                <w:szCs w:val="28"/>
                <w:lang w:eastAsia="ru-RU"/>
              </w:rPr>
            </w:pPr>
            <w:r w:rsidRPr="00107C6F">
              <w:rPr>
                <w:rFonts w:ascii="Times New Roman" w:eastAsia="Times New Roman" w:hAnsi="Times New Roman" w:cs="Times New Roman"/>
                <w:sz w:val="28"/>
                <w:szCs w:val="28"/>
                <w:lang w:eastAsia="ru-RU"/>
              </w:rPr>
              <w:t>«___»  сентября  202</w:t>
            </w:r>
            <w:r w:rsidR="00FE6FB7">
              <w:rPr>
                <w:rFonts w:ascii="Times New Roman" w:eastAsia="Times New Roman" w:hAnsi="Times New Roman" w:cs="Times New Roman"/>
                <w:sz w:val="28"/>
                <w:szCs w:val="28"/>
                <w:lang w:eastAsia="ru-RU"/>
              </w:rPr>
              <w:t>0</w:t>
            </w:r>
            <w:r w:rsidRPr="00107C6F">
              <w:rPr>
                <w:rFonts w:ascii="Times New Roman" w:eastAsia="Times New Roman" w:hAnsi="Times New Roman" w:cs="Times New Roman"/>
                <w:sz w:val="28"/>
                <w:szCs w:val="28"/>
                <w:lang w:eastAsia="ru-RU"/>
              </w:rPr>
              <w:t xml:space="preserve"> г.</w:t>
            </w:r>
          </w:p>
        </w:tc>
      </w:tr>
    </w:tbl>
    <w:p w:rsidR="00725B54" w:rsidRPr="00EC7A66" w:rsidRDefault="00725B54" w:rsidP="00AD4689">
      <w:pPr>
        <w:tabs>
          <w:tab w:val="left" w:pos="4605"/>
        </w:tabs>
        <w:spacing w:after="0" w:line="240" w:lineRule="auto"/>
        <w:jc w:val="center"/>
        <w:rPr>
          <w:rFonts w:ascii="Times New Roman" w:eastAsia="Calibri" w:hAnsi="Times New Roman" w:cs="Times New Roman"/>
          <w:b/>
          <w:sz w:val="28"/>
          <w:szCs w:val="28"/>
        </w:rPr>
      </w:pPr>
    </w:p>
    <w:p w:rsidR="00725B54" w:rsidRPr="00EC7A66" w:rsidRDefault="00725B54" w:rsidP="00725B54">
      <w:pPr>
        <w:shd w:val="clear" w:color="auto" w:fill="FFFFFF"/>
        <w:spacing w:after="0" w:line="240" w:lineRule="auto"/>
        <w:rPr>
          <w:rFonts w:ascii="Times New Roman" w:eastAsia="Times New Roman" w:hAnsi="Times New Roman" w:cs="Times New Roman"/>
          <w:sz w:val="28"/>
          <w:szCs w:val="28"/>
          <w:lang w:eastAsia="ru-RU"/>
        </w:rPr>
      </w:pPr>
    </w:p>
    <w:p w:rsidR="001C2337" w:rsidRPr="00EC7A66" w:rsidRDefault="00994BCA" w:rsidP="00725B54">
      <w:pPr>
        <w:shd w:val="clear" w:color="auto" w:fill="FFFFFF"/>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4C4DEA1-24B9-497C-9868-C050A13B19A1}" provid="{00000000-0000-0000-0000-000000000000}" o:suggestedsigner="Некс О.В." o:suggestedsigner2="Директор" o:suggestedsigneremail="ogeki@ogek-i.ru" issignatureline="t"/>
          </v:shape>
        </w:pict>
      </w:r>
      <w:bookmarkEnd w:id="0"/>
    </w:p>
    <w:p w:rsidR="00725B54" w:rsidRPr="00EC7A66" w:rsidRDefault="00725B54" w:rsidP="00AD4689">
      <w:pPr>
        <w:shd w:val="clear" w:color="auto" w:fill="FFFFFF"/>
        <w:spacing w:after="0" w:line="360" w:lineRule="auto"/>
        <w:jc w:val="center"/>
        <w:rPr>
          <w:rFonts w:ascii="Times New Roman" w:hAnsi="Times New Roman" w:cs="Times New Roman"/>
          <w:b/>
          <w:sz w:val="32"/>
          <w:szCs w:val="32"/>
        </w:rPr>
      </w:pPr>
      <w:r w:rsidRPr="00EC7A66">
        <w:rPr>
          <w:rFonts w:ascii="Times New Roman" w:hAnsi="Times New Roman" w:cs="Times New Roman"/>
          <w:b/>
          <w:sz w:val="32"/>
          <w:szCs w:val="32"/>
        </w:rPr>
        <w:t>РАБОЧАЯ ПРОГРАММА УЧЕБНОЙ ПРАКТИКИ</w:t>
      </w:r>
    </w:p>
    <w:p w:rsidR="00725B54" w:rsidRPr="00EC7A66" w:rsidRDefault="00AD4689" w:rsidP="00AD4689">
      <w:pPr>
        <w:shd w:val="clear" w:color="auto" w:fill="FFFFFF"/>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профессионального модуля</w:t>
      </w:r>
      <w:r w:rsidRPr="00EC7A66">
        <w:rPr>
          <w:rFonts w:ascii="Times New Roman" w:eastAsia="Times New Roman" w:hAnsi="Times New Roman" w:cs="Times New Roman"/>
          <w:b/>
          <w:bCs/>
          <w:sz w:val="28"/>
          <w:szCs w:val="28"/>
          <w:lang w:eastAsia="ru-RU"/>
        </w:rPr>
        <w:t xml:space="preserve"> </w:t>
      </w:r>
    </w:p>
    <w:p w:rsidR="00725B54" w:rsidRPr="00EC7A66" w:rsidRDefault="00725B54" w:rsidP="00AD4689">
      <w:pPr>
        <w:shd w:val="clear" w:color="auto" w:fill="FFFFFF"/>
        <w:spacing w:after="0" w:line="360" w:lineRule="auto"/>
        <w:jc w:val="center"/>
        <w:rPr>
          <w:rFonts w:ascii="Times New Roman" w:eastAsia="Times New Roman" w:hAnsi="Times New Roman" w:cs="Times New Roman"/>
          <w:b/>
          <w:sz w:val="28"/>
          <w:szCs w:val="28"/>
          <w:lang w:eastAsia="ru-RU"/>
        </w:rPr>
      </w:pPr>
      <w:r w:rsidRPr="00EC7A66">
        <w:rPr>
          <w:rFonts w:ascii="Times New Roman" w:eastAsia="Times New Roman" w:hAnsi="Times New Roman" w:cs="Times New Roman"/>
          <w:b/>
          <w:bCs/>
          <w:sz w:val="28"/>
          <w:szCs w:val="28"/>
          <w:lang w:eastAsia="ru-RU"/>
        </w:rPr>
        <w:t>ПМ.</w:t>
      </w:r>
      <w:r w:rsidR="00AD4689" w:rsidRPr="00EC7A66">
        <w:rPr>
          <w:rFonts w:ascii="Times New Roman" w:eastAsia="Times New Roman" w:hAnsi="Times New Roman" w:cs="Times New Roman"/>
          <w:b/>
          <w:bCs/>
          <w:sz w:val="28"/>
          <w:szCs w:val="28"/>
          <w:lang w:eastAsia="ru-RU"/>
        </w:rPr>
        <w:t>03</w:t>
      </w:r>
      <w:r w:rsidR="00AD4689">
        <w:rPr>
          <w:rFonts w:ascii="Times New Roman" w:eastAsia="Times New Roman" w:hAnsi="Times New Roman" w:cs="Times New Roman"/>
          <w:b/>
          <w:sz w:val="28"/>
          <w:szCs w:val="28"/>
          <w:lang w:eastAsia="ru-RU"/>
        </w:rPr>
        <w:t xml:space="preserve"> П</w:t>
      </w:r>
      <w:r w:rsidR="00AD4689" w:rsidRPr="00EC7A66">
        <w:rPr>
          <w:rFonts w:ascii="Times New Roman" w:eastAsia="Times New Roman" w:hAnsi="Times New Roman" w:cs="Times New Roman"/>
          <w:b/>
          <w:sz w:val="28"/>
          <w:szCs w:val="28"/>
          <w:lang w:eastAsia="ru-RU"/>
        </w:rPr>
        <w:t>роведение расчетов с бюджетом и внебюджетными фондами</w:t>
      </w:r>
    </w:p>
    <w:p w:rsidR="00AD4689" w:rsidRPr="00AD4689" w:rsidRDefault="00AD4689" w:rsidP="00AD4689">
      <w:pPr>
        <w:shd w:val="clear" w:color="auto" w:fill="FFFFFF"/>
        <w:spacing w:after="0" w:line="360" w:lineRule="auto"/>
        <w:jc w:val="center"/>
        <w:rPr>
          <w:rFonts w:ascii="Times New Roman" w:eastAsia="Times New Roman" w:hAnsi="Times New Roman" w:cs="Times New Roman"/>
          <w:sz w:val="28"/>
          <w:szCs w:val="28"/>
          <w:lang w:eastAsia="ru-RU"/>
        </w:rPr>
      </w:pPr>
      <w:r w:rsidRPr="00AD4689">
        <w:rPr>
          <w:rFonts w:ascii="Times New Roman" w:eastAsia="Times New Roman" w:hAnsi="Times New Roman" w:cs="Times New Roman"/>
          <w:sz w:val="28"/>
          <w:szCs w:val="28"/>
          <w:lang w:eastAsia="ru-RU"/>
        </w:rPr>
        <w:t>по специальности</w:t>
      </w:r>
    </w:p>
    <w:p w:rsidR="00725B54" w:rsidRPr="00EC7A66" w:rsidRDefault="00725B54" w:rsidP="00AD4689">
      <w:pPr>
        <w:shd w:val="clear" w:color="auto" w:fill="FFFFFF"/>
        <w:spacing w:after="0" w:line="360" w:lineRule="auto"/>
        <w:jc w:val="center"/>
        <w:rPr>
          <w:rFonts w:ascii="Times New Roman" w:eastAsia="Times New Roman" w:hAnsi="Times New Roman" w:cs="Times New Roman"/>
          <w:b/>
          <w:sz w:val="28"/>
          <w:szCs w:val="28"/>
          <w:lang w:eastAsia="ru-RU"/>
        </w:rPr>
      </w:pPr>
      <w:r w:rsidRPr="00EC7A66">
        <w:rPr>
          <w:rFonts w:ascii="Times New Roman" w:eastAsia="Times New Roman" w:hAnsi="Times New Roman" w:cs="Times New Roman"/>
          <w:b/>
          <w:bCs/>
          <w:sz w:val="28"/>
          <w:szCs w:val="28"/>
          <w:lang w:eastAsia="ru-RU"/>
        </w:rPr>
        <w:t>38.02.01 Экономика и бухгалтерский учет (по отраслям)</w:t>
      </w:r>
    </w:p>
    <w:p w:rsidR="00227AF5" w:rsidRPr="00EC7A66" w:rsidRDefault="00AD4689" w:rsidP="00AD4689">
      <w:pPr>
        <w:shd w:val="clear" w:color="auto" w:fill="FFFFFF"/>
        <w:spacing w:after="0" w:line="360" w:lineRule="auto"/>
        <w:jc w:val="center"/>
        <w:rPr>
          <w:rFonts w:ascii="Times New Roman" w:eastAsia="Times New Roman" w:hAnsi="Times New Roman" w:cs="Times New Roman"/>
          <w:b/>
          <w:sz w:val="28"/>
          <w:szCs w:val="28"/>
          <w:lang w:eastAsia="ru-RU"/>
        </w:rPr>
      </w:pPr>
      <w:r w:rsidRPr="00AD4689">
        <w:rPr>
          <w:rFonts w:ascii="Times New Roman" w:eastAsia="Times New Roman" w:hAnsi="Times New Roman" w:cs="Times New Roman"/>
          <w:sz w:val="28"/>
          <w:szCs w:val="28"/>
          <w:lang w:eastAsia="ru-RU"/>
        </w:rPr>
        <w:t>Наименование квалификации</w:t>
      </w:r>
      <w:r>
        <w:rPr>
          <w:rFonts w:ascii="Times New Roman" w:eastAsia="Times New Roman" w:hAnsi="Times New Roman" w:cs="Times New Roman"/>
          <w:b/>
          <w:sz w:val="28"/>
          <w:szCs w:val="28"/>
          <w:lang w:eastAsia="ru-RU"/>
        </w:rPr>
        <w:t>: б</w:t>
      </w:r>
      <w:r w:rsidR="00725B54" w:rsidRPr="00EC7A66">
        <w:rPr>
          <w:rFonts w:ascii="Times New Roman" w:eastAsia="Times New Roman" w:hAnsi="Times New Roman" w:cs="Times New Roman"/>
          <w:b/>
          <w:sz w:val="28"/>
          <w:szCs w:val="28"/>
          <w:lang w:eastAsia="ru-RU"/>
        </w:rPr>
        <w:t>ухгалтер</w:t>
      </w:r>
      <w:r w:rsidR="00074599">
        <w:rPr>
          <w:rFonts w:ascii="Times New Roman" w:eastAsia="Times New Roman" w:hAnsi="Times New Roman" w:cs="Times New Roman"/>
          <w:b/>
          <w:sz w:val="28"/>
          <w:szCs w:val="28"/>
          <w:lang w:eastAsia="ru-RU"/>
        </w:rPr>
        <w:t xml:space="preserve">, специалист по налогообложению </w:t>
      </w:r>
    </w:p>
    <w:p w:rsidR="00227AF5" w:rsidRPr="00227AF5" w:rsidRDefault="00227AF5" w:rsidP="00AD4689">
      <w:pPr>
        <w:spacing w:after="0" w:line="360" w:lineRule="auto"/>
        <w:jc w:val="center"/>
        <w:rPr>
          <w:rFonts w:ascii="Times New Roman" w:eastAsia="Calibri" w:hAnsi="Times New Roman" w:cs="Times New Roman"/>
          <w:sz w:val="28"/>
          <w:szCs w:val="28"/>
        </w:rPr>
      </w:pPr>
      <w:r w:rsidRPr="00227AF5">
        <w:rPr>
          <w:rFonts w:ascii="Times New Roman" w:eastAsia="Times New Roman" w:hAnsi="Times New Roman" w:cs="Times New Roman"/>
          <w:bCs/>
          <w:color w:val="000000"/>
          <w:spacing w:val="-3"/>
          <w:sz w:val="28"/>
          <w:szCs w:val="28"/>
          <w:lang w:eastAsia="ru-RU"/>
        </w:rPr>
        <w:t xml:space="preserve">Форма обучения: </w:t>
      </w:r>
      <w:r w:rsidRPr="00227AF5">
        <w:rPr>
          <w:rFonts w:ascii="Times New Roman" w:eastAsia="Times New Roman" w:hAnsi="Times New Roman" w:cs="Times New Roman"/>
          <w:b/>
          <w:bCs/>
          <w:color w:val="000000"/>
          <w:spacing w:val="-3"/>
          <w:sz w:val="28"/>
          <w:szCs w:val="28"/>
          <w:lang w:eastAsia="ru-RU"/>
        </w:rPr>
        <w:t>очная</w:t>
      </w:r>
    </w:p>
    <w:p w:rsidR="00725B54" w:rsidRPr="00EC7A66" w:rsidRDefault="00725B54" w:rsidP="00725B54">
      <w:pPr>
        <w:shd w:val="clear" w:color="auto" w:fill="FFFFFF"/>
        <w:spacing w:after="0" w:line="240" w:lineRule="auto"/>
        <w:jc w:val="center"/>
        <w:rPr>
          <w:rFonts w:ascii="Times New Roman" w:eastAsia="Times New Roman" w:hAnsi="Times New Roman" w:cs="Times New Roman"/>
          <w:sz w:val="28"/>
          <w:szCs w:val="28"/>
          <w:lang w:eastAsia="ru-RU"/>
        </w:rPr>
      </w:pPr>
    </w:p>
    <w:p w:rsidR="00725B54" w:rsidRPr="00EC7A66" w:rsidRDefault="00725B54" w:rsidP="00725B54">
      <w:pPr>
        <w:shd w:val="clear" w:color="auto" w:fill="FFFFFF"/>
        <w:spacing w:after="0" w:line="240" w:lineRule="auto"/>
        <w:jc w:val="center"/>
        <w:rPr>
          <w:rFonts w:ascii="Times New Roman" w:eastAsia="Times New Roman" w:hAnsi="Times New Roman" w:cs="Times New Roman"/>
          <w:sz w:val="28"/>
          <w:szCs w:val="28"/>
          <w:lang w:eastAsia="ru-RU"/>
        </w:rPr>
      </w:pPr>
    </w:p>
    <w:p w:rsidR="00725B54" w:rsidRPr="00EC7A66" w:rsidRDefault="00725B54" w:rsidP="00725B54">
      <w:pPr>
        <w:shd w:val="clear" w:color="auto" w:fill="FFFFFF"/>
        <w:spacing w:after="0" w:line="240" w:lineRule="auto"/>
        <w:jc w:val="center"/>
        <w:rPr>
          <w:rFonts w:ascii="Times New Roman" w:eastAsia="Times New Roman" w:hAnsi="Times New Roman" w:cs="Times New Roman"/>
          <w:sz w:val="28"/>
          <w:szCs w:val="28"/>
          <w:lang w:eastAsia="ru-RU"/>
        </w:rPr>
      </w:pPr>
    </w:p>
    <w:p w:rsidR="00725B54" w:rsidRPr="00EC7A66" w:rsidRDefault="00725B54" w:rsidP="00725B54">
      <w:pPr>
        <w:shd w:val="clear" w:color="auto" w:fill="FFFFFF"/>
        <w:spacing w:after="0" w:line="240" w:lineRule="auto"/>
        <w:jc w:val="center"/>
        <w:rPr>
          <w:rFonts w:ascii="Times New Roman" w:eastAsia="Times New Roman" w:hAnsi="Times New Roman" w:cs="Times New Roman"/>
          <w:sz w:val="28"/>
          <w:szCs w:val="28"/>
          <w:lang w:eastAsia="ru-RU"/>
        </w:rPr>
      </w:pPr>
    </w:p>
    <w:p w:rsidR="00725B54" w:rsidRPr="00EC7A66" w:rsidRDefault="00725B54" w:rsidP="00725B54">
      <w:pPr>
        <w:shd w:val="clear" w:color="auto" w:fill="FFFFFF"/>
        <w:spacing w:after="0" w:line="240" w:lineRule="auto"/>
        <w:rPr>
          <w:rFonts w:ascii="Times New Roman" w:eastAsia="Times New Roman" w:hAnsi="Times New Roman" w:cs="Times New Roman"/>
          <w:sz w:val="28"/>
          <w:szCs w:val="28"/>
          <w:lang w:eastAsia="ru-RU"/>
        </w:rPr>
      </w:pPr>
    </w:p>
    <w:p w:rsidR="00725B54" w:rsidRPr="00EC7A66" w:rsidRDefault="00725B54" w:rsidP="00725B54">
      <w:pPr>
        <w:shd w:val="clear" w:color="auto" w:fill="FFFFFF"/>
        <w:spacing w:after="0" w:line="240" w:lineRule="auto"/>
        <w:rPr>
          <w:rFonts w:ascii="Times New Roman" w:eastAsia="Times New Roman" w:hAnsi="Times New Roman" w:cs="Times New Roman"/>
          <w:sz w:val="28"/>
          <w:szCs w:val="28"/>
          <w:lang w:eastAsia="ru-RU"/>
        </w:rPr>
      </w:pPr>
    </w:p>
    <w:p w:rsidR="00725B54" w:rsidRPr="00EC7A66" w:rsidRDefault="00725B54" w:rsidP="00725B54">
      <w:pPr>
        <w:shd w:val="clear" w:color="auto" w:fill="FFFFFF"/>
        <w:spacing w:after="0" w:line="240" w:lineRule="auto"/>
        <w:rPr>
          <w:rFonts w:ascii="Times New Roman" w:eastAsia="Times New Roman" w:hAnsi="Times New Roman" w:cs="Times New Roman"/>
          <w:sz w:val="28"/>
          <w:szCs w:val="28"/>
          <w:lang w:eastAsia="ru-RU"/>
        </w:rPr>
      </w:pPr>
    </w:p>
    <w:p w:rsidR="00725B54" w:rsidRDefault="00725B54" w:rsidP="00725B54">
      <w:pPr>
        <w:shd w:val="clear" w:color="auto" w:fill="FFFFFF"/>
        <w:spacing w:after="0" w:line="240" w:lineRule="auto"/>
        <w:rPr>
          <w:rFonts w:ascii="Times New Roman" w:eastAsia="Times New Roman" w:hAnsi="Times New Roman" w:cs="Times New Roman"/>
          <w:sz w:val="28"/>
          <w:szCs w:val="28"/>
          <w:lang w:eastAsia="ru-RU"/>
        </w:rPr>
      </w:pPr>
    </w:p>
    <w:p w:rsidR="00227AF5" w:rsidRDefault="00227AF5" w:rsidP="00725B54">
      <w:pPr>
        <w:shd w:val="clear" w:color="auto" w:fill="FFFFFF"/>
        <w:spacing w:after="0" w:line="240" w:lineRule="auto"/>
        <w:rPr>
          <w:rFonts w:ascii="Times New Roman" w:eastAsia="Times New Roman" w:hAnsi="Times New Roman" w:cs="Times New Roman"/>
          <w:sz w:val="28"/>
          <w:szCs w:val="28"/>
          <w:lang w:eastAsia="ru-RU"/>
        </w:rPr>
      </w:pPr>
    </w:p>
    <w:p w:rsidR="001C2337" w:rsidRDefault="001C2337" w:rsidP="00725B54">
      <w:pPr>
        <w:shd w:val="clear" w:color="auto" w:fill="FFFFFF"/>
        <w:spacing w:after="0" w:line="240" w:lineRule="auto"/>
        <w:rPr>
          <w:rFonts w:ascii="Times New Roman" w:eastAsia="Times New Roman" w:hAnsi="Times New Roman" w:cs="Times New Roman"/>
          <w:sz w:val="28"/>
          <w:szCs w:val="28"/>
          <w:lang w:eastAsia="ru-RU"/>
        </w:rPr>
      </w:pPr>
    </w:p>
    <w:p w:rsidR="001C2337" w:rsidRDefault="001C2337" w:rsidP="00725B54">
      <w:pPr>
        <w:shd w:val="clear" w:color="auto" w:fill="FFFFFF"/>
        <w:spacing w:after="0" w:line="240" w:lineRule="auto"/>
        <w:rPr>
          <w:rFonts w:ascii="Times New Roman" w:eastAsia="Times New Roman" w:hAnsi="Times New Roman" w:cs="Times New Roman"/>
          <w:sz w:val="28"/>
          <w:szCs w:val="28"/>
          <w:lang w:eastAsia="ru-RU"/>
        </w:rPr>
      </w:pPr>
    </w:p>
    <w:p w:rsidR="001C2337" w:rsidRDefault="001C2337" w:rsidP="00725B54">
      <w:pPr>
        <w:shd w:val="clear" w:color="auto" w:fill="FFFFFF"/>
        <w:spacing w:after="0" w:line="240" w:lineRule="auto"/>
        <w:rPr>
          <w:rFonts w:ascii="Times New Roman" w:eastAsia="Times New Roman" w:hAnsi="Times New Roman" w:cs="Times New Roman"/>
          <w:sz w:val="28"/>
          <w:szCs w:val="28"/>
          <w:lang w:eastAsia="ru-RU"/>
        </w:rPr>
      </w:pPr>
    </w:p>
    <w:p w:rsidR="00227AF5" w:rsidRDefault="00227AF5" w:rsidP="00725B54">
      <w:pPr>
        <w:shd w:val="clear" w:color="auto" w:fill="FFFFFF"/>
        <w:spacing w:after="0" w:line="240" w:lineRule="auto"/>
        <w:rPr>
          <w:rFonts w:ascii="Times New Roman" w:eastAsia="Times New Roman" w:hAnsi="Times New Roman" w:cs="Times New Roman"/>
          <w:sz w:val="28"/>
          <w:szCs w:val="28"/>
          <w:lang w:eastAsia="ru-RU"/>
        </w:rPr>
      </w:pPr>
    </w:p>
    <w:p w:rsidR="00AA5EB2" w:rsidRDefault="007033E6" w:rsidP="007033E6">
      <w:pPr>
        <w:spacing w:after="0" w:line="240" w:lineRule="auto"/>
        <w:jc w:val="center"/>
        <w:rPr>
          <w:rFonts w:ascii="Times New Roman" w:eastAsia="Calibri" w:hAnsi="Times New Roman" w:cs="Times New Roman"/>
          <w:sz w:val="28"/>
          <w:szCs w:val="28"/>
        </w:rPr>
      </w:pPr>
      <w:r w:rsidRPr="007033E6">
        <w:rPr>
          <w:rFonts w:ascii="Times New Roman" w:eastAsia="Calibri" w:hAnsi="Times New Roman" w:cs="Times New Roman"/>
          <w:sz w:val="28"/>
          <w:szCs w:val="28"/>
        </w:rPr>
        <w:t>г. Оренбург, 202</w:t>
      </w:r>
      <w:r w:rsidR="00FE6FB7">
        <w:rPr>
          <w:rFonts w:ascii="Times New Roman" w:eastAsia="Calibri" w:hAnsi="Times New Roman" w:cs="Times New Roman"/>
          <w:sz w:val="28"/>
          <w:szCs w:val="28"/>
        </w:rPr>
        <w:t>0</w:t>
      </w:r>
    </w:p>
    <w:p w:rsidR="00AA5EB2" w:rsidRDefault="00AA5EB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85813" w:rsidRPr="00E85813" w:rsidRDefault="00E85813" w:rsidP="00E85813">
      <w:pPr>
        <w:suppressLineNumbers/>
        <w:spacing w:after="0" w:line="240" w:lineRule="auto"/>
        <w:ind w:firstLine="709"/>
        <w:jc w:val="both"/>
        <w:rPr>
          <w:rFonts w:ascii="Times New Roman" w:eastAsia="Times New Roman" w:hAnsi="Times New Roman" w:cs="Times New Roman"/>
          <w:b/>
          <w:color w:val="FF0000"/>
          <w:sz w:val="28"/>
          <w:szCs w:val="28"/>
          <w:lang w:eastAsia="ru-RU"/>
        </w:rPr>
      </w:pPr>
      <w:r w:rsidRPr="00E85813">
        <w:rPr>
          <w:rFonts w:ascii="Times New Roman" w:eastAsia="Times New Roman" w:hAnsi="Times New Roman" w:cs="Times New Roman"/>
          <w:b/>
          <w:sz w:val="28"/>
          <w:szCs w:val="28"/>
          <w:lang w:eastAsia="ru-RU"/>
        </w:rPr>
        <w:lastRenderedPageBreak/>
        <w:t>Рабочая программа учебной практики</w:t>
      </w:r>
      <w:r>
        <w:rPr>
          <w:rFonts w:ascii="Times New Roman" w:eastAsia="Times New Roman" w:hAnsi="Times New Roman" w:cs="Times New Roman"/>
          <w:b/>
          <w:sz w:val="28"/>
          <w:szCs w:val="28"/>
          <w:lang w:eastAsia="ru-RU"/>
        </w:rPr>
        <w:t xml:space="preserve"> </w:t>
      </w:r>
      <w:r w:rsidRPr="00E85813">
        <w:rPr>
          <w:rFonts w:ascii="Times New Roman" w:eastAsia="Times New Roman" w:hAnsi="Times New Roman" w:cs="Times New Roman"/>
          <w:b/>
          <w:bCs/>
          <w:sz w:val="28"/>
          <w:szCs w:val="28"/>
          <w:lang w:eastAsia="ru-RU"/>
        </w:rPr>
        <w:t xml:space="preserve">по профессиональному модулю </w:t>
      </w:r>
      <w:r>
        <w:rPr>
          <w:rFonts w:ascii="Times New Roman" w:eastAsia="Times New Roman" w:hAnsi="Times New Roman" w:cs="Times New Roman"/>
          <w:b/>
          <w:bCs/>
          <w:sz w:val="28"/>
          <w:szCs w:val="28"/>
          <w:lang w:eastAsia="ru-RU"/>
        </w:rPr>
        <w:t>ПМ</w:t>
      </w:r>
      <w:r w:rsidRPr="00E85813">
        <w:rPr>
          <w:rFonts w:ascii="Times New Roman" w:eastAsia="Times New Roman" w:hAnsi="Times New Roman" w:cs="Times New Roman"/>
          <w:b/>
          <w:bCs/>
          <w:sz w:val="28"/>
          <w:szCs w:val="28"/>
          <w:lang w:eastAsia="ru-RU"/>
        </w:rPr>
        <w:t>.03</w:t>
      </w:r>
      <w:r>
        <w:rPr>
          <w:rFonts w:ascii="Times New Roman" w:eastAsia="Times New Roman" w:hAnsi="Times New Roman" w:cs="Times New Roman"/>
          <w:b/>
          <w:bCs/>
          <w:sz w:val="28"/>
          <w:szCs w:val="28"/>
          <w:lang w:eastAsia="ru-RU"/>
        </w:rPr>
        <w:t xml:space="preserve"> П</w:t>
      </w:r>
      <w:r w:rsidRPr="00E85813">
        <w:rPr>
          <w:rFonts w:ascii="Times New Roman" w:eastAsia="Times New Roman" w:hAnsi="Times New Roman" w:cs="Times New Roman"/>
          <w:b/>
          <w:sz w:val="28"/>
          <w:szCs w:val="28"/>
          <w:lang w:eastAsia="ru-RU"/>
        </w:rPr>
        <w:t>роведение расчетов с бюджетом и внебюджетными фондами</w:t>
      </w:r>
      <w:r>
        <w:rPr>
          <w:rFonts w:ascii="Times New Roman" w:eastAsia="Times New Roman" w:hAnsi="Times New Roman" w:cs="Times New Roman"/>
          <w:b/>
          <w:sz w:val="28"/>
          <w:szCs w:val="28"/>
          <w:lang w:eastAsia="ru-RU"/>
        </w:rPr>
        <w:t xml:space="preserve"> </w:t>
      </w:r>
      <w:r w:rsidRPr="00E85813">
        <w:rPr>
          <w:rFonts w:ascii="Times New Roman" w:eastAsia="Times New Roman" w:hAnsi="Times New Roman" w:cs="Times New Roman"/>
          <w:b/>
          <w:sz w:val="28"/>
          <w:szCs w:val="28"/>
          <w:lang w:eastAsia="ru-RU"/>
        </w:rPr>
        <w:t>/ сост. В.В. Малахова, А.В. Максимова - Оренбург: ФКПОУ «ОГЭКИ» Минтруда России, 202</w:t>
      </w:r>
      <w:r w:rsidR="00FE6FB7">
        <w:rPr>
          <w:rFonts w:ascii="Times New Roman" w:eastAsia="Times New Roman" w:hAnsi="Times New Roman" w:cs="Times New Roman"/>
          <w:b/>
          <w:sz w:val="28"/>
          <w:szCs w:val="28"/>
          <w:lang w:eastAsia="ru-RU"/>
        </w:rPr>
        <w:t>0</w:t>
      </w:r>
      <w:r w:rsidRPr="00E85813">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w:t>
      </w:r>
      <w:r w:rsidR="00F843D0">
        <w:rPr>
          <w:rFonts w:ascii="Times New Roman" w:eastAsia="Times New Roman" w:hAnsi="Times New Roman" w:cs="Times New Roman"/>
          <w:b/>
          <w:sz w:val="28"/>
          <w:szCs w:val="28"/>
          <w:lang w:eastAsia="ru-RU"/>
        </w:rPr>
        <w:t>8</w:t>
      </w:r>
      <w:r w:rsidRPr="00E85813">
        <w:rPr>
          <w:rFonts w:ascii="Times New Roman" w:eastAsia="Times New Roman" w:hAnsi="Times New Roman" w:cs="Times New Roman"/>
          <w:b/>
          <w:sz w:val="28"/>
          <w:szCs w:val="28"/>
          <w:lang w:eastAsia="ru-RU"/>
        </w:rPr>
        <w:t xml:space="preserve"> с.</w:t>
      </w:r>
    </w:p>
    <w:p w:rsidR="00E85813" w:rsidRPr="00E85813" w:rsidRDefault="00E85813" w:rsidP="00AD4689">
      <w:pPr>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spacing w:after="0" w:line="240" w:lineRule="auto"/>
        <w:ind w:firstLine="708"/>
        <w:jc w:val="both"/>
        <w:rPr>
          <w:rFonts w:ascii="Times New Roman" w:eastAsia="Times New Roman" w:hAnsi="Times New Roman" w:cs="Times New Roman"/>
          <w:sz w:val="28"/>
          <w:szCs w:val="28"/>
          <w:lang w:eastAsia="ru-RU"/>
        </w:rPr>
      </w:pPr>
      <w:r w:rsidRPr="00E85813">
        <w:rPr>
          <w:rFonts w:ascii="Times New Roman" w:eastAsia="Times New Roman" w:hAnsi="Times New Roman" w:cs="Times New Roman"/>
          <w:sz w:val="28"/>
          <w:szCs w:val="28"/>
          <w:lang w:eastAsia="ru-RU"/>
        </w:rPr>
        <w:t xml:space="preserve">Рабочая программа </w:t>
      </w:r>
      <w:r w:rsidR="00AD4689">
        <w:rPr>
          <w:rFonts w:ascii="Times New Roman" w:eastAsia="Times New Roman" w:hAnsi="Times New Roman" w:cs="Times New Roman"/>
          <w:sz w:val="28"/>
          <w:szCs w:val="28"/>
          <w:lang w:eastAsia="ru-RU"/>
        </w:rPr>
        <w:t xml:space="preserve">учебной практики </w:t>
      </w:r>
      <w:r w:rsidRPr="00E85813">
        <w:rPr>
          <w:rFonts w:ascii="Times New Roman" w:eastAsia="Times New Roman" w:hAnsi="Times New Roman" w:cs="Times New Roman"/>
          <w:sz w:val="28"/>
          <w:szCs w:val="28"/>
          <w:lang w:eastAsia="ru-RU"/>
        </w:rPr>
        <w:t xml:space="preserve">предназначена для преподавания дисциплины </w:t>
      </w:r>
      <w:r w:rsidR="00017861">
        <w:rPr>
          <w:rFonts w:ascii="Times New Roman" w:eastAsia="Times New Roman" w:hAnsi="Times New Roman" w:cs="Times New Roman"/>
          <w:sz w:val="28"/>
          <w:szCs w:val="28"/>
          <w:lang w:eastAsia="ru-RU"/>
        </w:rPr>
        <w:t>профессионального</w:t>
      </w:r>
      <w:r w:rsidRPr="00E85813">
        <w:rPr>
          <w:rFonts w:ascii="Times New Roman" w:eastAsia="Times New Roman" w:hAnsi="Times New Roman" w:cs="Times New Roman"/>
          <w:sz w:val="28"/>
          <w:szCs w:val="28"/>
          <w:lang w:eastAsia="ru-RU"/>
        </w:rPr>
        <w:t xml:space="preserve"> цикла студентам очной формы об</w:t>
      </w:r>
      <w:r w:rsidR="00017861">
        <w:rPr>
          <w:rFonts w:ascii="Times New Roman" w:eastAsia="Times New Roman" w:hAnsi="Times New Roman" w:cs="Times New Roman"/>
          <w:sz w:val="28"/>
          <w:szCs w:val="28"/>
          <w:lang w:eastAsia="ru-RU"/>
        </w:rPr>
        <w:t>учения по специальности 38.02.01</w:t>
      </w:r>
      <w:r w:rsidR="00AD4689">
        <w:rPr>
          <w:rFonts w:ascii="Times New Roman" w:eastAsia="Times New Roman" w:hAnsi="Times New Roman" w:cs="Times New Roman"/>
          <w:sz w:val="28"/>
          <w:szCs w:val="28"/>
          <w:lang w:eastAsia="ru-RU"/>
        </w:rPr>
        <w:t xml:space="preserve"> </w:t>
      </w:r>
      <w:r w:rsidR="00017861">
        <w:rPr>
          <w:rFonts w:ascii="Times New Roman" w:eastAsia="Times New Roman" w:hAnsi="Times New Roman" w:cs="Times New Roman"/>
          <w:sz w:val="28"/>
          <w:szCs w:val="28"/>
          <w:lang w:eastAsia="ru-RU"/>
        </w:rPr>
        <w:t>Экономика и бухгалтерский учет</w:t>
      </w:r>
      <w:r w:rsidR="00AD4689">
        <w:rPr>
          <w:rFonts w:ascii="Times New Roman" w:eastAsia="Times New Roman" w:hAnsi="Times New Roman" w:cs="Times New Roman"/>
          <w:sz w:val="28"/>
          <w:szCs w:val="28"/>
          <w:lang w:eastAsia="ru-RU"/>
        </w:rPr>
        <w:t xml:space="preserve"> (по отраслям)</w:t>
      </w:r>
      <w:r w:rsidRPr="00E85813">
        <w:rPr>
          <w:rFonts w:ascii="Times New Roman" w:eastAsia="Times New Roman" w:hAnsi="Times New Roman" w:cs="Times New Roman"/>
          <w:sz w:val="28"/>
          <w:szCs w:val="28"/>
          <w:lang w:eastAsia="ru-RU"/>
        </w:rPr>
        <w:t>.</w:t>
      </w:r>
    </w:p>
    <w:p w:rsidR="00AD4689" w:rsidRDefault="00E85813" w:rsidP="00AD4689">
      <w:pPr>
        <w:spacing w:after="0" w:line="240" w:lineRule="auto"/>
        <w:ind w:firstLine="709"/>
        <w:jc w:val="both"/>
        <w:rPr>
          <w:rFonts w:ascii="Times New Roman" w:hAnsi="Times New Roman"/>
          <w:sz w:val="28"/>
          <w:szCs w:val="28"/>
        </w:rPr>
      </w:pPr>
      <w:r w:rsidRPr="00E85813">
        <w:rPr>
          <w:rFonts w:ascii="Times New Roman" w:eastAsia="Times New Roman" w:hAnsi="Times New Roman" w:cs="Times New Roman"/>
          <w:sz w:val="28"/>
          <w:szCs w:val="28"/>
          <w:lang w:eastAsia="ru-RU"/>
        </w:rPr>
        <w:t xml:space="preserve">Рабочая программа учебной дисциплины разработана </w:t>
      </w:r>
      <w:r w:rsidR="00017861">
        <w:rPr>
          <w:rFonts w:ascii="Times New Roman" w:eastAsia="Times New Roman" w:hAnsi="Times New Roman" w:cs="Times New Roman"/>
          <w:sz w:val="28"/>
          <w:szCs w:val="28"/>
          <w:lang w:eastAsia="ru-RU"/>
        </w:rPr>
        <w:t xml:space="preserve">на основе </w:t>
      </w:r>
      <w:r w:rsidR="00017861" w:rsidRPr="00017861">
        <w:rPr>
          <w:rFonts w:ascii="Times New Roman" w:eastAsia="Times New Roman" w:hAnsi="Times New Roman" w:cs="Times New Roman"/>
          <w:sz w:val="28"/>
          <w:szCs w:val="28"/>
          <w:lang w:eastAsia="ru-RU"/>
        </w:rPr>
        <w:t>Приказ</w:t>
      </w:r>
      <w:r w:rsidR="00017861">
        <w:rPr>
          <w:rFonts w:ascii="Times New Roman" w:eastAsia="Times New Roman" w:hAnsi="Times New Roman" w:cs="Times New Roman"/>
          <w:sz w:val="28"/>
          <w:szCs w:val="28"/>
          <w:lang w:eastAsia="ru-RU"/>
        </w:rPr>
        <w:t>а</w:t>
      </w:r>
      <w:r w:rsidR="00017861" w:rsidRPr="00017861">
        <w:rPr>
          <w:rFonts w:ascii="Times New Roman" w:eastAsia="Times New Roman" w:hAnsi="Times New Roman" w:cs="Times New Roman"/>
          <w:sz w:val="28"/>
          <w:szCs w:val="28"/>
          <w:lang w:eastAsia="ru-RU"/>
        </w:rPr>
        <w:t xml:space="preserve"> Минобрнауки России от 05.02.2018 №</w:t>
      </w:r>
      <w:r w:rsidR="00017861">
        <w:rPr>
          <w:rFonts w:ascii="Times New Roman" w:eastAsia="Times New Roman" w:hAnsi="Times New Roman" w:cs="Times New Roman"/>
          <w:sz w:val="28"/>
          <w:szCs w:val="28"/>
          <w:lang w:eastAsia="ru-RU"/>
        </w:rPr>
        <w:t xml:space="preserve"> </w:t>
      </w:r>
      <w:r w:rsidR="00017861" w:rsidRPr="00017861">
        <w:rPr>
          <w:rFonts w:ascii="Times New Roman" w:eastAsia="Times New Roman" w:hAnsi="Times New Roman" w:cs="Times New Roman"/>
          <w:sz w:val="28"/>
          <w:szCs w:val="28"/>
          <w:lang w:eastAsia="ru-RU"/>
        </w:rPr>
        <w:t>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00017861">
        <w:rPr>
          <w:rFonts w:ascii="Times New Roman" w:eastAsia="Times New Roman" w:hAnsi="Times New Roman" w:cs="Times New Roman"/>
          <w:sz w:val="28"/>
          <w:szCs w:val="28"/>
          <w:lang w:eastAsia="ru-RU"/>
        </w:rPr>
        <w:t>, з</w:t>
      </w:r>
      <w:r w:rsidR="00017861" w:rsidRPr="00017861">
        <w:rPr>
          <w:rFonts w:ascii="Times New Roman" w:eastAsia="Times New Roman" w:hAnsi="Times New Roman" w:cs="Times New Roman"/>
          <w:sz w:val="28"/>
          <w:szCs w:val="28"/>
          <w:lang w:eastAsia="ru-RU"/>
        </w:rPr>
        <w:t>арегистрирован</w:t>
      </w:r>
      <w:r w:rsidR="00017861">
        <w:rPr>
          <w:rFonts w:ascii="Times New Roman" w:eastAsia="Times New Roman" w:hAnsi="Times New Roman" w:cs="Times New Roman"/>
          <w:sz w:val="28"/>
          <w:szCs w:val="28"/>
          <w:lang w:eastAsia="ru-RU"/>
        </w:rPr>
        <w:t>н</w:t>
      </w:r>
      <w:r w:rsidR="00017861" w:rsidRPr="00017861">
        <w:rPr>
          <w:rFonts w:ascii="Times New Roman" w:eastAsia="Times New Roman" w:hAnsi="Times New Roman" w:cs="Times New Roman"/>
          <w:sz w:val="28"/>
          <w:szCs w:val="28"/>
          <w:lang w:eastAsia="ru-RU"/>
        </w:rPr>
        <w:t>о</w:t>
      </w:r>
      <w:r w:rsidR="00017861">
        <w:rPr>
          <w:rFonts w:ascii="Times New Roman" w:eastAsia="Times New Roman" w:hAnsi="Times New Roman" w:cs="Times New Roman"/>
          <w:sz w:val="28"/>
          <w:szCs w:val="28"/>
          <w:lang w:eastAsia="ru-RU"/>
        </w:rPr>
        <w:t>го</w:t>
      </w:r>
      <w:r w:rsidR="00017861" w:rsidRPr="00017861">
        <w:rPr>
          <w:rFonts w:ascii="Times New Roman" w:eastAsia="Times New Roman" w:hAnsi="Times New Roman" w:cs="Times New Roman"/>
          <w:sz w:val="28"/>
          <w:szCs w:val="28"/>
          <w:lang w:eastAsia="ru-RU"/>
        </w:rPr>
        <w:t xml:space="preserve"> в Минюсте России 26.02.2018 № 50137)</w:t>
      </w:r>
      <w:r w:rsidR="00AD4689">
        <w:rPr>
          <w:rFonts w:ascii="Times New Roman" w:eastAsia="Times New Roman" w:hAnsi="Times New Roman" w:cs="Times New Roman"/>
          <w:sz w:val="28"/>
          <w:szCs w:val="28"/>
          <w:lang w:eastAsia="ru-RU"/>
        </w:rPr>
        <w:t>,</w:t>
      </w:r>
      <w:r w:rsidR="00AD4689" w:rsidRPr="00AD4689">
        <w:rPr>
          <w:rFonts w:ascii="Times New Roman" w:hAnsi="Times New Roman"/>
          <w:sz w:val="28"/>
          <w:szCs w:val="28"/>
        </w:rPr>
        <w:t xml:space="preserve"> </w:t>
      </w:r>
      <w:r w:rsidR="00AD4689">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E85813" w:rsidRPr="00E85813" w:rsidRDefault="00E85813" w:rsidP="00017861">
      <w:pPr>
        <w:spacing w:after="0" w:line="240" w:lineRule="auto"/>
        <w:ind w:firstLine="708"/>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E85813">
        <w:rPr>
          <w:rFonts w:ascii="Times New Roman" w:eastAsia="Times New Roman" w:hAnsi="Times New Roman" w:cs="Times New Roman"/>
          <w:sz w:val="28"/>
          <w:szCs w:val="28"/>
          <w:lang w:eastAsia="ru-RU"/>
        </w:rPr>
        <w:tab/>
      </w: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E85813">
        <w:rPr>
          <w:rFonts w:ascii="Times New Roman" w:eastAsia="Times New Roman" w:hAnsi="Times New Roman" w:cs="Times New Roman"/>
          <w:sz w:val="28"/>
          <w:szCs w:val="28"/>
          <w:lang w:eastAsia="ru-RU"/>
        </w:rPr>
        <w:tab/>
      </w: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E85813">
        <w:rPr>
          <w:rFonts w:ascii="Times New Roman" w:eastAsia="Times New Roman" w:hAnsi="Times New Roman" w:cs="Times New Roman"/>
          <w:bCs/>
          <w:sz w:val="28"/>
          <w:szCs w:val="28"/>
          <w:lang w:eastAsia="ru-RU"/>
        </w:rPr>
        <w:t>Составитель ____________________ В.В. Малахова</w:t>
      </w:r>
    </w:p>
    <w:p w:rsidR="00E85813" w:rsidRPr="00E85813" w:rsidRDefault="00FE6FB7"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16.08</w:t>
      </w:r>
      <w:r w:rsidR="00794DA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00794DA7">
        <w:rPr>
          <w:rFonts w:ascii="Times New Roman" w:eastAsia="Times New Roman" w:hAnsi="Times New Roman" w:cs="Times New Roman"/>
          <w:sz w:val="28"/>
          <w:szCs w:val="28"/>
          <w:lang w:eastAsia="ru-RU"/>
        </w:rPr>
        <w:t xml:space="preserve"> г.</w:t>
      </w:r>
      <w:r w:rsidR="00E85813" w:rsidRPr="00E85813">
        <w:rPr>
          <w:rFonts w:ascii="Times New Roman" w:eastAsia="Times New Roman" w:hAnsi="Times New Roman" w:cs="Times New Roman"/>
          <w:sz w:val="28"/>
          <w:szCs w:val="28"/>
          <w:lang w:eastAsia="ru-RU"/>
        </w:rPr>
        <w:t xml:space="preserve">            </w:t>
      </w:r>
      <w:r w:rsidR="00E85813" w:rsidRPr="00E85813">
        <w:rPr>
          <w:rFonts w:ascii="Times New Roman" w:eastAsia="Times New Roman" w:hAnsi="Times New Roman" w:cs="Times New Roman"/>
          <w:sz w:val="28"/>
          <w:szCs w:val="28"/>
          <w:vertAlign w:val="superscript"/>
          <w:lang w:eastAsia="ru-RU"/>
        </w:rPr>
        <w:t>(подпись)</w:t>
      </w: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r w:rsidRPr="00E85813">
        <w:rPr>
          <w:rFonts w:ascii="Times New Roman" w:eastAsia="Times New Roman" w:hAnsi="Times New Roman" w:cs="Times New Roman"/>
          <w:bCs/>
          <w:sz w:val="28"/>
          <w:szCs w:val="28"/>
          <w:lang w:eastAsia="ru-RU"/>
        </w:rPr>
        <w:t>Составитель ____________________ А.В. Максимова</w:t>
      </w:r>
    </w:p>
    <w:p w:rsidR="00E85813" w:rsidRPr="00E85813" w:rsidRDefault="00794DA7"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794DA7">
        <w:rPr>
          <w:rFonts w:ascii="Times New Roman" w:eastAsia="Times New Roman" w:hAnsi="Times New Roman" w:cs="Times New Roman"/>
          <w:sz w:val="28"/>
          <w:szCs w:val="28"/>
          <w:lang w:eastAsia="ru-RU"/>
        </w:rPr>
        <w:t>1</w:t>
      </w:r>
      <w:r w:rsidR="00FE6FB7">
        <w:rPr>
          <w:rFonts w:ascii="Times New Roman" w:eastAsia="Times New Roman" w:hAnsi="Times New Roman" w:cs="Times New Roman"/>
          <w:sz w:val="28"/>
          <w:szCs w:val="28"/>
          <w:lang w:eastAsia="ru-RU"/>
        </w:rPr>
        <w:t>6</w:t>
      </w:r>
      <w:r w:rsidRPr="00794DA7">
        <w:rPr>
          <w:rFonts w:ascii="Times New Roman" w:eastAsia="Times New Roman" w:hAnsi="Times New Roman" w:cs="Times New Roman"/>
          <w:sz w:val="28"/>
          <w:szCs w:val="28"/>
          <w:lang w:eastAsia="ru-RU"/>
        </w:rPr>
        <w:t>.0</w:t>
      </w:r>
      <w:r w:rsidR="00FE6FB7">
        <w:rPr>
          <w:rFonts w:ascii="Times New Roman" w:eastAsia="Times New Roman" w:hAnsi="Times New Roman" w:cs="Times New Roman"/>
          <w:sz w:val="28"/>
          <w:szCs w:val="28"/>
          <w:lang w:eastAsia="ru-RU"/>
        </w:rPr>
        <w:t>8</w:t>
      </w:r>
      <w:r w:rsidRPr="00794DA7">
        <w:rPr>
          <w:rFonts w:ascii="Times New Roman" w:eastAsia="Times New Roman" w:hAnsi="Times New Roman" w:cs="Times New Roman"/>
          <w:sz w:val="28"/>
          <w:szCs w:val="28"/>
          <w:lang w:eastAsia="ru-RU"/>
        </w:rPr>
        <w:t>.202</w:t>
      </w:r>
      <w:r w:rsidR="00FE6FB7">
        <w:rPr>
          <w:rFonts w:ascii="Times New Roman" w:eastAsia="Times New Roman" w:hAnsi="Times New Roman" w:cs="Times New Roman"/>
          <w:sz w:val="28"/>
          <w:szCs w:val="28"/>
          <w:lang w:eastAsia="ru-RU"/>
        </w:rPr>
        <w:t>0</w:t>
      </w:r>
      <w:r w:rsidRPr="00794DA7">
        <w:rPr>
          <w:rFonts w:ascii="Times New Roman" w:eastAsia="Times New Roman" w:hAnsi="Times New Roman" w:cs="Times New Roman"/>
          <w:sz w:val="28"/>
          <w:szCs w:val="28"/>
          <w:lang w:eastAsia="ru-RU"/>
        </w:rPr>
        <w:t xml:space="preserve"> г.</w:t>
      </w:r>
      <w:r w:rsidR="00E85813" w:rsidRPr="00E85813">
        <w:rPr>
          <w:rFonts w:ascii="Times New Roman" w:eastAsia="Times New Roman" w:hAnsi="Times New Roman" w:cs="Times New Roman"/>
          <w:sz w:val="28"/>
          <w:szCs w:val="28"/>
          <w:lang w:eastAsia="ru-RU"/>
        </w:rPr>
        <w:t xml:space="preserve">            </w:t>
      </w:r>
      <w:r w:rsidR="00E85813" w:rsidRPr="00E85813">
        <w:rPr>
          <w:rFonts w:ascii="Times New Roman" w:eastAsia="Times New Roman" w:hAnsi="Times New Roman" w:cs="Times New Roman"/>
          <w:sz w:val="28"/>
          <w:szCs w:val="28"/>
          <w:vertAlign w:val="superscript"/>
          <w:lang w:eastAsia="ru-RU"/>
        </w:rPr>
        <w:t>(подпись)</w:t>
      </w: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E85813" w:rsidRPr="00E85813" w:rsidRDefault="00E85813" w:rsidP="00E85813">
      <w:pPr>
        <w:spacing w:after="0" w:line="240" w:lineRule="auto"/>
        <w:ind w:firstLine="709"/>
        <w:jc w:val="both"/>
        <w:rPr>
          <w:rFonts w:ascii="Times New Roman" w:eastAsia="Times New Roman" w:hAnsi="Times New Roman" w:cs="Times New Roman"/>
          <w:sz w:val="28"/>
          <w:szCs w:val="28"/>
          <w:lang w:eastAsia="ru-RU"/>
        </w:rPr>
      </w:pPr>
    </w:p>
    <w:p w:rsidR="00E85813" w:rsidRPr="00E85813" w:rsidRDefault="00E85813" w:rsidP="00E85813">
      <w:pPr>
        <w:spacing w:after="0" w:line="240" w:lineRule="auto"/>
        <w:ind w:firstLine="709"/>
        <w:rPr>
          <w:rFonts w:ascii="Times New Roman" w:eastAsia="Times New Roman" w:hAnsi="Times New Roman" w:cs="Times New Roman"/>
          <w:lang w:eastAsia="ru-RU"/>
        </w:rPr>
      </w:pPr>
    </w:p>
    <w:p w:rsidR="00E85813" w:rsidRPr="00E85813" w:rsidRDefault="00E85813" w:rsidP="00E85813">
      <w:pPr>
        <w:spacing w:after="0" w:line="240" w:lineRule="auto"/>
        <w:ind w:firstLine="709"/>
        <w:rPr>
          <w:rFonts w:ascii="Times New Roman" w:eastAsia="Times New Roman" w:hAnsi="Times New Roman" w:cs="Times New Roman"/>
          <w:lang w:eastAsia="ru-RU"/>
        </w:rPr>
      </w:pPr>
    </w:p>
    <w:p w:rsidR="00E85813" w:rsidRPr="00E85813" w:rsidRDefault="00E85813" w:rsidP="00E85813">
      <w:pPr>
        <w:spacing w:after="0" w:line="240" w:lineRule="auto"/>
        <w:ind w:firstLine="709"/>
        <w:rPr>
          <w:rFonts w:ascii="Times New Roman" w:eastAsia="Times New Roman" w:hAnsi="Times New Roman" w:cs="Times New Roman"/>
          <w:lang w:eastAsia="ru-RU"/>
        </w:rPr>
      </w:pPr>
    </w:p>
    <w:p w:rsidR="00E85813" w:rsidRPr="00E85813" w:rsidRDefault="00E85813" w:rsidP="00E85813">
      <w:pPr>
        <w:spacing w:after="0" w:line="240" w:lineRule="auto"/>
        <w:ind w:firstLine="709"/>
        <w:rPr>
          <w:rFonts w:ascii="Times New Roman" w:eastAsia="Times New Roman" w:hAnsi="Times New Roman" w:cs="Times New Roman"/>
          <w:lang w:eastAsia="ru-RU"/>
        </w:rPr>
      </w:pPr>
    </w:p>
    <w:p w:rsidR="00E85813" w:rsidRPr="00E85813" w:rsidRDefault="00E85813" w:rsidP="00E85813">
      <w:pPr>
        <w:spacing w:after="0" w:line="240" w:lineRule="auto"/>
        <w:ind w:firstLine="709"/>
        <w:rPr>
          <w:rFonts w:ascii="Times New Roman" w:eastAsia="Times New Roman" w:hAnsi="Times New Roman" w:cs="Times New Roman"/>
          <w:lang w:eastAsia="ru-RU"/>
        </w:rPr>
      </w:pPr>
    </w:p>
    <w:p w:rsidR="007B129F" w:rsidRPr="00EC7A66" w:rsidRDefault="007B129F" w:rsidP="007B129F">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EC7A66">
        <w:rPr>
          <w:rFonts w:ascii="Times New Roman" w:eastAsia="Times New Roman" w:hAnsi="Times New Roman" w:cs="Times New Roman"/>
          <w:sz w:val="28"/>
          <w:szCs w:val="28"/>
          <w:lang w:eastAsia="ru-RU"/>
        </w:rPr>
        <w:t>Рассмотрено на заседании ПЦК ЭД</w:t>
      </w:r>
    </w:p>
    <w:p w:rsidR="007B129F" w:rsidRPr="00EC7A66" w:rsidRDefault="007B129F" w:rsidP="007B129F">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EC7A66">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___</w:t>
      </w:r>
      <w:r w:rsidRPr="00EC7A6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___»______________</w:t>
      </w:r>
      <w:r w:rsidRPr="00EC7A66">
        <w:rPr>
          <w:rFonts w:ascii="Times New Roman" w:eastAsia="Times New Roman" w:hAnsi="Times New Roman" w:cs="Times New Roman"/>
          <w:sz w:val="28"/>
          <w:szCs w:val="28"/>
          <w:lang w:eastAsia="ru-RU"/>
        </w:rPr>
        <w:t xml:space="preserve"> 202</w:t>
      </w:r>
      <w:r w:rsidR="00FE6FB7">
        <w:rPr>
          <w:rFonts w:ascii="Times New Roman" w:eastAsia="Times New Roman" w:hAnsi="Times New Roman" w:cs="Times New Roman"/>
          <w:sz w:val="28"/>
          <w:szCs w:val="28"/>
          <w:lang w:eastAsia="ru-RU"/>
        </w:rPr>
        <w:t>0</w:t>
      </w:r>
      <w:r w:rsidRPr="00EC7A66">
        <w:rPr>
          <w:rFonts w:ascii="Times New Roman" w:eastAsia="Times New Roman" w:hAnsi="Times New Roman" w:cs="Times New Roman"/>
          <w:sz w:val="28"/>
          <w:szCs w:val="28"/>
          <w:lang w:eastAsia="ru-RU"/>
        </w:rPr>
        <w:t xml:space="preserve"> г.                                                   </w:t>
      </w:r>
    </w:p>
    <w:p w:rsidR="00E85813" w:rsidRPr="00E85813" w:rsidRDefault="007B129F" w:rsidP="007B12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EC7A66">
        <w:rPr>
          <w:rFonts w:ascii="Times New Roman" w:eastAsia="Times New Roman" w:hAnsi="Times New Roman" w:cs="Times New Roman"/>
          <w:sz w:val="28"/>
          <w:szCs w:val="28"/>
          <w:lang w:eastAsia="ru-RU"/>
        </w:rPr>
        <w:t>Председатель ПЦК ЭД  ________________ Е.В. Ермош</w:t>
      </w:r>
    </w:p>
    <w:p w:rsidR="00E85813" w:rsidRDefault="00E85813">
      <w:pPr>
        <w:rPr>
          <w:rFonts w:ascii="Times New Roman" w:eastAsia="Calibri" w:hAnsi="Times New Roman"/>
          <w:sz w:val="28"/>
          <w:szCs w:val="28"/>
        </w:rPr>
      </w:pPr>
    </w:p>
    <w:p w:rsidR="00725B54" w:rsidRPr="00EC7A66" w:rsidRDefault="00725B54" w:rsidP="00725B54">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b/>
          <w:bCs/>
          <w:sz w:val="28"/>
          <w:szCs w:val="28"/>
          <w:lang w:eastAsia="ru-RU"/>
        </w:rPr>
      </w:pPr>
      <w:r w:rsidRPr="00785EBC">
        <w:rPr>
          <w:rFonts w:ascii="Times New Roman" w:eastAsia="Times New Roman" w:hAnsi="Times New Roman" w:cs="Times New Roman"/>
          <w:b/>
          <w:bCs/>
          <w:sz w:val="28"/>
          <w:szCs w:val="28"/>
          <w:lang w:eastAsia="ru-RU"/>
        </w:rPr>
        <w:lastRenderedPageBreak/>
        <w:t>СОДЕРЖАНИЕ</w:t>
      </w:r>
    </w:p>
    <w:p w:rsidR="005B33A1" w:rsidRPr="00785EBC" w:rsidRDefault="005B33A1" w:rsidP="00036FAD">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10423" w:type="dxa"/>
        <w:tblLook w:val="01E0" w:firstRow="1" w:lastRow="1" w:firstColumn="1" w:lastColumn="1" w:noHBand="0" w:noVBand="0"/>
      </w:tblPr>
      <w:tblGrid>
        <w:gridCol w:w="9072"/>
        <w:gridCol w:w="1351"/>
      </w:tblGrid>
      <w:tr w:rsidR="00F94072" w:rsidRPr="00F16596" w:rsidTr="005366E6">
        <w:trPr>
          <w:trHeight w:val="335"/>
        </w:trPr>
        <w:tc>
          <w:tcPr>
            <w:tcW w:w="8787" w:type="dxa"/>
          </w:tcPr>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p>
        </w:tc>
        <w:tc>
          <w:tcPr>
            <w:tcW w:w="1309" w:type="dxa"/>
          </w:tcPr>
          <w:p w:rsidR="00F94072" w:rsidRPr="00F16596" w:rsidRDefault="00F94072" w:rsidP="005366E6">
            <w:pPr>
              <w:spacing w:after="0" w:line="240" w:lineRule="auto"/>
              <w:jc w:val="center"/>
              <w:rPr>
                <w:rFonts w:ascii="Times New Roman" w:eastAsia="Times New Roman" w:hAnsi="Times New Roman"/>
                <w:sz w:val="28"/>
                <w:szCs w:val="28"/>
                <w:lang w:eastAsia="ru-RU"/>
              </w:rPr>
            </w:pPr>
            <w:r w:rsidRPr="00F16596">
              <w:rPr>
                <w:rFonts w:ascii="Times New Roman" w:eastAsia="Times New Roman" w:hAnsi="Times New Roman"/>
                <w:sz w:val="28"/>
                <w:szCs w:val="28"/>
                <w:lang w:eastAsia="ru-RU"/>
              </w:rPr>
              <w:t>стр.</w:t>
            </w:r>
          </w:p>
        </w:tc>
      </w:tr>
      <w:tr w:rsidR="00F94072" w:rsidRPr="00F16596" w:rsidTr="005366E6">
        <w:trPr>
          <w:trHeight w:val="1024"/>
        </w:trPr>
        <w:tc>
          <w:tcPr>
            <w:tcW w:w="8787" w:type="dxa"/>
          </w:tcPr>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r w:rsidRPr="00F16596">
              <w:rPr>
                <w:rFonts w:ascii="Times New Roman" w:eastAsia="Times New Roman" w:hAnsi="Times New Roman"/>
                <w:caps/>
                <w:sz w:val="28"/>
                <w:szCs w:val="28"/>
                <w:lang w:eastAsia="ru-RU"/>
              </w:rPr>
              <w:t>1. общая характеристика рабочей ПРОГРАММЫ УЧЕБНОЙ ПРАКТИКИ профессионального модуля</w:t>
            </w:r>
          </w:p>
          <w:p w:rsidR="00F94072" w:rsidRPr="00F16596" w:rsidRDefault="00F94072" w:rsidP="005366E6">
            <w:pPr>
              <w:spacing w:after="0" w:line="240" w:lineRule="auto"/>
              <w:rPr>
                <w:rFonts w:ascii="Times New Roman" w:eastAsia="Times New Roman" w:hAnsi="Times New Roman"/>
                <w:sz w:val="28"/>
                <w:szCs w:val="28"/>
                <w:lang w:eastAsia="ru-RU"/>
              </w:rPr>
            </w:pPr>
          </w:p>
        </w:tc>
        <w:tc>
          <w:tcPr>
            <w:tcW w:w="1309" w:type="dxa"/>
          </w:tcPr>
          <w:p w:rsidR="00F94072" w:rsidRPr="00F16596" w:rsidRDefault="00F94072" w:rsidP="005366E6">
            <w:pPr>
              <w:spacing w:after="0" w:line="240" w:lineRule="auto"/>
              <w:jc w:val="center"/>
              <w:rPr>
                <w:rFonts w:ascii="Times New Roman" w:eastAsia="Times New Roman" w:hAnsi="Times New Roman"/>
                <w:sz w:val="28"/>
                <w:szCs w:val="28"/>
                <w:lang w:eastAsia="ru-RU"/>
              </w:rPr>
            </w:pPr>
            <w:r w:rsidRPr="00F16596">
              <w:rPr>
                <w:rFonts w:ascii="Times New Roman" w:eastAsia="Times New Roman" w:hAnsi="Times New Roman"/>
                <w:sz w:val="28"/>
                <w:szCs w:val="28"/>
                <w:lang w:eastAsia="ru-RU"/>
              </w:rPr>
              <w:t>4</w:t>
            </w:r>
          </w:p>
        </w:tc>
      </w:tr>
      <w:tr w:rsidR="00F94072" w:rsidRPr="00F16596" w:rsidTr="005366E6">
        <w:trPr>
          <w:trHeight w:val="953"/>
        </w:trPr>
        <w:tc>
          <w:tcPr>
            <w:tcW w:w="8787" w:type="dxa"/>
          </w:tcPr>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r w:rsidRPr="00F16596">
              <w:rPr>
                <w:rFonts w:ascii="Times New Roman" w:eastAsia="Times New Roman" w:hAnsi="Times New Roman"/>
                <w:caps/>
                <w:sz w:val="28"/>
                <w:szCs w:val="28"/>
                <w:lang w:eastAsia="ru-RU"/>
              </w:rPr>
              <w:t>2. СТРУКТУРА и содержание УЧЕБНОЙ ПРАКТИКИ профессионального модуля</w:t>
            </w:r>
          </w:p>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p>
        </w:tc>
        <w:tc>
          <w:tcPr>
            <w:tcW w:w="1309" w:type="dxa"/>
          </w:tcPr>
          <w:p w:rsidR="00F94072" w:rsidRPr="00F16596" w:rsidRDefault="00F94072" w:rsidP="005366E6">
            <w:pPr>
              <w:spacing w:after="0" w:line="240" w:lineRule="auto"/>
              <w:jc w:val="center"/>
              <w:rPr>
                <w:rFonts w:ascii="Times New Roman" w:eastAsia="Times New Roman" w:hAnsi="Times New Roman"/>
                <w:sz w:val="28"/>
                <w:szCs w:val="28"/>
                <w:lang w:eastAsia="ru-RU"/>
              </w:rPr>
            </w:pPr>
            <w:r w:rsidRPr="00F16596">
              <w:rPr>
                <w:rFonts w:ascii="Times New Roman" w:eastAsia="Times New Roman" w:hAnsi="Times New Roman"/>
                <w:sz w:val="28"/>
                <w:szCs w:val="28"/>
                <w:lang w:eastAsia="ru-RU"/>
              </w:rPr>
              <w:t>6</w:t>
            </w:r>
          </w:p>
        </w:tc>
      </w:tr>
      <w:tr w:rsidR="00F94072" w:rsidRPr="00F16596" w:rsidTr="005366E6">
        <w:trPr>
          <w:trHeight w:val="706"/>
        </w:trPr>
        <w:tc>
          <w:tcPr>
            <w:tcW w:w="8787" w:type="dxa"/>
          </w:tcPr>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r w:rsidRPr="00F16596">
              <w:rPr>
                <w:rFonts w:ascii="Times New Roman" w:eastAsia="Times New Roman" w:hAnsi="Times New Roman"/>
                <w:caps/>
                <w:sz w:val="28"/>
                <w:szCs w:val="28"/>
                <w:lang w:eastAsia="ru-RU"/>
              </w:rPr>
              <w:t>3. условия реализации УЧЕБНОЙ ПРАКТИКИ профессионального модуля</w:t>
            </w:r>
          </w:p>
          <w:p w:rsidR="00F94072" w:rsidRPr="00F16596" w:rsidRDefault="00F94072" w:rsidP="005366E6">
            <w:pPr>
              <w:keepNext/>
              <w:tabs>
                <w:tab w:val="num" w:pos="0"/>
              </w:tabs>
              <w:autoSpaceDE w:val="0"/>
              <w:autoSpaceDN w:val="0"/>
              <w:spacing w:after="0" w:line="240" w:lineRule="auto"/>
              <w:ind w:firstLine="284"/>
              <w:jc w:val="both"/>
              <w:outlineLvl w:val="0"/>
              <w:rPr>
                <w:rFonts w:ascii="Times New Roman" w:eastAsia="Times New Roman" w:hAnsi="Times New Roman"/>
                <w:caps/>
                <w:sz w:val="28"/>
                <w:szCs w:val="28"/>
                <w:lang w:eastAsia="ru-RU"/>
              </w:rPr>
            </w:pPr>
          </w:p>
        </w:tc>
        <w:tc>
          <w:tcPr>
            <w:tcW w:w="1309" w:type="dxa"/>
          </w:tcPr>
          <w:p w:rsidR="00F94072" w:rsidRPr="00F16596" w:rsidRDefault="00B03E5E" w:rsidP="005366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F94072" w:rsidRPr="00F16596" w:rsidTr="005366E6">
        <w:trPr>
          <w:trHeight w:val="1024"/>
        </w:trPr>
        <w:tc>
          <w:tcPr>
            <w:tcW w:w="8787" w:type="dxa"/>
          </w:tcPr>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r w:rsidRPr="00F16596">
              <w:rPr>
                <w:rFonts w:ascii="Times New Roman" w:eastAsia="Times New Roman" w:hAnsi="Times New Roman"/>
                <w:caps/>
                <w:sz w:val="28"/>
                <w:szCs w:val="28"/>
                <w:lang w:eastAsia="ru-RU"/>
              </w:rPr>
              <w:t>4. Контроль и оценка результатов Освоения УЧЕБНОЙ ПРАКТИКИ профессионального модуля</w:t>
            </w:r>
          </w:p>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p>
          <w:p w:rsidR="00F94072" w:rsidRPr="00F16596" w:rsidRDefault="00F94072" w:rsidP="005366E6">
            <w:pPr>
              <w:keepNext/>
              <w:autoSpaceDE w:val="0"/>
              <w:autoSpaceDN w:val="0"/>
              <w:spacing w:after="0" w:line="240" w:lineRule="auto"/>
              <w:jc w:val="both"/>
              <w:outlineLvl w:val="0"/>
              <w:rPr>
                <w:rFonts w:ascii="Times New Roman" w:eastAsia="Times New Roman" w:hAnsi="Times New Roman"/>
                <w:caps/>
                <w:sz w:val="28"/>
                <w:szCs w:val="28"/>
                <w:lang w:eastAsia="ru-RU"/>
              </w:rPr>
            </w:pPr>
          </w:p>
        </w:tc>
        <w:tc>
          <w:tcPr>
            <w:tcW w:w="1309" w:type="dxa"/>
          </w:tcPr>
          <w:p w:rsidR="00F94072" w:rsidRPr="00F16596" w:rsidRDefault="00B03E5E" w:rsidP="005366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bl>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4E2A4D" w:rsidRDefault="004E2A4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4E2A4D" w:rsidRDefault="004E2A4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4E2A4D" w:rsidRDefault="004E2A4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4E2A4D" w:rsidRPr="00785EBC" w:rsidRDefault="004E2A4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5B33A1" w:rsidRPr="00785EBC" w:rsidRDefault="005B33A1"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AA5EB2" w:rsidRDefault="00AA5E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94072" w:rsidRPr="001C2337" w:rsidRDefault="00F94072" w:rsidP="001C2337">
      <w:pPr>
        <w:tabs>
          <w:tab w:val="left" w:pos="0"/>
        </w:tabs>
        <w:spacing w:after="0" w:line="240" w:lineRule="auto"/>
        <w:ind w:firstLine="709"/>
        <w:jc w:val="both"/>
        <w:rPr>
          <w:rFonts w:ascii="Times New Roman" w:eastAsia="Times New Roman" w:hAnsi="Times New Roman"/>
          <w:b/>
          <w:caps/>
          <w:sz w:val="28"/>
          <w:szCs w:val="28"/>
          <w:lang w:eastAsia="ru-RU"/>
        </w:rPr>
      </w:pPr>
      <w:r w:rsidRPr="00FC0F5D">
        <w:rPr>
          <w:rFonts w:ascii="Times New Roman" w:eastAsia="Times New Roman" w:hAnsi="Times New Roman"/>
          <w:b/>
          <w:caps/>
          <w:sz w:val="28"/>
          <w:szCs w:val="28"/>
          <w:lang w:eastAsia="ru-RU"/>
        </w:rPr>
        <w:lastRenderedPageBreak/>
        <w:t>1. общая характеристика рабочей ПРОГРАММЫ УЧЕБНОЙ ПРАКТИКИ профессионального модуля</w:t>
      </w:r>
      <w:r w:rsidR="001C2337">
        <w:rPr>
          <w:rFonts w:ascii="Times New Roman" w:eastAsia="Times New Roman" w:hAnsi="Times New Roman"/>
          <w:b/>
          <w:caps/>
          <w:sz w:val="28"/>
          <w:szCs w:val="28"/>
          <w:lang w:eastAsia="ru-RU"/>
        </w:rPr>
        <w:t xml:space="preserve"> </w:t>
      </w:r>
      <w:r w:rsidR="001C2337" w:rsidRPr="00FC0F5D">
        <w:rPr>
          <w:rFonts w:ascii="Times New Roman" w:hAnsi="Times New Roman"/>
          <w:b/>
          <w:sz w:val="28"/>
          <w:szCs w:val="28"/>
        </w:rPr>
        <w:t>ПМ.0</w:t>
      </w:r>
      <w:r w:rsidR="001C2337">
        <w:rPr>
          <w:rFonts w:ascii="Times New Roman" w:hAnsi="Times New Roman"/>
          <w:b/>
          <w:sz w:val="28"/>
          <w:szCs w:val="28"/>
        </w:rPr>
        <w:t>3</w:t>
      </w:r>
      <w:r w:rsidR="001C2337" w:rsidRPr="00FC0F5D">
        <w:rPr>
          <w:rFonts w:ascii="Times New Roman" w:hAnsi="Times New Roman"/>
          <w:b/>
          <w:sz w:val="28"/>
          <w:szCs w:val="28"/>
        </w:rPr>
        <w:t xml:space="preserve"> </w:t>
      </w:r>
      <w:r w:rsidR="001C2337">
        <w:rPr>
          <w:rFonts w:ascii="Times New Roman" w:hAnsi="Times New Roman"/>
          <w:b/>
          <w:sz w:val="28"/>
          <w:szCs w:val="28"/>
        </w:rPr>
        <w:t>ПРОВЕДЕНИЕ РАСЧЕТОВ С БЮДЖЕТОМ И ВНЕБЮДЖЕТНЫМИ ФОНДАМИ</w:t>
      </w:r>
    </w:p>
    <w:p w:rsidR="00F94072" w:rsidRPr="00B362FA" w:rsidRDefault="00F94072" w:rsidP="00F94072">
      <w:pPr>
        <w:pStyle w:val="a4"/>
        <w:numPr>
          <w:ilvl w:val="1"/>
          <w:numId w:val="44"/>
        </w:numPr>
        <w:tabs>
          <w:tab w:val="left" w:pos="-1701"/>
        </w:tabs>
        <w:spacing w:after="0" w:line="240" w:lineRule="auto"/>
        <w:ind w:left="0" w:firstLine="709"/>
        <w:jc w:val="both"/>
        <w:rPr>
          <w:rFonts w:ascii="Times New Roman" w:hAnsi="Times New Roman" w:cs="Times New Roman"/>
          <w:b/>
          <w:bCs/>
        </w:rPr>
      </w:pPr>
      <w:r w:rsidRPr="00785EBC">
        <w:rPr>
          <w:rFonts w:ascii="Times New Roman" w:eastAsia="Times New Roman" w:hAnsi="Times New Roman" w:cs="Times New Roman"/>
          <w:b/>
          <w:bCs/>
          <w:caps/>
          <w:sz w:val="28"/>
          <w:szCs w:val="28"/>
          <w:lang w:eastAsia="ru-RU"/>
        </w:rPr>
        <w:t xml:space="preserve"> </w:t>
      </w:r>
      <w:r w:rsidRPr="00B362FA">
        <w:rPr>
          <w:rFonts w:ascii="Times New Roman" w:hAnsi="Times New Roman" w:cs="Times New Roman"/>
          <w:b/>
          <w:bCs/>
          <w:sz w:val="28"/>
          <w:szCs w:val="28"/>
        </w:rPr>
        <w:t xml:space="preserve">Цели </w:t>
      </w:r>
      <w:r>
        <w:rPr>
          <w:rFonts w:ascii="Times New Roman" w:hAnsi="Times New Roman" w:cs="Times New Roman"/>
          <w:b/>
          <w:bCs/>
          <w:sz w:val="28"/>
          <w:szCs w:val="28"/>
        </w:rPr>
        <w:t>учебной практики</w:t>
      </w:r>
    </w:p>
    <w:p w:rsidR="00F94072" w:rsidRDefault="00F94072" w:rsidP="00F94072">
      <w:pPr>
        <w:widowControl w:val="0"/>
        <w:autoSpaceDE w:val="0"/>
        <w:autoSpaceDN w:val="0"/>
        <w:adjustRightInd w:val="0"/>
        <w:spacing w:after="0" w:line="240" w:lineRule="auto"/>
        <w:ind w:firstLine="567"/>
        <w:jc w:val="both"/>
        <w:rPr>
          <w:rFonts w:ascii="Times New Roman" w:hAnsi="Times New Roman" w:cs="Times New Roman"/>
          <w:sz w:val="28"/>
          <w:szCs w:val="28"/>
          <w:lang w:eastAsia="ar-SA"/>
        </w:rPr>
      </w:pPr>
      <w:r w:rsidRPr="00785EBC">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учебной </w:t>
      </w:r>
      <w:r w:rsidRPr="00785EBC">
        <w:rPr>
          <w:rFonts w:ascii="Times New Roman" w:eastAsia="Times New Roman" w:hAnsi="Times New Roman" w:cs="Times New Roman"/>
          <w:sz w:val="28"/>
          <w:szCs w:val="28"/>
          <w:lang w:eastAsia="ru-RU"/>
        </w:rPr>
        <w:t xml:space="preserve"> практики</w:t>
      </w:r>
      <w:r>
        <w:rPr>
          <w:rFonts w:ascii="Times New Roman" w:eastAsia="Times New Roman" w:hAnsi="Times New Roman" w:cs="Times New Roman"/>
          <w:sz w:val="28"/>
          <w:szCs w:val="28"/>
          <w:lang w:eastAsia="ru-RU"/>
        </w:rPr>
        <w:t xml:space="preserve"> (по профилю специальности) по </w:t>
      </w:r>
      <w:r w:rsidRPr="009E43E7">
        <w:rPr>
          <w:rFonts w:ascii="Times New Roman" w:eastAsia="Calibri" w:hAnsi="Times New Roman" w:cs="Times New Roman"/>
          <w:sz w:val="28"/>
          <w:szCs w:val="28"/>
        </w:rPr>
        <w:t xml:space="preserve">ПМ.03 Проведение расчетов с бюджетом и внебюджетными фондами </w:t>
      </w:r>
      <w:r w:rsidRPr="00785EBC">
        <w:rPr>
          <w:rFonts w:ascii="Times New Roman" w:eastAsia="Times New Roman" w:hAnsi="Times New Roman" w:cs="Times New Roman"/>
          <w:sz w:val="28"/>
          <w:szCs w:val="28"/>
          <w:lang w:eastAsia="ru-RU"/>
        </w:rPr>
        <w:t xml:space="preserve">является частью </w:t>
      </w:r>
      <w:r>
        <w:rPr>
          <w:rFonts w:ascii="Times New Roman" w:eastAsia="Times New Roman" w:hAnsi="Times New Roman" w:cs="Times New Roman"/>
          <w:sz w:val="28"/>
          <w:szCs w:val="28"/>
          <w:lang w:eastAsia="ru-RU"/>
        </w:rPr>
        <w:t xml:space="preserve">основной профессиональной образовательной программы  в соответствии с  ФГОС СПО по специальности </w:t>
      </w:r>
      <w:r w:rsidRPr="00F70570">
        <w:rPr>
          <w:rFonts w:ascii="Times New Roman" w:hAnsi="Times New Roman" w:cs="Times New Roman"/>
          <w:sz w:val="28"/>
          <w:szCs w:val="28"/>
          <w:lang w:eastAsia="ar-SA"/>
        </w:rPr>
        <w:t>38.02.01  Экономика и бухгалтерский учет (по отраслям)</w:t>
      </w:r>
      <w:r>
        <w:rPr>
          <w:rFonts w:ascii="Times New Roman" w:hAnsi="Times New Roman" w:cs="Times New Roman"/>
          <w:sz w:val="28"/>
          <w:szCs w:val="28"/>
          <w:lang w:eastAsia="ar-SA"/>
        </w:rPr>
        <w:t xml:space="preserve"> в части освоения квалификации – </w:t>
      </w:r>
      <w:r w:rsidRPr="005023B1">
        <w:rPr>
          <w:rFonts w:ascii="Times New Roman" w:hAnsi="Times New Roman" w:cs="Times New Roman"/>
          <w:i/>
          <w:sz w:val="28"/>
          <w:szCs w:val="28"/>
          <w:lang w:eastAsia="ar-SA"/>
        </w:rPr>
        <w:t>бухгалтер</w:t>
      </w:r>
      <w:r>
        <w:rPr>
          <w:rFonts w:ascii="Times New Roman" w:hAnsi="Times New Roman" w:cs="Times New Roman"/>
          <w:i/>
          <w:sz w:val="28"/>
          <w:szCs w:val="28"/>
          <w:lang w:eastAsia="ar-SA"/>
        </w:rPr>
        <w:t>, специалист по налогообложению</w:t>
      </w:r>
      <w:r>
        <w:rPr>
          <w:rFonts w:ascii="Times New Roman" w:hAnsi="Times New Roman" w:cs="Times New Roman"/>
          <w:sz w:val="28"/>
          <w:szCs w:val="28"/>
          <w:lang w:eastAsia="ar-SA"/>
        </w:rPr>
        <w:t xml:space="preserve"> и основных видов профессиональной деятельности (ВПД)</w:t>
      </w:r>
      <w:r>
        <w:rPr>
          <w:rFonts w:ascii="Times New Roman" w:hAnsi="Times New Roman"/>
          <w:color w:val="000000"/>
          <w:sz w:val="24"/>
          <w:szCs w:val="24"/>
        </w:rPr>
        <w:t xml:space="preserve">: </w:t>
      </w:r>
      <w:r w:rsidRPr="005023B1">
        <w:rPr>
          <w:rFonts w:ascii="Times New Roman" w:hAnsi="Times New Roman"/>
          <w:i/>
          <w:color w:val="000000"/>
          <w:sz w:val="28"/>
          <w:szCs w:val="28"/>
        </w:rPr>
        <w:t>проведение расчетов с бюджетом и внебюджетными фондами.</w:t>
      </w:r>
      <w:r w:rsidRPr="00016BBA">
        <w:rPr>
          <w:rFonts w:ascii="Times New Roman" w:hAnsi="Times New Roman"/>
          <w:sz w:val="28"/>
          <w:szCs w:val="28"/>
        </w:rPr>
        <w:t xml:space="preserve"> </w:t>
      </w:r>
      <w:r w:rsidRPr="00F70570">
        <w:rPr>
          <w:rFonts w:ascii="Times New Roman" w:hAnsi="Times New Roman"/>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профессиональной деятельности, предусмотренных ФГОС СПО по специальности </w:t>
      </w:r>
      <w:r w:rsidRPr="00F70570">
        <w:rPr>
          <w:rFonts w:ascii="Times New Roman" w:hAnsi="Times New Roman" w:cs="Times New Roman"/>
          <w:sz w:val="28"/>
          <w:szCs w:val="28"/>
          <w:lang w:eastAsia="ar-SA"/>
        </w:rPr>
        <w:t>38.02.01  Экономика и бухгалтерский учет (по отраслям)</w:t>
      </w:r>
      <w:r>
        <w:rPr>
          <w:rFonts w:ascii="Times New Roman" w:hAnsi="Times New Roman" w:cs="Times New Roman"/>
          <w:sz w:val="28"/>
          <w:szCs w:val="28"/>
          <w:lang w:eastAsia="ar-SA"/>
        </w:rPr>
        <w:t>.</w:t>
      </w:r>
    </w:p>
    <w:p w:rsidR="00F94072" w:rsidRPr="005023B1" w:rsidRDefault="00F94072" w:rsidP="00F94072">
      <w:pPr>
        <w:tabs>
          <w:tab w:val="left" w:pos="-1701"/>
        </w:tabs>
        <w:spacing w:after="0" w:line="240" w:lineRule="auto"/>
        <w:ind w:firstLine="709"/>
        <w:rPr>
          <w:rFonts w:ascii="Times New Roman" w:hAnsi="Times New Roman"/>
          <w:b/>
          <w:bCs/>
          <w:sz w:val="28"/>
          <w:szCs w:val="28"/>
        </w:rPr>
      </w:pPr>
      <w:r w:rsidRPr="005023B1">
        <w:rPr>
          <w:rFonts w:ascii="Times New Roman" w:hAnsi="Times New Roman"/>
          <w:b/>
          <w:bCs/>
          <w:sz w:val="28"/>
          <w:szCs w:val="28"/>
        </w:rPr>
        <w:t>1.2 Цели практики</w:t>
      </w:r>
    </w:p>
    <w:p w:rsidR="00F70570" w:rsidRPr="00F70570" w:rsidRDefault="00F70570" w:rsidP="00F70570">
      <w:pPr>
        <w:spacing w:after="0" w:line="240" w:lineRule="auto"/>
        <w:ind w:firstLine="567"/>
        <w:jc w:val="both"/>
        <w:rPr>
          <w:rFonts w:ascii="Times New Roman" w:hAnsi="Times New Roman"/>
          <w:sz w:val="28"/>
          <w:szCs w:val="28"/>
        </w:rPr>
      </w:pPr>
      <w:r w:rsidRPr="00F70570">
        <w:rPr>
          <w:rFonts w:ascii="Times New Roman" w:hAnsi="Times New Roman"/>
          <w:sz w:val="28"/>
          <w:szCs w:val="28"/>
        </w:rPr>
        <w:t xml:space="preserve">Результатом освоения программы </w:t>
      </w:r>
      <w:r w:rsidR="00767710">
        <w:rPr>
          <w:rFonts w:ascii="Times New Roman" w:hAnsi="Times New Roman"/>
          <w:sz w:val="28"/>
          <w:szCs w:val="28"/>
        </w:rPr>
        <w:t>учебной</w:t>
      </w:r>
      <w:r w:rsidRPr="00F70570">
        <w:rPr>
          <w:rFonts w:ascii="Times New Roman" w:hAnsi="Times New Roman"/>
          <w:sz w:val="28"/>
          <w:szCs w:val="28"/>
        </w:rPr>
        <w:t xml:space="preserve"> практики (по профилю специальности) является:</w:t>
      </w:r>
    </w:p>
    <w:p w:rsidR="00F70570" w:rsidRPr="00F70570" w:rsidRDefault="00F70570" w:rsidP="00F70570">
      <w:pPr>
        <w:spacing w:after="0" w:line="240" w:lineRule="auto"/>
        <w:jc w:val="both"/>
        <w:rPr>
          <w:rFonts w:ascii="Times New Roman" w:hAnsi="Times New Roman"/>
          <w:b/>
          <w:sz w:val="28"/>
          <w:szCs w:val="28"/>
        </w:rPr>
      </w:pPr>
      <w:r w:rsidRPr="00F70570">
        <w:rPr>
          <w:rFonts w:ascii="Times New Roman" w:hAnsi="Times New Roman"/>
          <w:b/>
          <w:sz w:val="28"/>
          <w:szCs w:val="28"/>
        </w:rPr>
        <w:t xml:space="preserve">формирование общих компетенций: </w:t>
      </w:r>
    </w:p>
    <w:p w:rsidR="00F70570" w:rsidRPr="0039047C" w:rsidRDefault="00F70570" w:rsidP="00F70570">
      <w:pPr>
        <w:pStyle w:val="pboth1"/>
        <w:spacing w:before="0" w:beforeAutospacing="0" w:after="0" w:line="240" w:lineRule="auto"/>
        <w:ind w:firstLine="567"/>
        <w:rPr>
          <w:sz w:val="28"/>
          <w:szCs w:val="28"/>
        </w:rPr>
      </w:pPr>
      <w:r w:rsidRPr="0039047C">
        <w:rPr>
          <w:sz w:val="28"/>
          <w:szCs w:val="28"/>
        </w:rPr>
        <w:t>ОК 01. Выбирать способы решения задач профессиональной деятельности применительно к различным контекстам;</w:t>
      </w:r>
    </w:p>
    <w:p w:rsidR="00F70570" w:rsidRPr="0039047C" w:rsidRDefault="00F70570" w:rsidP="00F70570">
      <w:pPr>
        <w:pStyle w:val="pboth1"/>
        <w:spacing w:before="0" w:beforeAutospacing="0" w:after="0" w:line="240" w:lineRule="auto"/>
        <w:ind w:firstLine="567"/>
        <w:rPr>
          <w:sz w:val="28"/>
          <w:szCs w:val="28"/>
        </w:rPr>
      </w:pPr>
      <w:r w:rsidRPr="0039047C">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F70570" w:rsidRPr="0039047C" w:rsidRDefault="00F70570" w:rsidP="00F70570">
      <w:pPr>
        <w:pStyle w:val="pboth1"/>
        <w:spacing w:before="0" w:beforeAutospacing="0" w:after="0" w:line="240" w:lineRule="auto"/>
        <w:ind w:firstLine="567"/>
        <w:rPr>
          <w:sz w:val="28"/>
          <w:szCs w:val="28"/>
        </w:rPr>
      </w:pPr>
      <w:r w:rsidRPr="0039047C">
        <w:rPr>
          <w:sz w:val="28"/>
          <w:szCs w:val="28"/>
        </w:rPr>
        <w:t>ОК 03. Планировать и реализовывать собственное профессиональное и личностное развитие;</w:t>
      </w:r>
    </w:p>
    <w:p w:rsidR="00F70570" w:rsidRPr="0039047C" w:rsidRDefault="00F70570" w:rsidP="00F70570">
      <w:pPr>
        <w:pStyle w:val="pboth1"/>
        <w:spacing w:before="0" w:beforeAutospacing="0" w:after="0" w:line="240" w:lineRule="auto"/>
        <w:ind w:firstLine="567"/>
        <w:rPr>
          <w:sz w:val="28"/>
          <w:szCs w:val="28"/>
        </w:rPr>
      </w:pPr>
      <w:r w:rsidRPr="0039047C">
        <w:rPr>
          <w:sz w:val="28"/>
          <w:szCs w:val="28"/>
        </w:rPr>
        <w:t>ОК 04. Работать в коллективе и команде, эффективно взаимодействовать с коллегами, руководством, клиентами;</w:t>
      </w:r>
    </w:p>
    <w:p w:rsidR="00F70570" w:rsidRPr="001E70D0" w:rsidRDefault="00F70570" w:rsidP="00F70570">
      <w:pPr>
        <w:pStyle w:val="pboth1"/>
        <w:spacing w:before="0" w:beforeAutospacing="0" w:after="0" w:line="240" w:lineRule="auto"/>
        <w:ind w:firstLine="567"/>
        <w:rPr>
          <w:sz w:val="28"/>
          <w:szCs w:val="28"/>
        </w:rPr>
      </w:pPr>
      <w:bookmarkStart w:id="1" w:name="100103"/>
      <w:bookmarkEnd w:id="1"/>
      <w:r w:rsidRPr="001E70D0">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70D0" w:rsidRPr="001E70D0" w:rsidRDefault="00074599" w:rsidP="00F70570">
      <w:pPr>
        <w:pStyle w:val="pboth1"/>
        <w:spacing w:before="0" w:beforeAutospacing="0" w:after="0" w:line="240" w:lineRule="auto"/>
        <w:ind w:firstLine="567"/>
        <w:rPr>
          <w:sz w:val="28"/>
          <w:szCs w:val="28"/>
        </w:rPr>
      </w:pPr>
      <w:r w:rsidRPr="001E70D0">
        <w:rPr>
          <w:color w:val="000000"/>
          <w:sz w:val="28"/>
          <w:szCs w:val="28"/>
        </w:rPr>
        <w:t xml:space="preserve">ОК 06. </w:t>
      </w:r>
      <w:bookmarkStart w:id="2" w:name="100104"/>
      <w:bookmarkStart w:id="3" w:name="100107"/>
      <w:bookmarkEnd w:id="2"/>
      <w:bookmarkEnd w:id="3"/>
      <w:r w:rsidR="001E70D0" w:rsidRPr="001E70D0">
        <w:rPr>
          <w:bCs/>
          <w:color w:val="000000"/>
          <w:sz w:val="28"/>
          <w:szCs w:val="28"/>
          <w:shd w:val="clear" w:color="auto" w:fill="FFFFFF"/>
        </w:rPr>
        <w:t>Проявлять</w:t>
      </w:r>
      <w:r w:rsidR="001E70D0" w:rsidRPr="001E70D0">
        <w:rPr>
          <w:color w:val="000000"/>
          <w:sz w:val="28"/>
          <w:szCs w:val="28"/>
          <w:shd w:val="clear" w:color="auto" w:fill="FFFFFF"/>
        </w:rPr>
        <w:t> </w:t>
      </w:r>
      <w:r w:rsidR="001E70D0" w:rsidRPr="001E70D0">
        <w:rPr>
          <w:bCs/>
          <w:color w:val="000000"/>
          <w:sz w:val="28"/>
          <w:szCs w:val="28"/>
          <w:shd w:val="clear" w:color="auto" w:fill="FFFFFF"/>
        </w:rPr>
        <w:t>гражданско</w:t>
      </w:r>
      <w:r w:rsidR="001E70D0" w:rsidRPr="001E70D0">
        <w:rPr>
          <w:color w:val="000000"/>
          <w:sz w:val="28"/>
          <w:szCs w:val="28"/>
          <w:shd w:val="clear" w:color="auto" w:fill="FFFFFF"/>
        </w:rPr>
        <w:t>-</w:t>
      </w:r>
      <w:r w:rsidR="001E70D0" w:rsidRPr="001E70D0">
        <w:rPr>
          <w:bCs/>
          <w:color w:val="000000"/>
          <w:sz w:val="28"/>
          <w:szCs w:val="28"/>
          <w:shd w:val="clear" w:color="auto" w:fill="FFFFFF"/>
        </w:rPr>
        <w:t>патриотическую</w:t>
      </w:r>
      <w:r w:rsidR="001E70D0" w:rsidRPr="001E70D0">
        <w:rPr>
          <w:color w:val="000000"/>
          <w:sz w:val="28"/>
          <w:szCs w:val="28"/>
          <w:shd w:val="clear" w:color="auto" w:fill="FFFFFF"/>
        </w:rPr>
        <w:t> </w:t>
      </w:r>
      <w:r w:rsidR="001E70D0" w:rsidRPr="001E70D0">
        <w:rPr>
          <w:bCs/>
          <w:color w:val="000000"/>
          <w:sz w:val="28"/>
          <w:szCs w:val="28"/>
          <w:shd w:val="clear" w:color="auto" w:fill="FFFFFF"/>
        </w:rPr>
        <w:t>позицию</w:t>
      </w:r>
      <w:r w:rsidR="001E70D0" w:rsidRPr="001E70D0">
        <w:rPr>
          <w:color w:val="000000"/>
          <w:sz w:val="28"/>
          <w:szCs w:val="28"/>
          <w:shd w:val="clear" w:color="auto" w:fill="FFFFFF"/>
        </w:rPr>
        <w:t>, демонстрировать осознанное поведение на основе традиционных общечеловеческих ценностей, применять </w:t>
      </w:r>
      <w:r w:rsidR="001E70D0" w:rsidRPr="001E70D0">
        <w:rPr>
          <w:bCs/>
          <w:color w:val="000000"/>
          <w:sz w:val="28"/>
          <w:szCs w:val="28"/>
          <w:shd w:val="clear" w:color="auto" w:fill="FFFFFF"/>
        </w:rPr>
        <w:t>стандарты</w:t>
      </w:r>
      <w:r w:rsidR="001E70D0" w:rsidRPr="001E70D0">
        <w:rPr>
          <w:color w:val="000000"/>
          <w:sz w:val="28"/>
          <w:szCs w:val="28"/>
          <w:shd w:val="clear" w:color="auto" w:fill="FFFFFF"/>
        </w:rPr>
        <w:t> антикоррупционного поведения</w:t>
      </w:r>
      <w:r w:rsidR="001E70D0" w:rsidRPr="001E70D0">
        <w:rPr>
          <w:sz w:val="28"/>
          <w:szCs w:val="28"/>
        </w:rPr>
        <w:t xml:space="preserve"> </w:t>
      </w:r>
    </w:p>
    <w:p w:rsidR="00F70570" w:rsidRPr="001E70D0" w:rsidRDefault="00F70570" w:rsidP="00F70570">
      <w:pPr>
        <w:pStyle w:val="pboth1"/>
        <w:spacing w:before="0" w:beforeAutospacing="0" w:after="0" w:line="240" w:lineRule="auto"/>
        <w:ind w:firstLine="567"/>
        <w:rPr>
          <w:sz w:val="28"/>
          <w:szCs w:val="28"/>
        </w:rPr>
      </w:pPr>
      <w:r w:rsidRPr="001E70D0">
        <w:rPr>
          <w:sz w:val="28"/>
          <w:szCs w:val="28"/>
        </w:rPr>
        <w:t>ОК 09. Использовать информационные технологии в профессиональной деятельности;</w:t>
      </w:r>
    </w:p>
    <w:p w:rsidR="00F70570" w:rsidRPr="001E70D0" w:rsidRDefault="00F70570" w:rsidP="00F70570">
      <w:pPr>
        <w:pStyle w:val="pboth1"/>
        <w:spacing w:before="0" w:beforeAutospacing="0" w:after="0" w:line="240" w:lineRule="auto"/>
        <w:ind w:firstLine="567"/>
        <w:rPr>
          <w:sz w:val="28"/>
          <w:szCs w:val="28"/>
        </w:rPr>
      </w:pPr>
      <w:bookmarkStart w:id="4" w:name="100108"/>
      <w:bookmarkEnd w:id="4"/>
      <w:r w:rsidRPr="001E70D0">
        <w:rPr>
          <w:sz w:val="28"/>
          <w:szCs w:val="28"/>
        </w:rPr>
        <w:t>ОК 10. Пользоваться профессиональной документацией на государственном и иностранном языках;</w:t>
      </w:r>
    </w:p>
    <w:p w:rsidR="00F70570" w:rsidRPr="0039047C" w:rsidRDefault="00F70570" w:rsidP="00FA64F8">
      <w:pPr>
        <w:pStyle w:val="pboth1"/>
        <w:spacing w:before="0" w:beforeAutospacing="0" w:after="0" w:line="240" w:lineRule="auto"/>
        <w:ind w:firstLine="567"/>
        <w:rPr>
          <w:sz w:val="28"/>
          <w:szCs w:val="28"/>
        </w:rPr>
      </w:pPr>
      <w:bookmarkStart w:id="5" w:name="100109"/>
      <w:bookmarkEnd w:id="5"/>
      <w:r w:rsidRPr="0039047C">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AA5EB2" w:rsidRDefault="004702E5" w:rsidP="00FA64F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F70570" w:rsidRPr="00F70570">
        <w:rPr>
          <w:rFonts w:ascii="Times New Roman" w:hAnsi="Times New Roman"/>
          <w:b/>
          <w:sz w:val="28"/>
          <w:szCs w:val="28"/>
        </w:rPr>
        <w:t xml:space="preserve">формирование профессиональных компетенций: </w:t>
      </w:r>
    </w:p>
    <w:p w:rsidR="00F70570" w:rsidRPr="00E54143" w:rsidRDefault="00F70570" w:rsidP="00E54143">
      <w:pPr>
        <w:pStyle w:val="pboth1"/>
        <w:spacing w:before="0" w:beforeAutospacing="0" w:after="0" w:line="240" w:lineRule="auto"/>
        <w:ind w:firstLine="567"/>
        <w:rPr>
          <w:sz w:val="28"/>
          <w:szCs w:val="28"/>
        </w:rPr>
      </w:pPr>
      <w:r w:rsidRPr="00E54143">
        <w:rPr>
          <w:sz w:val="28"/>
          <w:szCs w:val="28"/>
        </w:rPr>
        <w:t>ПК 3.1. Формировать бухгалтерские проводки по начислению и перечислению налогов и сборов в бюджеты различных уровней;</w:t>
      </w:r>
    </w:p>
    <w:p w:rsidR="00F70570" w:rsidRPr="00E54143" w:rsidRDefault="00F70570" w:rsidP="00E54143">
      <w:pPr>
        <w:pStyle w:val="pboth1"/>
        <w:spacing w:before="0" w:beforeAutospacing="0" w:after="0" w:line="240" w:lineRule="auto"/>
        <w:ind w:firstLine="567"/>
        <w:rPr>
          <w:sz w:val="28"/>
          <w:szCs w:val="28"/>
        </w:rPr>
      </w:pPr>
      <w:bookmarkStart w:id="6" w:name="100142"/>
      <w:bookmarkEnd w:id="6"/>
      <w:r w:rsidRPr="00E54143">
        <w:rPr>
          <w:sz w:val="28"/>
          <w:szCs w:val="28"/>
        </w:rPr>
        <w:lastRenderedPageBreak/>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70570" w:rsidRPr="00E54143" w:rsidRDefault="00F70570" w:rsidP="00E54143">
      <w:pPr>
        <w:pStyle w:val="pboth1"/>
        <w:spacing w:before="0" w:beforeAutospacing="0" w:after="0" w:line="240" w:lineRule="auto"/>
        <w:ind w:firstLine="567"/>
        <w:rPr>
          <w:sz w:val="28"/>
          <w:szCs w:val="28"/>
        </w:rPr>
      </w:pPr>
      <w:bookmarkStart w:id="7" w:name="100143"/>
      <w:bookmarkEnd w:id="7"/>
      <w:r w:rsidRPr="00E54143">
        <w:rPr>
          <w:sz w:val="28"/>
          <w:szCs w:val="28"/>
        </w:rPr>
        <w:t>ПК 3.3. Формировать бухгалтерские проводки по начислению и перечислению страховых взносов во внебюджетные фонды и налоговые органы;</w:t>
      </w:r>
    </w:p>
    <w:p w:rsidR="00F70570" w:rsidRPr="00E54143" w:rsidRDefault="00F70570" w:rsidP="00E54143">
      <w:pPr>
        <w:pStyle w:val="pboth1"/>
        <w:spacing w:before="0" w:beforeAutospacing="0" w:after="0" w:line="240" w:lineRule="auto"/>
        <w:ind w:firstLine="567"/>
        <w:rPr>
          <w:sz w:val="28"/>
          <w:szCs w:val="28"/>
        </w:rPr>
      </w:pPr>
      <w:bookmarkStart w:id="8" w:name="100144"/>
      <w:bookmarkEnd w:id="8"/>
      <w:r w:rsidRPr="00E54143">
        <w:rPr>
          <w:sz w:val="28"/>
          <w:szCs w:val="28"/>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FA64F8" w:rsidRDefault="00F70570" w:rsidP="00FA64F8">
      <w:pPr>
        <w:spacing w:after="0" w:line="240" w:lineRule="auto"/>
        <w:jc w:val="both"/>
        <w:rPr>
          <w:rFonts w:ascii="Times New Roman" w:hAnsi="Times New Roman"/>
          <w:b/>
          <w:sz w:val="28"/>
          <w:szCs w:val="28"/>
        </w:rPr>
      </w:pPr>
      <w:r w:rsidRPr="00F70570">
        <w:rPr>
          <w:rFonts w:ascii="Times New Roman" w:hAnsi="Times New Roman"/>
          <w:b/>
          <w:sz w:val="28"/>
          <w:szCs w:val="28"/>
        </w:rPr>
        <w:t xml:space="preserve">приобретение практического опыта: </w:t>
      </w:r>
    </w:p>
    <w:p w:rsidR="00FA64F8" w:rsidRPr="00FA64F8" w:rsidRDefault="00FA64F8" w:rsidP="00FA64F8">
      <w:pPr>
        <w:spacing w:after="0" w:line="240" w:lineRule="auto"/>
        <w:jc w:val="both"/>
        <w:rPr>
          <w:rFonts w:ascii="Times New Roman" w:hAnsi="Times New Roman"/>
          <w:b/>
          <w:sz w:val="28"/>
          <w:szCs w:val="28"/>
        </w:rPr>
      </w:pPr>
      <w:r w:rsidRPr="00FA64F8">
        <w:rPr>
          <w:rFonts w:ascii="Times New Roman" w:hAnsi="Times New Roman"/>
          <w:color w:val="000000"/>
          <w:sz w:val="28"/>
          <w:szCs w:val="28"/>
        </w:rPr>
        <w:t>проведение расчетов с бюджетом и внебюджетными фондами.</w:t>
      </w:r>
    </w:p>
    <w:p w:rsidR="005023B1" w:rsidRPr="005023B1" w:rsidRDefault="005023B1" w:rsidP="005023B1">
      <w:pPr>
        <w:spacing w:after="0" w:line="240" w:lineRule="auto"/>
        <w:jc w:val="center"/>
        <w:rPr>
          <w:rFonts w:ascii="Times New Roman" w:hAnsi="Times New Roman"/>
          <w:b/>
          <w:bCs/>
          <w:sz w:val="28"/>
          <w:szCs w:val="28"/>
        </w:rPr>
      </w:pPr>
      <w:r w:rsidRPr="005023B1">
        <w:rPr>
          <w:rFonts w:ascii="Times New Roman" w:hAnsi="Times New Roman"/>
          <w:b/>
          <w:bCs/>
          <w:sz w:val="28"/>
          <w:szCs w:val="28"/>
        </w:rPr>
        <w:t>1.</w:t>
      </w:r>
      <w:r w:rsidR="00AF2AC8">
        <w:rPr>
          <w:rFonts w:ascii="Times New Roman" w:hAnsi="Times New Roman"/>
          <w:b/>
          <w:bCs/>
          <w:sz w:val="28"/>
          <w:szCs w:val="28"/>
        </w:rPr>
        <w:t>4</w:t>
      </w:r>
      <w:r w:rsidRPr="005023B1">
        <w:rPr>
          <w:rFonts w:ascii="Times New Roman" w:hAnsi="Times New Roman"/>
          <w:b/>
          <w:bCs/>
          <w:sz w:val="28"/>
          <w:szCs w:val="28"/>
        </w:rPr>
        <w:t xml:space="preserve"> Формы контроля</w:t>
      </w:r>
    </w:p>
    <w:p w:rsidR="005023B1" w:rsidRPr="005023B1" w:rsidRDefault="005023B1" w:rsidP="005023B1">
      <w:pPr>
        <w:spacing w:after="0" w:line="240" w:lineRule="auto"/>
        <w:ind w:firstLine="567"/>
        <w:jc w:val="both"/>
        <w:rPr>
          <w:rFonts w:ascii="Times New Roman" w:hAnsi="Times New Roman"/>
          <w:bCs/>
          <w:sz w:val="28"/>
          <w:szCs w:val="28"/>
        </w:rPr>
      </w:pPr>
      <w:r w:rsidRPr="005023B1">
        <w:rPr>
          <w:rFonts w:ascii="Times New Roman" w:hAnsi="Times New Roman"/>
          <w:bCs/>
          <w:sz w:val="28"/>
          <w:szCs w:val="28"/>
        </w:rPr>
        <w:t xml:space="preserve">По </w:t>
      </w:r>
      <w:r w:rsidR="00767710">
        <w:rPr>
          <w:rFonts w:ascii="Times New Roman" w:eastAsia="Times New Roman" w:hAnsi="Times New Roman" w:cs="Times New Roman"/>
          <w:sz w:val="28"/>
          <w:szCs w:val="28"/>
          <w:lang w:eastAsia="ru-RU"/>
        </w:rPr>
        <w:t>учебной</w:t>
      </w:r>
      <w:r w:rsidRPr="00785EBC">
        <w:rPr>
          <w:rFonts w:ascii="Times New Roman" w:eastAsia="Times New Roman" w:hAnsi="Times New Roman" w:cs="Times New Roman"/>
          <w:sz w:val="28"/>
          <w:szCs w:val="28"/>
          <w:lang w:eastAsia="ru-RU"/>
        </w:rPr>
        <w:t xml:space="preserve"> практик</w:t>
      </w:r>
      <w:r>
        <w:rPr>
          <w:rFonts w:ascii="Times New Roman" w:eastAsia="Times New Roman" w:hAnsi="Times New Roman" w:cs="Times New Roman"/>
          <w:sz w:val="28"/>
          <w:szCs w:val="28"/>
          <w:lang w:eastAsia="ru-RU"/>
        </w:rPr>
        <w:t xml:space="preserve">е (по профилю специальности) </w:t>
      </w:r>
      <w:r w:rsidRPr="005023B1">
        <w:rPr>
          <w:rFonts w:ascii="Times New Roman" w:hAnsi="Times New Roman"/>
          <w:bCs/>
          <w:sz w:val="28"/>
          <w:szCs w:val="28"/>
        </w:rPr>
        <w:t xml:space="preserve">предусмотрен контроль в форме </w:t>
      </w:r>
      <w:r w:rsidR="008E7589" w:rsidRPr="009D7DA7">
        <w:rPr>
          <w:rFonts w:ascii="Times New Roman" w:hAnsi="Times New Roman"/>
          <w:bCs/>
          <w:i/>
          <w:sz w:val="28"/>
          <w:szCs w:val="28"/>
        </w:rPr>
        <w:t>дифференцированного</w:t>
      </w:r>
      <w:r w:rsidRPr="009D7DA7">
        <w:rPr>
          <w:rFonts w:ascii="Times New Roman" w:hAnsi="Times New Roman"/>
          <w:bCs/>
          <w:i/>
          <w:sz w:val="28"/>
          <w:szCs w:val="28"/>
        </w:rPr>
        <w:t xml:space="preserve"> зачета</w:t>
      </w:r>
      <w:r w:rsidR="00074599">
        <w:rPr>
          <w:rFonts w:ascii="Times New Roman" w:hAnsi="Times New Roman"/>
          <w:bCs/>
          <w:i/>
          <w:sz w:val="28"/>
          <w:szCs w:val="28"/>
        </w:rPr>
        <w:t xml:space="preserve"> </w:t>
      </w:r>
      <w:r w:rsidRPr="005023B1">
        <w:rPr>
          <w:rFonts w:ascii="Times New Roman" w:hAnsi="Times New Roman"/>
          <w:sz w:val="28"/>
          <w:szCs w:val="28"/>
        </w:rPr>
        <w:t>при условии положительного аттестационного листа по практике руководителей практики</w:t>
      </w:r>
      <w:r>
        <w:rPr>
          <w:rFonts w:ascii="Times New Roman" w:hAnsi="Times New Roman"/>
          <w:sz w:val="28"/>
          <w:szCs w:val="28"/>
        </w:rPr>
        <w:t>,</w:t>
      </w:r>
      <w:r w:rsidRPr="005023B1">
        <w:rPr>
          <w:rFonts w:ascii="Times New Roman" w:hAnsi="Times New Roman"/>
          <w:sz w:val="28"/>
          <w:szCs w:val="28"/>
        </w:rPr>
        <w:t xml:space="preserve"> от организации и образовательной организации</w:t>
      </w:r>
      <w:r>
        <w:rPr>
          <w:rFonts w:ascii="Times New Roman" w:hAnsi="Times New Roman"/>
          <w:sz w:val="28"/>
          <w:szCs w:val="28"/>
        </w:rPr>
        <w:t>,</w:t>
      </w:r>
      <w:r w:rsidRPr="005023B1">
        <w:rPr>
          <w:rFonts w:ascii="Times New Roman" w:hAnsi="Times New Roman"/>
          <w:sz w:val="28"/>
          <w:szCs w:val="28"/>
        </w:rPr>
        <w:t xml:space="preserve">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5023B1">
        <w:rPr>
          <w:rFonts w:ascii="Times New Roman" w:hAnsi="Times New Roman"/>
          <w:bCs/>
          <w:sz w:val="28"/>
          <w:szCs w:val="28"/>
        </w:rPr>
        <w:t>.</w:t>
      </w:r>
    </w:p>
    <w:p w:rsidR="005023B1" w:rsidRPr="005023B1" w:rsidRDefault="005023B1" w:rsidP="005023B1">
      <w:pPr>
        <w:spacing w:after="0" w:line="240" w:lineRule="auto"/>
        <w:ind w:firstLine="567"/>
        <w:jc w:val="both"/>
        <w:rPr>
          <w:rFonts w:ascii="Times New Roman" w:hAnsi="Times New Roman"/>
          <w:sz w:val="28"/>
          <w:szCs w:val="28"/>
        </w:rPr>
      </w:pPr>
      <w:r w:rsidRPr="005023B1">
        <w:rPr>
          <w:rFonts w:ascii="Times New Roman" w:hAnsi="Times New Roman"/>
          <w:sz w:val="28"/>
          <w:szCs w:val="28"/>
        </w:rPr>
        <w:t>Результаты прохождения практики обучающимися, учитываются при итоговой аттестации.</w:t>
      </w:r>
    </w:p>
    <w:p w:rsidR="009D7DA7" w:rsidRPr="009D7DA7" w:rsidRDefault="00AF2AC8" w:rsidP="009D7DA7">
      <w:pPr>
        <w:spacing w:after="0" w:line="240" w:lineRule="auto"/>
        <w:jc w:val="center"/>
        <w:rPr>
          <w:rFonts w:ascii="Times New Roman" w:hAnsi="Times New Roman"/>
          <w:b/>
          <w:bCs/>
          <w:sz w:val="28"/>
          <w:szCs w:val="28"/>
        </w:rPr>
      </w:pPr>
      <w:r>
        <w:rPr>
          <w:rFonts w:ascii="Times New Roman" w:hAnsi="Times New Roman"/>
          <w:b/>
          <w:bCs/>
          <w:sz w:val="28"/>
          <w:szCs w:val="28"/>
        </w:rPr>
        <w:t>1.5</w:t>
      </w:r>
      <w:r w:rsidR="009D7DA7" w:rsidRPr="009D7DA7">
        <w:rPr>
          <w:rFonts w:ascii="Times New Roman" w:hAnsi="Times New Roman"/>
          <w:b/>
          <w:bCs/>
          <w:sz w:val="28"/>
          <w:szCs w:val="28"/>
        </w:rPr>
        <w:t xml:space="preserve"> Количество часов на освоение программы практики</w:t>
      </w:r>
    </w:p>
    <w:p w:rsidR="009D7DA7" w:rsidRPr="009D7DA7" w:rsidRDefault="00767710" w:rsidP="009D7DA7">
      <w:pPr>
        <w:spacing w:after="0" w:line="240" w:lineRule="auto"/>
        <w:ind w:firstLine="567"/>
        <w:jc w:val="both"/>
        <w:rPr>
          <w:rFonts w:ascii="Times New Roman" w:hAnsi="Times New Roman"/>
          <w:bCs/>
          <w:sz w:val="28"/>
          <w:szCs w:val="28"/>
        </w:rPr>
      </w:pPr>
      <w:r>
        <w:rPr>
          <w:rFonts w:ascii="Times New Roman" w:eastAsia="Times New Roman" w:hAnsi="Times New Roman" w:cs="Times New Roman"/>
          <w:sz w:val="28"/>
          <w:szCs w:val="28"/>
          <w:lang w:eastAsia="ru-RU"/>
        </w:rPr>
        <w:t>Учебная</w:t>
      </w:r>
      <w:r w:rsidR="009D7DA7">
        <w:rPr>
          <w:rFonts w:ascii="Times New Roman" w:eastAsia="Times New Roman" w:hAnsi="Times New Roman" w:cs="Times New Roman"/>
          <w:sz w:val="28"/>
          <w:szCs w:val="28"/>
          <w:lang w:eastAsia="ru-RU"/>
        </w:rPr>
        <w:t xml:space="preserve"> практика (по профилю специальности) по </w:t>
      </w:r>
      <w:r w:rsidR="009D7DA7" w:rsidRPr="009E43E7">
        <w:rPr>
          <w:rFonts w:ascii="Times New Roman" w:eastAsia="Calibri" w:hAnsi="Times New Roman" w:cs="Times New Roman"/>
          <w:sz w:val="28"/>
          <w:szCs w:val="28"/>
        </w:rPr>
        <w:t xml:space="preserve">ПМ.03 Проведение расчетов с бюджетом и внебюджетными фондами </w:t>
      </w:r>
      <w:r w:rsidR="009D7DA7" w:rsidRPr="009D7DA7">
        <w:rPr>
          <w:rFonts w:ascii="Times New Roman" w:hAnsi="Times New Roman"/>
          <w:bCs/>
          <w:sz w:val="28"/>
          <w:szCs w:val="28"/>
        </w:rPr>
        <w:t xml:space="preserve">рассчитана на </w:t>
      </w:r>
      <w:r>
        <w:rPr>
          <w:rFonts w:ascii="Times New Roman" w:hAnsi="Times New Roman"/>
          <w:bCs/>
          <w:i/>
          <w:sz w:val="28"/>
          <w:szCs w:val="28"/>
        </w:rPr>
        <w:t>36</w:t>
      </w:r>
      <w:r w:rsidR="009D7DA7" w:rsidRPr="009D7DA7">
        <w:rPr>
          <w:rFonts w:ascii="Times New Roman" w:hAnsi="Times New Roman"/>
          <w:bCs/>
          <w:i/>
          <w:sz w:val="28"/>
          <w:szCs w:val="28"/>
        </w:rPr>
        <w:t xml:space="preserve"> час</w:t>
      </w:r>
      <w:r>
        <w:rPr>
          <w:rFonts w:ascii="Times New Roman" w:hAnsi="Times New Roman"/>
          <w:bCs/>
          <w:i/>
          <w:sz w:val="28"/>
          <w:szCs w:val="28"/>
        </w:rPr>
        <w:t>ов</w:t>
      </w:r>
      <w:r w:rsidR="009D7DA7" w:rsidRPr="009D7DA7">
        <w:rPr>
          <w:rFonts w:ascii="Times New Roman" w:hAnsi="Times New Roman"/>
          <w:bCs/>
          <w:i/>
          <w:sz w:val="28"/>
          <w:szCs w:val="28"/>
        </w:rPr>
        <w:t>.</w:t>
      </w:r>
    </w:p>
    <w:p w:rsidR="005023B1" w:rsidRDefault="005023B1" w:rsidP="005B33A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877BFD" w:rsidRPr="00877BFD" w:rsidRDefault="00877BFD" w:rsidP="00877BFD">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67710" w:rsidRDefault="00767710">
      <w:pP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br w:type="page"/>
      </w:r>
    </w:p>
    <w:p w:rsidR="00F94072" w:rsidRPr="00A639B0" w:rsidRDefault="00F94072" w:rsidP="00232F99">
      <w:pPr>
        <w:spacing w:after="0" w:line="240" w:lineRule="auto"/>
        <w:ind w:firstLine="709"/>
        <w:jc w:val="both"/>
        <w:rPr>
          <w:rFonts w:ascii="Times New Roman" w:hAnsi="Times New Roman"/>
          <w:b/>
          <w:sz w:val="28"/>
          <w:szCs w:val="28"/>
        </w:rPr>
      </w:pPr>
      <w:r w:rsidRPr="00785EBC">
        <w:rPr>
          <w:rFonts w:ascii="Times New Roman" w:eastAsia="Times New Roman" w:hAnsi="Times New Roman" w:cs="Times New Roman"/>
          <w:b/>
          <w:bCs/>
          <w:caps/>
          <w:sz w:val="28"/>
          <w:szCs w:val="28"/>
          <w:lang w:eastAsia="ru-RU"/>
        </w:rPr>
        <w:lastRenderedPageBreak/>
        <w:t xml:space="preserve">2. </w:t>
      </w:r>
      <w:r w:rsidRPr="00A639B0">
        <w:rPr>
          <w:rFonts w:ascii="Times New Roman" w:eastAsia="Times New Roman" w:hAnsi="Times New Roman"/>
          <w:b/>
          <w:caps/>
          <w:sz w:val="28"/>
          <w:szCs w:val="28"/>
          <w:lang w:eastAsia="ru-RU"/>
        </w:rPr>
        <w:t>СТРУКТУРА и содержание УЧЕБНОЙ ПРАКТИКИ профессионального модуля</w:t>
      </w:r>
      <w:r w:rsidR="00232F99">
        <w:rPr>
          <w:rFonts w:ascii="Times New Roman" w:hAnsi="Times New Roman"/>
          <w:b/>
          <w:sz w:val="28"/>
          <w:szCs w:val="28"/>
        </w:rPr>
        <w:t xml:space="preserve"> </w:t>
      </w:r>
      <w:r w:rsidRPr="00A639B0">
        <w:rPr>
          <w:rFonts w:ascii="Times New Roman" w:hAnsi="Times New Roman"/>
          <w:b/>
          <w:sz w:val="28"/>
          <w:szCs w:val="28"/>
        </w:rPr>
        <w:t>ПМ.0</w:t>
      </w:r>
      <w:r>
        <w:rPr>
          <w:rFonts w:ascii="Times New Roman" w:hAnsi="Times New Roman"/>
          <w:b/>
          <w:sz w:val="28"/>
          <w:szCs w:val="28"/>
        </w:rPr>
        <w:t>3</w:t>
      </w:r>
      <w:r w:rsidRPr="00A639B0">
        <w:rPr>
          <w:rFonts w:ascii="Times New Roman" w:hAnsi="Times New Roman"/>
          <w:b/>
          <w:sz w:val="28"/>
          <w:szCs w:val="28"/>
        </w:rPr>
        <w:t xml:space="preserve"> </w:t>
      </w:r>
      <w:r w:rsidR="00232F99">
        <w:rPr>
          <w:rFonts w:ascii="Times New Roman" w:hAnsi="Times New Roman"/>
          <w:b/>
          <w:sz w:val="28"/>
          <w:szCs w:val="28"/>
        </w:rPr>
        <w:t>ПРОВЕДЕНИЕ РАСЧЕТОВ С БЮДЖЕТОМ И ВНЕБЮДЖЕТНЫМИ ФОНДАМИ</w:t>
      </w:r>
    </w:p>
    <w:tbl>
      <w:tblPr>
        <w:tblW w:w="5000" w:type="pct"/>
        <w:jc w:val="center"/>
        <w:tblCellMar>
          <w:top w:w="15" w:type="dxa"/>
          <w:left w:w="15" w:type="dxa"/>
          <w:bottom w:w="15" w:type="dxa"/>
          <w:right w:w="15" w:type="dxa"/>
        </w:tblCellMar>
        <w:tblLook w:val="04A0" w:firstRow="1" w:lastRow="0" w:firstColumn="1" w:lastColumn="0" w:noHBand="0" w:noVBand="1"/>
      </w:tblPr>
      <w:tblGrid>
        <w:gridCol w:w="4303"/>
        <w:gridCol w:w="4378"/>
        <w:gridCol w:w="1534"/>
      </w:tblGrid>
      <w:tr w:rsidR="00E54143" w:rsidRPr="00F16596" w:rsidTr="005366E6">
        <w:trPr>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54143" w:rsidRPr="00F16596" w:rsidRDefault="00E54143" w:rsidP="005366E6">
            <w:pPr>
              <w:spacing w:after="0" w:line="240" w:lineRule="auto"/>
              <w:ind w:left="134"/>
              <w:jc w:val="center"/>
              <w:rPr>
                <w:rFonts w:ascii="Times New Roman" w:eastAsia="Times New Roman" w:hAnsi="Times New Roman" w:cs="Times New Roman"/>
                <w:b/>
                <w:sz w:val="24"/>
                <w:szCs w:val="24"/>
                <w:lang w:eastAsia="ru-RU"/>
              </w:rPr>
            </w:pPr>
            <w:r w:rsidRPr="00F16596">
              <w:rPr>
                <w:rFonts w:ascii="Times New Roman" w:eastAsia="Times New Roman" w:hAnsi="Times New Roman" w:cs="Times New Roman"/>
                <w:b/>
                <w:iCs/>
                <w:sz w:val="24"/>
                <w:szCs w:val="24"/>
                <w:lang w:eastAsia="ru-RU"/>
              </w:rPr>
              <w:t>Наименование разделов, тем, выполнение обязанностей</w:t>
            </w:r>
            <w:r w:rsidRPr="00F16596">
              <w:rPr>
                <w:rFonts w:ascii="Times New Roman" w:eastAsia="Times New Roman" w:hAnsi="Times New Roman" w:cs="Times New Roman"/>
                <w:b/>
                <w:iCs/>
                <w:color w:val="000000"/>
                <w:sz w:val="24"/>
                <w:szCs w:val="24"/>
                <w:lang w:eastAsia="ru-RU"/>
              </w:rPr>
              <w:t xml:space="preserve"> на рабочих местах в организации</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54143" w:rsidRPr="00F16596" w:rsidRDefault="00E54143" w:rsidP="00F94072">
            <w:pPr>
              <w:spacing w:after="0" w:line="240" w:lineRule="auto"/>
              <w:ind w:left="360"/>
              <w:jc w:val="center"/>
              <w:rPr>
                <w:rFonts w:ascii="Times New Roman" w:eastAsia="Times New Roman" w:hAnsi="Times New Roman" w:cs="Times New Roman"/>
                <w:b/>
                <w:sz w:val="24"/>
                <w:szCs w:val="24"/>
                <w:lang w:eastAsia="ru-RU"/>
              </w:rPr>
            </w:pPr>
            <w:r w:rsidRPr="00F16596">
              <w:rPr>
                <w:rFonts w:ascii="Times New Roman" w:eastAsia="Times New Roman" w:hAnsi="Times New Roman" w:cs="Times New Roman"/>
                <w:b/>
                <w:iCs/>
                <w:sz w:val="24"/>
                <w:szCs w:val="24"/>
                <w:lang w:eastAsia="ru-RU"/>
              </w:rPr>
              <w:t>Содержание учебного материала, лабораторные и практические работы, экскурсии, состав выполнения работ на рабочих местах организации</w:t>
            </w:r>
          </w:p>
        </w:tc>
        <w:tc>
          <w:tcPr>
            <w:tcW w:w="7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54143" w:rsidRPr="00F16596" w:rsidRDefault="00E54143" w:rsidP="005366E6">
            <w:pPr>
              <w:spacing w:after="0" w:line="240" w:lineRule="auto"/>
              <w:ind w:left="134"/>
              <w:jc w:val="center"/>
              <w:rPr>
                <w:rFonts w:ascii="Times New Roman" w:eastAsia="Times New Roman" w:hAnsi="Times New Roman" w:cs="Times New Roman"/>
                <w:b/>
                <w:sz w:val="24"/>
                <w:szCs w:val="24"/>
                <w:lang w:eastAsia="ru-RU"/>
              </w:rPr>
            </w:pPr>
            <w:r w:rsidRPr="00F16596">
              <w:rPr>
                <w:rFonts w:ascii="Times New Roman" w:eastAsia="Times New Roman" w:hAnsi="Times New Roman" w:cs="Times New Roman"/>
                <w:b/>
                <w:iCs/>
                <w:sz w:val="24"/>
                <w:szCs w:val="24"/>
                <w:lang w:eastAsia="ru-RU"/>
              </w:rPr>
              <w:t>Объем часов</w:t>
            </w:r>
          </w:p>
        </w:tc>
      </w:tr>
      <w:tr w:rsidR="00E54143"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4143" w:rsidRPr="00F16596" w:rsidRDefault="0008049B" w:rsidP="00F16596">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F16596">
              <w:rPr>
                <w:rFonts w:ascii="Times New Roman" w:eastAsia="Calibri" w:hAnsi="Times New Roman" w:cs="Times New Roman"/>
                <w:bCs/>
                <w:sz w:val="24"/>
                <w:szCs w:val="24"/>
                <w:lang w:eastAsia="ru-RU"/>
              </w:rPr>
              <w:t>Тема 1</w:t>
            </w:r>
            <w:r w:rsidR="00E54143" w:rsidRPr="00F16596">
              <w:rPr>
                <w:rFonts w:ascii="Times New Roman" w:eastAsia="Calibri" w:hAnsi="Times New Roman" w:cs="Times New Roman"/>
                <w:bCs/>
                <w:sz w:val="24"/>
                <w:szCs w:val="24"/>
                <w:lang w:eastAsia="ru-RU"/>
              </w:rPr>
              <w:t xml:space="preserve">. </w:t>
            </w:r>
            <w:r w:rsidR="003053F0" w:rsidRPr="00F16596">
              <w:rPr>
                <w:rFonts w:ascii="Times New Roman" w:eastAsia="Calibri" w:hAnsi="Times New Roman" w:cs="Times New Roman"/>
                <w:bCs/>
                <w:sz w:val="24"/>
                <w:szCs w:val="24"/>
                <w:lang w:eastAsia="ru-RU"/>
              </w:rPr>
              <w:t>Учетная политика в целях налогового учета. Отражение изменений в учетной политике.</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4143" w:rsidRPr="00F16596" w:rsidRDefault="00E54143"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54143" w:rsidRPr="00F16596" w:rsidRDefault="003053F0"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3053F0"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053F0" w:rsidRPr="00F16596" w:rsidRDefault="00ED0B0D"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t>Тема 2. Определение налогооблагаемой базы для расчета налога на добавленную стоимость, применение налоговых льгот. Заполнение платежного поручения по уплате НДС и заполнение декларации по НДС.</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8689C" w:rsidRPr="00F16596" w:rsidRDefault="0068689C"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68689C" w:rsidRPr="00F16596" w:rsidRDefault="0068689C"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Исчисление и  организация расчётов с бюджетом по налогу на добавленную стоимость: расчёт налоговой базы, расчёт суммы налога, расчёт налоговых вычетов, начисление сумм налога по счетам 19/НДС и 68/НДС;</w:t>
            </w:r>
          </w:p>
          <w:p w:rsidR="0068689C" w:rsidRPr="00F16596" w:rsidRDefault="0068689C"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налогов и сборов в бюджет;</w:t>
            </w:r>
          </w:p>
          <w:p w:rsidR="0068689C" w:rsidRPr="00F16596" w:rsidRDefault="0068689C"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w:t>
            </w:r>
          </w:p>
          <w:p w:rsidR="003053F0" w:rsidRPr="00F16596" w:rsidRDefault="0068689C"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sz w:val="24"/>
                <w:szCs w:val="24"/>
              </w:rPr>
              <w:t xml:space="preserve">Формирование налоговых деклараций по </w:t>
            </w:r>
            <w:r w:rsidR="00535B9D" w:rsidRPr="00F16596">
              <w:rPr>
                <w:rFonts w:ascii="Times New Roman" w:eastAsia="Calibri" w:hAnsi="Times New Roman" w:cs="Times New Roman"/>
                <w:sz w:val="24"/>
                <w:szCs w:val="24"/>
              </w:rPr>
              <w:t>НДС</w:t>
            </w:r>
            <w:r w:rsidRPr="00F16596">
              <w:rPr>
                <w:rFonts w:ascii="Times New Roman" w:eastAsia="Calibri" w:hAnsi="Times New Roman" w:cs="Times New Roman"/>
                <w:sz w:val="24"/>
                <w:szCs w:val="24"/>
              </w:rPr>
              <w:t>.</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053F0"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535B9D"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35B9D" w:rsidRPr="00F16596" w:rsidRDefault="00535B9D"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t>Тема 3. Определение налогооблагаемой базы для расчета налога на прибыль, применение налоговых льгот. Заполнение платежного поручения по уплате налога на прибыль и заполнение декларации по налогу на прибыль.</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3459" w:rsidRPr="00F16596" w:rsidRDefault="00FA3459"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535B9D" w:rsidRPr="00F16596" w:rsidRDefault="00535B9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Исчисление и организация расчётов с бюджетом по налогу на прибыль: расчёт налоговой базы, расчёт суммы налога, начисление сумм налога по счету 68;</w:t>
            </w:r>
          </w:p>
          <w:p w:rsidR="00535B9D" w:rsidRPr="00F16596" w:rsidRDefault="00535B9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налога в бюджет;</w:t>
            </w:r>
          </w:p>
          <w:p w:rsidR="00535B9D" w:rsidRPr="00F16596" w:rsidRDefault="00535B9D"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w:t>
            </w:r>
          </w:p>
          <w:p w:rsidR="00535B9D" w:rsidRPr="00F16596" w:rsidRDefault="00535B9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sz w:val="24"/>
                <w:szCs w:val="24"/>
              </w:rPr>
              <w:t>Формирование налоговых деклараций по налогу на прибыль.</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35B9D"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5366E6"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366E6" w:rsidRPr="00F16596" w:rsidRDefault="005366E6"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t xml:space="preserve">Тема 4. </w:t>
            </w:r>
            <w:r w:rsidR="00FA3459" w:rsidRPr="00F16596">
              <w:rPr>
                <w:rFonts w:ascii="Times New Roman" w:eastAsia="Calibri" w:hAnsi="Times New Roman" w:cs="Times New Roman"/>
                <w:bCs/>
                <w:sz w:val="24"/>
                <w:szCs w:val="24"/>
                <w:lang w:eastAsia="ru-RU"/>
              </w:rPr>
              <w:t>Определение налогооблагаемой базы для расчета налога на имущество. Заполнение платежного поручения по уплате налога на имущество,  заполнение декларации по налогу на имущество.</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3459" w:rsidRPr="00F16596" w:rsidRDefault="00FA3459"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FA3459" w:rsidRPr="00F16596" w:rsidRDefault="00FA3459"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Исчисление и организация расчётов с бюджетом по налогу на имущество: расчёт налоговой базы, расчёт суммы налога, начисление сумм налога по счету 68;</w:t>
            </w:r>
          </w:p>
          <w:p w:rsidR="00FA3459" w:rsidRPr="00F16596" w:rsidRDefault="00FA3459"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налога в бюджет;</w:t>
            </w:r>
          </w:p>
          <w:p w:rsidR="00FA3459" w:rsidRPr="00F16596" w:rsidRDefault="00FA3459"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lastRenderedPageBreak/>
              <w:t>Осуществление контроля прохождения платежных поручений по расчётно-кассовым банковским операциям;</w:t>
            </w:r>
          </w:p>
          <w:p w:rsidR="005366E6" w:rsidRPr="00F16596" w:rsidRDefault="00FA3459"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Формирование налоговых деклараций по налогу на имущество.</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366E6"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lastRenderedPageBreak/>
              <w:t>2</w:t>
            </w:r>
          </w:p>
        </w:tc>
      </w:tr>
      <w:tr w:rsidR="00FA3459"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3459" w:rsidRPr="00F16596" w:rsidRDefault="00FA3459"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lastRenderedPageBreak/>
              <w:t>Тема 5. Определение налогооблагаемой базы для расчета транспортного налога. Заполнение платежного поручения по уплате транспортного налога,  заполнение декларации по транспортному налогу.</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75BF3" w:rsidRPr="00F16596" w:rsidRDefault="00975BF3"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975BF3" w:rsidRPr="00F16596" w:rsidRDefault="00975BF3"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 xml:space="preserve">Исчисление и организация расчётов с бюджетом по </w:t>
            </w:r>
            <w:r w:rsidR="00FF550F" w:rsidRPr="00F16596">
              <w:rPr>
                <w:rFonts w:ascii="Times New Roman" w:eastAsia="Calibri" w:hAnsi="Times New Roman" w:cs="Times New Roman"/>
                <w:sz w:val="24"/>
                <w:szCs w:val="24"/>
              </w:rPr>
              <w:t xml:space="preserve">транспортному </w:t>
            </w:r>
            <w:r w:rsidRPr="00F16596">
              <w:rPr>
                <w:rFonts w:ascii="Times New Roman" w:eastAsia="Calibri" w:hAnsi="Times New Roman" w:cs="Times New Roman"/>
                <w:sz w:val="24"/>
                <w:szCs w:val="24"/>
              </w:rPr>
              <w:t>налогу: расчёт налоговой базы, расчёт суммы налога, начисление сумм налога по счету 68;</w:t>
            </w:r>
          </w:p>
          <w:p w:rsidR="00975BF3" w:rsidRPr="00F16596" w:rsidRDefault="00975BF3"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налога в бюджет;</w:t>
            </w:r>
          </w:p>
          <w:p w:rsidR="00975BF3" w:rsidRPr="00F16596" w:rsidRDefault="00975BF3"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w:t>
            </w:r>
          </w:p>
          <w:p w:rsidR="00FA3459" w:rsidRPr="00F16596" w:rsidRDefault="00975BF3"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sz w:val="24"/>
                <w:szCs w:val="24"/>
              </w:rPr>
              <w:t xml:space="preserve">Формирование налоговых деклараций по </w:t>
            </w:r>
            <w:r w:rsidR="00FF550F" w:rsidRPr="00F16596">
              <w:rPr>
                <w:rFonts w:ascii="Times New Roman" w:eastAsia="Calibri" w:hAnsi="Times New Roman" w:cs="Times New Roman"/>
                <w:sz w:val="24"/>
                <w:szCs w:val="24"/>
              </w:rPr>
              <w:t xml:space="preserve">транспортному </w:t>
            </w:r>
            <w:r w:rsidRPr="00F16596">
              <w:rPr>
                <w:rFonts w:ascii="Times New Roman" w:eastAsia="Calibri" w:hAnsi="Times New Roman" w:cs="Times New Roman"/>
                <w:sz w:val="24"/>
                <w:szCs w:val="24"/>
              </w:rPr>
              <w:t>налогу.</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FA3459"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360C9E"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60C9E" w:rsidRPr="00F16596" w:rsidRDefault="00360C9E"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t>Тема 6. Определение налогооблагаемой базы для расчета земельного налога. Заполнение платежного поручения по уплате земельного налога,  заполнение декларации по земельному  налогу.</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60C9E" w:rsidRPr="00F16596" w:rsidRDefault="00360C9E"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360C9E" w:rsidRPr="00F16596" w:rsidRDefault="00360C9E"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Исчисление и организация расчётов с бюджетом по земельному налогу: расчёт налоговой базы, расчёт суммы налога, начисление сумм налога по счету 68;</w:t>
            </w:r>
          </w:p>
          <w:p w:rsidR="00360C9E" w:rsidRPr="00F16596" w:rsidRDefault="00360C9E"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налога в бюджет;</w:t>
            </w:r>
          </w:p>
          <w:p w:rsidR="00360C9E" w:rsidRPr="00F16596" w:rsidRDefault="00360C9E"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w:t>
            </w:r>
          </w:p>
          <w:p w:rsidR="00360C9E" w:rsidRPr="00F16596" w:rsidRDefault="00360C9E"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sz w:val="24"/>
                <w:szCs w:val="24"/>
              </w:rPr>
              <w:t>Формирование налоговых деклараций по земельному налогу.</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60C9E"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8C0F9D"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0F9D" w:rsidRPr="00F16596" w:rsidRDefault="008C0F9D"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t xml:space="preserve">Тема </w:t>
            </w:r>
            <w:r w:rsidR="00166C52" w:rsidRPr="00F16596">
              <w:rPr>
                <w:rFonts w:ascii="Times New Roman" w:eastAsia="Calibri" w:hAnsi="Times New Roman" w:cs="Times New Roman"/>
                <w:bCs/>
                <w:sz w:val="24"/>
                <w:szCs w:val="24"/>
                <w:lang w:eastAsia="ru-RU"/>
              </w:rPr>
              <w:t>7</w:t>
            </w:r>
            <w:r w:rsidRPr="00F16596">
              <w:rPr>
                <w:rFonts w:ascii="Times New Roman" w:eastAsia="Calibri" w:hAnsi="Times New Roman" w:cs="Times New Roman"/>
                <w:bCs/>
                <w:sz w:val="24"/>
                <w:szCs w:val="24"/>
                <w:lang w:eastAsia="ru-RU"/>
              </w:rPr>
              <w:t>. Заполнение платежного поручения по уплате акцизов, заполнение декларации по акцизам.</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0F9D" w:rsidRPr="00F16596" w:rsidRDefault="008C0F9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8C0F9D" w:rsidRPr="00F16596" w:rsidRDefault="008C0F9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акцизов в бюджет;</w:t>
            </w:r>
          </w:p>
          <w:p w:rsidR="008C0F9D" w:rsidRPr="00F16596" w:rsidRDefault="008C0F9D"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w:t>
            </w:r>
          </w:p>
          <w:p w:rsidR="008C0F9D" w:rsidRPr="00F16596" w:rsidRDefault="008C0F9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sz w:val="24"/>
                <w:szCs w:val="24"/>
              </w:rPr>
              <w:t>Формирование налоговых деклараций по акцизам.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C0F9D"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166C52"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6C52" w:rsidRPr="00F16596" w:rsidRDefault="00166C52" w:rsidP="00F16596">
            <w:pPr>
              <w:shd w:val="clear" w:color="auto" w:fill="FFFFFF"/>
              <w:spacing w:after="0" w:line="240" w:lineRule="auto"/>
              <w:ind w:firstLine="397"/>
              <w:jc w:val="both"/>
              <w:rPr>
                <w:rFonts w:ascii="Times New Roman" w:eastAsia="Calibri" w:hAnsi="Times New Roman" w:cs="Times New Roman"/>
                <w:bCs/>
                <w:sz w:val="24"/>
                <w:szCs w:val="24"/>
                <w:lang w:eastAsia="ru-RU"/>
              </w:rPr>
            </w:pPr>
            <w:r w:rsidRPr="00F16596">
              <w:rPr>
                <w:rFonts w:ascii="Times New Roman" w:eastAsia="Calibri" w:hAnsi="Times New Roman" w:cs="Times New Roman"/>
                <w:bCs/>
                <w:sz w:val="24"/>
                <w:szCs w:val="24"/>
                <w:lang w:eastAsia="ru-RU"/>
              </w:rPr>
              <w:t>Тема 8. Определение налогооблагаемой базы для расчета НДФЛ. Заполнение платежного поручения по уплате НДФЛ, заполнение отчетности по НДФЛ.</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7073D" w:rsidRPr="00F16596" w:rsidRDefault="0057073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57073D" w:rsidRPr="00F16596" w:rsidRDefault="0057073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 xml:space="preserve">Исчисление и организация расчётов с бюджетом по налогу на доходы физических лиц: расчёт налоговой базы, порядок применения льгот, порядок применения социальных и </w:t>
            </w:r>
            <w:r w:rsidRPr="00F16596">
              <w:rPr>
                <w:rFonts w:ascii="Times New Roman" w:eastAsia="Calibri" w:hAnsi="Times New Roman" w:cs="Times New Roman"/>
                <w:sz w:val="24"/>
                <w:szCs w:val="24"/>
              </w:rPr>
              <w:lastRenderedPageBreak/>
              <w:t>имущественных вычетов, расчёт суммы налога, начисление сумм налога по счету 68.</w:t>
            </w:r>
          </w:p>
          <w:p w:rsidR="0057073D" w:rsidRPr="00F16596" w:rsidRDefault="0057073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налога в бюджет;</w:t>
            </w:r>
          </w:p>
          <w:p w:rsidR="0057073D" w:rsidRPr="00F16596" w:rsidRDefault="0057073D" w:rsidP="00F16596">
            <w:pPr>
              <w:spacing w:after="0" w:line="240" w:lineRule="auto"/>
              <w:ind w:firstLine="397"/>
              <w:jc w:val="both"/>
              <w:rPr>
                <w:rFonts w:ascii="Times New Roman" w:hAnsi="Times New Roman" w:cs="Times New Roman"/>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w:t>
            </w:r>
          </w:p>
          <w:p w:rsidR="00166C52" w:rsidRPr="00F16596" w:rsidRDefault="0057073D" w:rsidP="00F16596">
            <w:pPr>
              <w:spacing w:after="0" w:line="240" w:lineRule="auto"/>
              <w:ind w:firstLine="397"/>
              <w:jc w:val="both"/>
              <w:rPr>
                <w:rFonts w:ascii="Times New Roman" w:eastAsia="Calibri" w:hAnsi="Times New Roman" w:cs="Times New Roman"/>
                <w:bCs/>
                <w:sz w:val="24"/>
                <w:szCs w:val="24"/>
                <w:lang w:val="en-US"/>
              </w:rPr>
            </w:pPr>
            <w:r w:rsidRPr="00F16596">
              <w:rPr>
                <w:rFonts w:ascii="Times New Roman" w:eastAsia="Calibri" w:hAnsi="Times New Roman" w:cs="Times New Roman"/>
                <w:sz w:val="24"/>
                <w:szCs w:val="24"/>
              </w:rPr>
              <w:t>Формирование отчетности  по НДФЛ.</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66C52" w:rsidRPr="00F16596" w:rsidRDefault="00511FCD"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lastRenderedPageBreak/>
              <w:t>2</w:t>
            </w:r>
          </w:p>
        </w:tc>
      </w:tr>
      <w:tr w:rsidR="00511FCD"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1FCD" w:rsidRPr="00F16596" w:rsidRDefault="00511FC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lastRenderedPageBreak/>
              <w:t>Тема</w:t>
            </w:r>
            <w:r w:rsidR="0008049B" w:rsidRPr="00F16596">
              <w:rPr>
                <w:rFonts w:ascii="Times New Roman" w:eastAsia="Calibri" w:hAnsi="Times New Roman" w:cs="Times New Roman"/>
                <w:bCs/>
                <w:sz w:val="24"/>
                <w:szCs w:val="24"/>
              </w:rPr>
              <w:t xml:space="preserve"> 9</w:t>
            </w:r>
            <w:r w:rsidRPr="00F16596">
              <w:rPr>
                <w:rFonts w:ascii="Times New Roman" w:eastAsia="Calibri" w:hAnsi="Times New Roman" w:cs="Times New Roman"/>
                <w:bCs/>
                <w:sz w:val="24"/>
                <w:szCs w:val="24"/>
              </w:rPr>
              <w:t>. Заполнение платежных поручений по уплате страховых взносов, пеней и штрафов в ПФР. Оформление отчетности.</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1FCD" w:rsidRPr="00F16596" w:rsidRDefault="00511FC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511FCD" w:rsidRPr="00F16596" w:rsidRDefault="00511FC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Расчёт взносов в ПФ РФ, отражение их начисления и перечисления по счёту 69/2;</w:t>
            </w:r>
          </w:p>
          <w:p w:rsidR="00511FCD" w:rsidRPr="00F16596" w:rsidRDefault="00511FCD" w:rsidP="00F16596">
            <w:pPr>
              <w:spacing w:after="0" w:line="240" w:lineRule="auto"/>
              <w:ind w:firstLine="397"/>
              <w:jc w:val="both"/>
              <w:rPr>
                <w:rFonts w:ascii="Times New Roman" w:eastAsia="Calibri" w:hAnsi="Times New Roman" w:cs="Times New Roman"/>
                <w:sz w:val="24"/>
                <w:szCs w:val="24"/>
              </w:rPr>
            </w:pPr>
            <w:r w:rsidRPr="00F16596">
              <w:rPr>
                <w:rFonts w:ascii="Times New Roman" w:eastAsia="Calibri" w:hAnsi="Times New Roman" w:cs="Times New Roman"/>
                <w:sz w:val="24"/>
                <w:szCs w:val="24"/>
              </w:rPr>
              <w:t>Оформление платежных документов для перечисления страховых взносов в ПФ РФ;</w:t>
            </w:r>
          </w:p>
          <w:p w:rsidR="00511FCD" w:rsidRPr="00F16596" w:rsidRDefault="00511FCD"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sz w:val="24"/>
                <w:szCs w:val="24"/>
              </w:rPr>
              <w:t>Осуществление контроля прохождения платежных поручений по расчётно-кассовым банковским операциям; формирование отчетности.</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11FCD" w:rsidRPr="00F16596" w:rsidRDefault="00511FCD" w:rsidP="005366E6">
            <w:pPr>
              <w:jc w:val="center"/>
              <w:rPr>
                <w:rFonts w:ascii="Times New Roman" w:hAnsi="Times New Roman" w:cs="Times New Roman"/>
                <w:sz w:val="24"/>
                <w:szCs w:val="24"/>
              </w:rPr>
            </w:pPr>
            <w:r w:rsidRPr="00F16596">
              <w:rPr>
                <w:rFonts w:ascii="Times New Roman" w:hAnsi="Times New Roman" w:cs="Times New Roman"/>
                <w:sz w:val="24"/>
                <w:szCs w:val="24"/>
              </w:rPr>
              <w:t>2</w:t>
            </w:r>
          </w:p>
        </w:tc>
      </w:tr>
      <w:tr w:rsidR="000804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Тема 10. Заполнение платежных поручений по уплате страховых взносов, пеней и штрафов в ФСС. Оформление отчетности.</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08049B" w:rsidRPr="00F16596" w:rsidRDefault="0008049B" w:rsidP="00F16596">
            <w:pPr>
              <w:spacing w:after="0" w:line="240" w:lineRule="auto"/>
              <w:ind w:firstLine="397"/>
              <w:jc w:val="both"/>
              <w:rPr>
                <w:rFonts w:ascii="Times New Roman" w:hAnsi="Times New Roman" w:cs="Times New Roman"/>
                <w:sz w:val="24"/>
                <w:szCs w:val="24"/>
              </w:rPr>
            </w:pPr>
            <w:r w:rsidRPr="00F16596">
              <w:rPr>
                <w:rFonts w:ascii="Times New Roman" w:hAnsi="Times New Roman" w:cs="Times New Roman"/>
                <w:sz w:val="24"/>
                <w:szCs w:val="24"/>
              </w:rPr>
              <w:t>Расчёт страховых взносов в ФСС, отражение их начисления и перечисления по счёту 69/1;</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hAnsi="Times New Roman" w:cs="Times New Roman"/>
                <w:sz w:val="24"/>
                <w:szCs w:val="24"/>
              </w:rPr>
              <w:t>Оформление платежных документов для перечисления страховых взносов в ФСС, осуществление контроля их прохождения по расчётно-кассовым банковским операциям.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049B" w:rsidRPr="00F16596" w:rsidRDefault="0008049B" w:rsidP="005366E6">
            <w:pPr>
              <w:jc w:val="center"/>
              <w:rPr>
                <w:rFonts w:ascii="Times New Roman" w:hAnsi="Times New Roman" w:cs="Times New Roman"/>
                <w:sz w:val="24"/>
                <w:szCs w:val="24"/>
              </w:rPr>
            </w:pPr>
            <w:r w:rsidRPr="00F16596">
              <w:rPr>
                <w:rFonts w:ascii="Times New Roman" w:hAnsi="Times New Roman" w:cs="Times New Roman"/>
                <w:sz w:val="24"/>
                <w:szCs w:val="24"/>
              </w:rPr>
              <w:t>2</w:t>
            </w:r>
          </w:p>
        </w:tc>
      </w:tr>
      <w:tr w:rsidR="000804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Тема 11. Заполнение платежных поручений по уплате страховых взносов, пеней и штрафов в ФОМС. Оформление отчетности.</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Расчёт страховых взносов в ФОМС, отражение их начисления и перечисления по счёту 69/3;</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Оформление платежных документов для перечисления страховых взносов в ФОМС, осуществление контроля их прохождения по расчётно-кассовым банковским операциям;</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Формирование налоговых деклараций по страховым взносам.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049B" w:rsidRPr="00F16596" w:rsidRDefault="00B30E9B" w:rsidP="005366E6">
            <w:pPr>
              <w:jc w:val="center"/>
              <w:rPr>
                <w:rFonts w:ascii="Times New Roman" w:hAnsi="Times New Roman" w:cs="Times New Roman"/>
                <w:sz w:val="24"/>
                <w:szCs w:val="24"/>
              </w:rPr>
            </w:pPr>
            <w:r w:rsidRPr="00F16596">
              <w:rPr>
                <w:rFonts w:ascii="Times New Roman" w:hAnsi="Times New Roman" w:cs="Times New Roman"/>
                <w:sz w:val="24"/>
                <w:szCs w:val="24"/>
              </w:rPr>
              <w:t>2</w:t>
            </w:r>
          </w:p>
        </w:tc>
      </w:tr>
      <w:tr w:rsidR="000804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Тема 12. Заполнение платежных поручений по уплате страховых взносов от несчастных случаев на производстве и профессиональных заболеваний в ФСС.</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Расчёт взносов на страхование от несчастных случаев на производстве и профессиональных заболеваний и  отражение их начисления и перечисления по счёте 69/1.1;</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 xml:space="preserve">Оформление платежных документов </w:t>
            </w:r>
            <w:r w:rsidRPr="00F16596">
              <w:rPr>
                <w:rFonts w:ascii="Times New Roman" w:eastAsia="Calibri" w:hAnsi="Times New Roman" w:cs="Times New Roman"/>
                <w:bCs/>
                <w:sz w:val="24"/>
                <w:szCs w:val="24"/>
              </w:rPr>
              <w:lastRenderedPageBreak/>
              <w:t>для перечисления страховых взносов в ФСС, осуществление контроля их прохождения по расчётно-кассовым банковским операциям.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049B" w:rsidRPr="00F16596" w:rsidRDefault="00B30E9B" w:rsidP="005366E6">
            <w:pPr>
              <w:jc w:val="center"/>
              <w:rPr>
                <w:rFonts w:ascii="Times New Roman" w:hAnsi="Times New Roman" w:cs="Times New Roman"/>
                <w:sz w:val="24"/>
                <w:szCs w:val="24"/>
              </w:rPr>
            </w:pPr>
            <w:r w:rsidRPr="00F16596">
              <w:rPr>
                <w:rFonts w:ascii="Times New Roman" w:hAnsi="Times New Roman" w:cs="Times New Roman"/>
                <w:sz w:val="24"/>
                <w:szCs w:val="24"/>
              </w:rPr>
              <w:lastRenderedPageBreak/>
              <w:t>2</w:t>
            </w:r>
          </w:p>
        </w:tc>
      </w:tr>
      <w:tr w:rsidR="000804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lastRenderedPageBreak/>
              <w:t>Тема 13. Заполнение платежных поручений по уплате пеней и штрафов по федеральным налогам и сборам.</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Оформление платежных поручений;  осуществление контроля их прохождения по расчётно-кассовым банковским операциям.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049B" w:rsidRPr="00F16596" w:rsidRDefault="00B30E9B" w:rsidP="005366E6">
            <w:pPr>
              <w:jc w:val="center"/>
              <w:rPr>
                <w:rFonts w:ascii="Times New Roman" w:hAnsi="Times New Roman" w:cs="Times New Roman"/>
                <w:sz w:val="24"/>
                <w:szCs w:val="24"/>
              </w:rPr>
            </w:pPr>
            <w:r w:rsidRPr="00F16596">
              <w:rPr>
                <w:rFonts w:ascii="Times New Roman" w:hAnsi="Times New Roman" w:cs="Times New Roman"/>
                <w:sz w:val="24"/>
                <w:szCs w:val="24"/>
              </w:rPr>
              <w:t>2</w:t>
            </w:r>
          </w:p>
        </w:tc>
      </w:tr>
      <w:tr w:rsidR="000804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049B" w:rsidRPr="00F16596" w:rsidRDefault="000804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 xml:space="preserve">Тема 14. Заполнение платежных поручений по уплате пеней и штрафов по </w:t>
            </w:r>
            <w:r w:rsidR="00B30E9B" w:rsidRPr="00F16596">
              <w:rPr>
                <w:rFonts w:ascii="Times New Roman" w:eastAsia="Calibri" w:hAnsi="Times New Roman" w:cs="Times New Roman"/>
                <w:bCs/>
                <w:sz w:val="24"/>
                <w:szCs w:val="24"/>
              </w:rPr>
              <w:t xml:space="preserve">региональным </w:t>
            </w:r>
            <w:r w:rsidRPr="00F16596">
              <w:rPr>
                <w:rFonts w:ascii="Times New Roman" w:eastAsia="Calibri" w:hAnsi="Times New Roman" w:cs="Times New Roman"/>
                <w:bCs/>
                <w:sz w:val="24"/>
                <w:szCs w:val="24"/>
              </w:rPr>
              <w:t xml:space="preserve"> налогам и сборам.</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0E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0804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Оформление платежных поручений;  осуществление контроля их прохождения по расчётно-кассовым банковским операциям.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8049B" w:rsidRPr="00F16596" w:rsidRDefault="00B30E9B" w:rsidP="005366E6">
            <w:pPr>
              <w:jc w:val="center"/>
              <w:rPr>
                <w:rFonts w:ascii="Times New Roman" w:hAnsi="Times New Roman" w:cs="Times New Roman"/>
                <w:sz w:val="24"/>
                <w:szCs w:val="24"/>
              </w:rPr>
            </w:pPr>
            <w:r w:rsidRPr="00F16596">
              <w:rPr>
                <w:rFonts w:ascii="Times New Roman" w:hAnsi="Times New Roman" w:cs="Times New Roman"/>
                <w:sz w:val="24"/>
                <w:szCs w:val="24"/>
              </w:rPr>
              <w:t>2</w:t>
            </w:r>
          </w:p>
        </w:tc>
      </w:tr>
      <w:tr w:rsidR="00B30E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0E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Тема 15. Заполнение платежных поручений по уплате налогов экономическими субъектами, применяющими специальные налоговые режимы.</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0E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B30E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Оформление платежных поручений;  осуществление контроля их прохождения по расчётно-кассовым банковским операциям.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30E9B" w:rsidRPr="00F16596" w:rsidRDefault="00B30E9B" w:rsidP="005366E6">
            <w:pPr>
              <w:jc w:val="center"/>
              <w:rPr>
                <w:rFonts w:ascii="Times New Roman" w:hAnsi="Times New Roman" w:cs="Times New Roman"/>
                <w:sz w:val="24"/>
                <w:szCs w:val="24"/>
              </w:rPr>
            </w:pPr>
            <w:r w:rsidRPr="00F16596">
              <w:rPr>
                <w:rFonts w:ascii="Times New Roman" w:hAnsi="Times New Roman" w:cs="Times New Roman"/>
                <w:sz w:val="24"/>
                <w:szCs w:val="24"/>
              </w:rPr>
              <w:t>2</w:t>
            </w:r>
          </w:p>
        </w:tc>
      </w:tr>
      <w:tr w:rsidR="00B30E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0E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Тема 16. Заполнение налоговых деклараций по специальным налоговым режимам.</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0E9B" w:rsidRPr="00F16596" w:rsidRDefault="00D66B7C"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D66B7C" w:rsidRPr="00F16596" w:rsidRDefault="00D66B7C"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Формирование налоговых деклараций.</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30E9B" w:rsidRPr="00F16596" w:rsidRDefault="00B30E9B" w:rsidP="005366E6">
            <w:pPr>
              <w:jc w:val="center"/>
              <w:rPr>
                <w:rFonts w:ascii="Times New Roman" w:hAnsi="Times New Roman" w:cs="Times New Roman"/>
                <w:sz w:val="24"/>
                <w:szCs w:val="24"/>
              </w:rPr>
            </w:pPr>
          </w:p>
        </w:tc>
      </w:tr>
      <w:tr w:rsidR="00B30E9B"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0E9B" w:rsidRPr="00F16596" w:rsidRDefault="00B30E9B"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 xml:space="preserve">Тема 17. Заполнение платежных поручений по уплате пеней и штрафов </w:t>
            </w:r>
            <w:r w:rsidR="00D66B7C" w:rsidRPr="00F16596">
              <w:rPr>
                <w:rFonts w:ascii="Times New Roman" w:eastAsia="Calibri" w:hAnsi="Times New Roman" w:cs="Times New Roman"/>
                <w:bCs/>
                <w:sz w:val="24"/>
                <w:szCs w:val="24"/>
              </w:rPr>
              <w:t>экономическими субъектами</w:t>
            </w:r>
            <w:r w:rsidRPr="00F16596">
              <w:rPr>
                <w:rFonts w:ascii="Times New Roman" w:eastAsia="Calibri" w:hAnsi="Times New Roman" w:cs="Times New Roman"/>
                <w:bCs/>
                <w:sz w:val="24"/>
                <w:szCs w:val="24"/>
              </w:rPr>
              <w:t>по специальным налоговым режимам.</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6B7C" w:rsidRPr="00F16596" w:rsidRDefault="00D66B7C"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Практическая работа в программе «1С: Бухгалтерия 8.3».</w:t>
            </w:r>
          </w:p>
          <w:p w:rsidR="00B30E9B" w:rsidRPr="00F16596" w:rsidRDefault="00D66B7C" w:rsidP="00F16596">
            <w:pPr>
              <w:spacing w:after="0" w:line="240" w:lineRule="auto"/>
              <w:ind w:firstLine="397"/>
              <w:jc w:val="both"/>
              <w:rPr>
                <w:rFonts w:ascii="Times New Roman" w:eastAsia="Calibri" w:hAnsi="Times New Roman" w:cs="Times New Roman"/>
                <w:bCs/>
                <w:sz w:val="24"/>
                <w:szCs w:val="24"/>
              </w:rPr>
            </w:pPr>
            <w:r w:rsidRPr="00F16596">
              <w:rPr>
                <w:rFonts w:ascii="Times New Roman" w:eastAsia="Calibri" w:hAnsi="Times New Roman" w:cs="Times New Roman"/>
                <w:bCs/>
                <w:sz w:val="24"/>
                <w:szCs w:val="24"/>
              </w:rPr>
              <w:t>Оформление платежных поручений;  осуществление контроля их прохождения по расчётно-кассовым банковским операциям.</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30E9B" w:rsidRPr="00F16596" w:rsidRDefault="00B30E9B" w:rsidP="005366E6">
            <w:pPr>
              <w:jc w:val="center"/>
              <w:rPr>
                <w:rFonts w:ascii="Times New Roman" w:hAnsi="Times New Roman" w:cs="Times New Roman"/>
                <w:sz w:val="24"/>
                <w:szCs w:val="24"/>
              </w:rPr>
            </w:pPr>
          </w:p>
        </w:tc>
      </w:tr>
      <w:tr w:rsidR="00E54143" w:rsidRPr="00F16596" w:rsidTr="005366E6">
        <w:trPr>
          <w:trHeight w:val="150"/>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54143" w:rsidRPr="00F16596" w:rsidRDefault="00301326" w:rsidP="005366E6">
            <w:pPr>
              <w:shd w:val="clear" w:color="auto" w:fill="FFFFFF"/>
              <w:spacing w:after="0" w:line="240" w:lineRule="auto"/>
              <w:ind w:left="13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w:t>
            </w:r>
            <w:r w:rsidR="00E54143" w:rsidRPr="00F16596">
              <w:rPr>
                <w:rFonts w:ascii="Times New Roman" w:eastAsia="Times New Roman" w:hAnsi="Times New Roman" w:cs="Times New Roman"/>
                <w:b/>
                <w:bCs/>
                <w:sz w:val="24"/>
                <w:szCs w:val="24"/>
                <w:lang w:eastAsia="ru-RU"/>
              </w:rPr>
              <w:t>ттестация</w:t>
            </w: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54143" w:rsidRPr="00F16596" w:rsidRDefault="00E54143" w:rsidP="00F94072">
            <w:pPr>
              <w:shd w:val="clear" w:color="auto" w:fill="FFFFFF"/>
              <w:spacing w:after="0" w:line="240" w:lineRule="auto"/>
              <w:ind w:left="360"/>
              <w:rPr>
                <w:rFonts w:ascii="Times New Roman" w:eastAsia="Times New Roman" w:hAnsi="Times New Roman" w:cs="Times New Roman"/>
                <w:sz w:val="24"/>
                <w:szCs w:val="24"/>
                <w:lang w:eastAsia="ru-RU"/>
              </w:rPr>
            </w:pPr>
            <w:r w:rsidRPr="00F16596">
              <w:rPr>
                <w:rFonts w:ascii="Times New Roman" w:eastAsia="Times New Roman" w:hAnsi="Times New Roman" w:cs="Times New Roman"/>
                <w:b/>
                <w:bCs/>
                <w:sz w:val="24"/>
                <w:szCs w:val="24"/>
                <w:lang w:eastAsia="ru-RU"/>
              </w:rPr>
              <w:t>дифференцированный зачет по УП.03.01</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54143" w:rsidRPr="00F16596" w:rsidRDefault="00E54143"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sz w:val="24"/>
                <w:szCs w:val="24"/>
                <w:lang w:eastAsia="ru-RU"/>
              </w:rPr>
              <w:t>2</w:t>
            </w:r>
          </w:p>
        </w:tc>
      </w:tr>
      <w:tr w:rsidR="00E54143" w:rsidRPr="00F16596" w:rsidTr="005366E6">
        <w:trPr>
          <w:trHeight w:val="135"/>
          <w:jc w:val="center"/>
        </w:trPr>
        <w:tc>
          <w:tcPr>
            <w:tcW w:w="21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54143" w:rsidRPr="00F16596" w:rsidRDefault="00E54143" w:rsidP="005366E6">
            <w:pPr>
              <w:shd w:val="clear" w:color="auto" w:fill="FFFFFF"/>
              <w:spacing w:after="0" w:line="240" w:lineRule="auto"/>
              <w:ind w:left="134"/>
              <w:jc w:val="center"/>
              <w:rPr>
                <w:rFonts w:ascii="Times New Roman" w:eastAsia="Times New Roman" w:hAnsi="Times New Roman" w:cs="Times New Roman"/>
                <w:sz w:val="24"/>
                <w:szCs w:val="24"/>
                <w:lang w:eastAsia="ru-RU"/>
              </w:rPr>
            </w:pPr>
          </w:p>
        </w:tc>
        <w:tc>
          <w:tcPr>
            <w:tcW w:w="21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54143" w:rsidRPr="00F16596" w:rsidRDefault="00E54143" w:rsidP="00F94072">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b/>
                <w:bCs/>
                <w:sz w:val="24"/>
                <w:szCs w:val="24"/>
                <w:lang w:eastAsia="ru-RU"/>
              </w:rPr>
              <w:t>всего</w:t>
            </w:r>
          </w:p>
        </w:tc>
        <w:tc>
          <w:tcPr>
            <w:tcW w:w="75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E54143" w:rsidRPr="00F16596" w:rsidRDefault="00E54143" w:rsidP="005366E6">
            <w:pPr>
              <w:spacing w:after="0" w:line="240" w:lineRule="auto"/>
              <w:ind w:left="134"/>
              <w:jc w:val="center"/>
              <w:rPr>
                <w:rFonts w:ascii="Times New Roman" w:eastAsia="Times New Roman" w:hAnsi="Times New Roman" w:cs="Times New Roman"/>
                <w:sz w:val="24"/>
                <w:szCs w:val="24"/>
                <w:lang w:eastAsia="ru-RU"/>
              </w:rPr>
            </w:pPr>
            <w:r w:rsidRPr="00F16596">
              <w:rPr>
                <w:rFonts w:ascii="Times New Roman" w:eastAsia="Times New Roman" w:hAnsi="Times New Roman" w:cs="Times New Roman"/>
                <w:b/>
                <w:bCs/>
                <w:sz w:val="24"/>
                <w:szCs w:val="24"/>
                <w:lang w:eastAsia="ru-RU"/>
              </w:rPr>
              <w:t>36</w:t>
            </w:r>
          </w:p>
        </w:tc>
      </w:tr>
    </w:tbl>
    <w:p w:rsidR="00E54143" w:rsidRPr="000A31C3" w:rsidRDefault="00E54143" w:rsidP="000A31C3">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036FAD" w:rsidRPr="0081091D" w:rsidRDefault="00036FAD" w:rsidP="000A31C3">
      <w:pPr>
        <w:shd w:val="clear" w:color="auto" w:fill="FFFFFF"/>
        <w:spacing w:after="0" w:line="240" w:lineRule="auto"/>
        <w:rPr>
          <w:rFonts w:ascii="Times New Roman" w:eastAsia="Times New Roman" w:hAnsi="Times New Roman" w:cs="Times New Roman"/>
          <w:b/>
          <w:i/>
          <w:sz w:val="24"/>
          <w:szCs w:val="24"/>
          <w:lang w:eastAsia="ru-RU"/>
        </w:rPr>
      </w:pPr>
    </w:p>
    <w:p w:rsidR="00036FAD" w:rsidRPr="00785EBC" w:rsidRDefault="00036FAD" w:rsidP="00036FAD">
      <w:pPr>
        <w:shd w:val="clear" w:color="auto" w:fill="FFFFFF"/>
        <w:spacing w:after="0" w:line="240" w:lineRule="auto"/>
        <w:jc w:val="center"/>
        <w:rPr>
          <w:rFonts w:ascii="Times New Roman" w:eastAsia="Times New Roman" w:hAnsi="Times New Roman" w:cs="Times New Roman"/>
          <w:sz w:val="28"/>
          <w:szCs w:val="28"/>
          <w:lang w:eastAsia="ru-RU"/>
        </w:rPr>
      </w:pPr>
    </w:p>
    <w:p w:rsidR="004E2A4D" w:rsidRDefault="004E2A4D" w:rsidP="00036FAD">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F94072" w:rsidRDefault="00F94072">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br w:type="page"/>
      </w:r>
    </w:p>
    <w:p w:rsidR="00F94072" w:rsidRPr="00F843D0" w:rsidRDefault="00F843D0" w:rsidP="00F843D0">
      <w:pPr>
        <w:spacing w:after="0" w:line="240" w:lineRule="auto"/>
        <w:ind w:firstLine="709"/>
        <w:jc w:val="both"/>
        <w:rPr>
          <w:rFonts w:ascii="Times New Roman" w:eastAsia="Times New Roman" w:hAnsi="Times New Roman"/>
          <w:b/>
          <w:caps/>
          <w:sz w:val="28"/>
          <w:szCs w:val="28"/>
          <w:lang w:eastAsia="ru-RU"/>
        </w:rPr>
      </w:pPr>
      <w:r>
        <w:rPr>
          <w:rFonts w:ascii="Times New Roman" w:eastAsia="Times New Roman" w:hAnsi="Times New Roman"/>
          <w:b/>
          <w:sz w:val="28"/>
          <w:szCs w:val="28"/>
          <w:lang w:eastAsia="ru-RU"/>
        </w:rPr>
        <w:lastRenderedPageBreak/>
        <w:t xml:space="preserve">3. </w:t>
      </w:r>
      <w:r w:rsidRPr="002D7496">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ПРАКТИКИ ПРОФЕССИОНАЛЬНОГО МОДУЛЯ</w:t>
      </w:r>
      <w:r>
        <w:rPr>
          <w:rFonts w:ascii="Times New Roman" w:eastAsia="Times New Roman" w:hAnsi="Times New Roman"/>
          <w:b/>
          <w:caps/>
          <w:sz w:val="28"/>
          <w:szCs w:val="28"/>
          <w:lang w:eastAsia="ru-RU"/>
        </w:rPr>
        <w:t xml:space="preserve"> </w:t>
      </w:r>
      <w:r w:rsidRPr="00A639B0">
        <w:rPr>
          <w:rFonts w:ascii="Times New Roman" w:hAnsi="Times New Roman"/>
          <w:b/>
          <w:sz w:val="28"/>
          <w:szCs w:val="28"/>
        </w:rPr>
        <w:t>ПМ.0</w:t>
      </w:r>
      <w:r>
        <w:rPr>
          <w:rFonts w:ascii="Times New Roman" w:hAnsi="Times New Roman"/>
          <w:b/>
          <w:sz w:val="28"/>
          <w:szCs w:val="28"/>
        </w:rPr>
        <w:t>3</w:t>
      </w:r>
      <w:r w:rsidRPr="00A639B0">
        <w:rPr>
          <w:rFonts w:ascii="Times New Roman" w:hAnsi="Times New Roman"/>
          <w:b/>
          <w:sz w:val="28"/>
          <w:szCs w:val="28"/>
        </w:rPr>
        <w:t xml:space="preserve"> </w:t>
      </w:r>
      <w:r>
        <w:rPr>
          <w:rFonts w:ascii="Times New Roman" w:hAnsi="Times New Roman"/>
          <w:b/>
          <w:sz w:val="28"/>
          <w:szCs w:val="28"/>
        </w:rPr>
        <w:t>ПРОВЕДЕНИЕ РАСЧЕТОВ С БЮДЖЕТОМ И ВНЕБЮДЖЕТНЫМИ ФОНДАМИ</w:t>
      </w:r>
    </w:p>
    <w:p w:rsidR="004E2A4D" w:rsidRPr="004E2A4D" w:rsidRDefault="004E2A4D" w:rsidP="004E2A4D">
      <w:pPr>
        <w:spacing w:after="0" w:line="240" w:lineRule="auto"/>
        <w:jc w:val="center"/>
        <w:rPr>
          <w:rFonts w:ascii="Times New Roman" w:eastAsiaTheme="minorEastAsia" w:hAnsi="Times New Roman" w:cs="Times New Roman"/>
          <w:bCs/>
          <w:sz w:val="28"/>
          <w:szCs w:val="28"/>
          <w:lang w:eastAsia="ru-RU"/>
        </w:rPr>
      </w:pPr>
    </w:p>
    <w:p w:rsidR="004E2A4D" w:rsidRPr="004E2A4D" w:rsidRDefault="004E2A4D" w:rsidP="004E2A4D">
      <w:pPr>
        <w:spacing w:after="0" w:line="240" w:lineRule="auto"/>
        <w:ind w:firstLine="708"/>
        <w:jc w:val="both"/>
        <w:rPr>
          <w:rFonts w:ascii="Times New Roman" w:eastAsiaTheme="minorEastAsia" w:hAnsi="Times New Roman" w:cs="Times New Roman"/>
          <w:bCs/>
          <w:sz w:val="28"/>
          <w:szCs w:val="28"/>
          <w:lang w:eastAsia="ru-RU"/>
        </w:rPr>
      </w:pPr>
      <w:r w:rsidRPr="004E2A4D">
        <w:rPr>
          <w:rFonts w:ascii="Times New Roman" w:eastAsiaTheme="minorEastAsia" w:hAnsi="Times New Roman" w:cs="Times New Roman"/>
          <w:sz w:val="28"/>
          <w:szCs w:val="28"/>
          <w:lang w:eastAsia="ru-RU"/>
        </w:rPr>
        <w:t xml:space="preserve">По  результатам прохождения </w:t>
      </w:r>
      <w:r w:rsidR="00767710">
        <w:rPr>
          <w:rFonts w:ascii="Times New Roman" w:eastAsiaTheme="minorEastAsia" w:hAnsi="Times New Roman" w:cs="Times New Roman"/>
          <w:sz w:val="28"/>
          <w:szCs w:val="28"/>
          <w:lang w:eastAsia="ru-RU"/>
        </w:rPr>
        <w:t xml:space="preserve">учебной </w:t>
      </w:r>
      <w:r w:rsidRPr="004E2A4D">
        <w:rPr>
          <w:rFonts w:ascii="Times New Roman" w:eastAsiaTheme="minorEastAsia" w:hAnsi="Times New Roman" w:cs="Times New Roman"/>
          <w:sz w:val="28"/>
          <w:szCs w:val="28"/>
          <w:lang w:eastAsia="ru-RU"/>
        </w:rPr>
        <w:t xml:space="preserve"> практики обучающиеся проходят промежуточную аттестацию в форме дифференцированного зачета.</w:t>
      </w:r>
    </w:p>
    <w:p w:rsidR="004E2A4D" w:rsidRPr="004E2A4D" w:rsidRDefault="004E2A4D" w:rsidP="004E2A4D">
      <w:pPr>
        <w:spacing w:after="0" w:line="240" w:lineRule="auto"/>
        <w:ind w:firstLine="708"/>
        <w:jc w:val="both"/>
        <w:rPr>
          <w:rFonts w:ascii="Times New Roman" w:eastAsiaTheme="minorEastAsia" w:hAnsi="Times New Roman" w:cs="Times New Roman"/>
          <w:bCs/>
          <w:sz w:val="28"/>
          <w:szCs w:val="28"/>
          <w:lang w:eastAsia="ru-RU"/>
        </w:rPr>
      </w:pPr>
      <w:r w:rsidRPr="004E2A4D">
        <w:rPr>
          <w:rFonts w:ascii="Times New Roman" w:eastAsiaTheme="minorEastAsia" w:hAnsi="Times New Roman" w:cs="Times New Roman"/>
          <w:bCs/>
          <w:sz w:val="28"/>
          <w:szCs w:val="28"/>
          <w:lang w:eastAsia="ru-RU"/>
        </w:rPr>
        <w:t xml:space="preserve">Требования к дифференцированному зачету по </w:t>
      </w:r>
      <w:r w:rsidR="00767710">
        <w:rPr>
          <w:rFonts w:ascii="Times New Roman" w:eastAsiaTheme="minorEastAsia" w:hAnsi="Times New Roman" w:cs="Times New Roman"/>
          <w:bCs/>
          <w:sz w:val="28"/>
          <w:szCs w:val="28"/>
          <w:lang w:eastAsia="ru-RU"/>
        </w:rPr>
        <w:t>учебной</w:t>
      </w:r>
      <w:r w:rsidRPr="004E2A4D">
        <w:rPr>
          <w:rFonts w:ascii="Times New Roman" w:eastAsiaTheme="minorEastAsia" w:hAnsi="Times New Roman" w:cs="Times New Roman"/>
          <w:bCs/>
          <w:sz w:val="28"/>
          <w:szCs w:val="28"/>
          <w:lang w:eastAsia="ru-RU"/>
        </w:rPr>
        <w:t xml:space="preserve"> практике: дифференцированный зачет по </w:t>
      </w:r>
      <w:r w:rsidR="00767710">
        <w:rPr>
          <w:rFonts w:ascii="Times New Roman" w:eastAsiaTheme="minorEastAsia" w:hAnsi="Times New Roman" w:cs="Times New Roman"/>
          <w:bCs/>
          <w:sz w:val="28"/>
          <w:szCs w:val="28"/>
          <w:lang w:eastAsia="ru-RU"/>
        </w:rPr>
        <w:t>учебной</w:t>
      </w:r>
      <w:r w:rsidRPr="004E2A4D">
        <w:rPr>
          <w:rFonts w:ascii="Times New Roman" w:eastAsiaTheme="minorEastAsia" w:hAnsi="Times New Roman" w:cs="Times New Roman"/>
          <w:bCs/>
          <w:sz w:val="28"/>
          <w:szCs w:val="28"/>
          <w:lang w:eastAsia="ru-RU"/>
        </w:rPr>
        <w:t xml:space="preserve"> практике выставляется с учетом результатов выполнения заданий и их отражения в отчете по </w:t>
      </w:r>
      <w:r w:rsidR="00767710">
        <w:rPr>
          <w:rFonts w:ascii="Times New Roman" w:eastAsiaTheme="minorEastAsia" w:hAnsi="Times New Roman" w:cs="Times New Roman"/>
          <w:bCs/>
          <w:sz w:val="28"/>
          <w:szCs w:val="28"/>
          <w:lang w:eastAsia="ru-RU"/>
        </w:rPr>
        <w:t>учебной</w:t>
      </w:r>
      <w:r w:rsidRPr="004E2A4D">
        <w:rPr>
          <w:rFonts w:ascii="Times New Roman" w:eastAsiaTheme="minorEastAsia" w:hAnsi="Times New Roman" w:cs="Times New Roman"/>
          <w:bCs/>
          <w:sz w:val="28"/>
          <w:szCs w:val="28"/>
          <w:lang w:eastAsia="ru-RU"/>
        </w:rPr>
        <w:t xml:space="preserve"> практике ,защиты отчета.</w:t>
      </w:r>
    </w:p>
    <w:p w:rsidR="004E2A4D" w:rsidRPr="004E2A4D" w:rsidRDefault="004E2A4D" w:rsidP="004E2A4D">
      <w:pPr>
        <w:spacing w:after="0" w:line="240" w:lineRule="auto"/>
        <w:ind w:firstLine="708"/>
        <w:rPr>
          <w:rFonts w:ascii="Times New Roman" w:eastAsiaTheme="minorEastAsia" w:hAnsi="Times New Roman" w:cs="Times New Roman"/>
          <w:sz w:val="28"/>
          <w:szCs w:val="28"/>
          <w:lang w:eastAsia="ru-RU"/>
        </w:rPr>
      </w:pPr>
      <w:r w:rsidRPr="004E2A4D">
        <w:rPr>
          <w:rFonts w:ascii="Times New Roman" w:eastAsiaTheme="minorEastAsia" w:hAnsi="Times New Roman" w:cs="Times New Roman"/>
          <w:sz w:val="28"/>
          <w:szCs w:val="28"/>
          <w:lang w:eastAsia="ru-RU"/>
        </w:rPr>
        <w:t xml:space="preserve">Дифференцированный зачет (с оценкой) по </w:t>
      </w:r>
      <w:r w:rsidR="00767710">
        <w:rPr>
          <w:rFonts w:ascii="Times New Roman" w:eastAsiaTheme="minorEastAsia" w:hAnsi="Times New Roman" w:cs="Times New Roman"/>
          <w:sz w:val="28"/>
          <w:szCs w:val="28"/>
          <w:lang w:eastAsia="ru-RU"/>
        </w:rPr>
        <w:t>учебной</w:t>
      </w:r>
      <w:r w:rsidRPr="004E2A4D">
        <w:rPr>
          <w:rFonts w:ascii="Times New Roman" w:eastAsiaTheme="minorEastAsia" w:hAnsi="Times New Roman" w:cs="Times New Roman"/>
          <w:sz w:val="28"/>
          <w:szCs w:val="28"/>
          <w:lang w:eastAsia="ru-RU"/>
        </w:rPr>
        <w:t xml:space="preserve"> практике выставляется на основании следующих критериев:</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систематичность работы обучающегося в период практики, как на базе практики, так и с руководителем;</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адекватное оперирование и применение на практике имеющихся теоретических знаний;</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самостоятельность проведения основных форм и видов практической деятельности, предусмотренных программой практики;</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качество и профессионализм выполнения заданий;</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содержание и качество оформляемой отчетной документации;</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своевременность представляемой отчетной документации;</w:t>
      </w:r>
    </w:p>
    <w:p w:rsidR="004E2A4D" w:rsidRPr="00F16596" w:rsidRDefault="004E2A4D" w:rsidP="00F16596">
      <w:pPr>
        <w:pStyle w:val="a4"/>
        <w:numPr>
          <w:ilvl w:val="0"/>
          <w:numId w:val="47"/>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16596">
        <w:rPr>
          <w:rFonts w:ascii="Times New Roman" w:eastAsiaTheme="minorEastAsia" w:hAnsi="Times New Roman" w:cs="Times New Roman"/>
          <w:sz w:val="28"/>
          <w:szCs w:val="28"/>
          <w:lang w:eastAsia="ru-RU"/>
        </w:rPr>
        <w:t>положительный отзыв руководителя практики об обучающемся.</w:t>
      </w:r>
    </w:p>
    <w:p w:rsidR="004E2A4D" w:rsidRPr="004E2A4D" w:rsidRDefault="004E2A4D" w:rsidP="004E2A4D">
      <w:pPr>
        <w:spacing w:after="0" w:line="240" w:lineRule="auto"/>
        <w:ind w:firstLine="708"/>
        <w:jc w:val="both"/>
        <w:rPr>
          <w:rFonts w:ascii="Times New Roman" w:eastAsiaTheme="minorEastAsia" w:hAnsi="Times New Roman" w:cs="Times New Roman"/>
          <w:sz w:val="28"/>
          <w:szCs w:val="28"/>
          <w:lang w:eastAsia="ru-RU"/>
        </w:rPr>
      </w:pPr>
      <w:r w:rsidRPr="00EF5B89">
        <w:rPr>
          <w:rFonts w:ascii="Times New Roman" w:eastAsiaTheme="minorEastAsia" w:hAnsi="Times New Roman" w:cs="Times New Roman"/>
          <w:i/>
          <w:sz w:val="28"/>
          <w:szCs w:val="28"/>
          <w:lang w:eastAsia="ru-RU"/>
        </w:rPr>
        <w:t>Оценка «отлично»</w:t>
      </w:r>
      <w:r w:rsidRPr="004E2A4D">
        <w:rPr>
          <w:rFonts w:ascii="Times New Roman" w:eastAsiaTheme="minorEastAsia" w:hAnsi="Times New Roman" w:cs="Times New Roman"/>
          <w:sz w:val="28"/>
          <w:szCs w:val="28"/>
          <w:lang w:eastAsia="ru-RU"/>
        </w:rPr>
        <w:t xml:space="preserve"> выставляется при выполнении всех вышеперечисленных критериев.</w:t>
      </w:r>
    </w:p>
    <w:p w:rsidR="004E2A4D" w:rsidRPr="004E2A4D" w:rsidRDefault="004E2A4D" w:rsidP="004E2A4D">
      <w:pPr>
        <w:spacing w:after="0" w:line="240" w:lineRule="auto"/>
        <w:ind w:firstLine="708"/>
        <w:jc w:val="both"/>
        <w:rPr>
          <w:rFonts w:ascii="Times New Roman" w:eastAsiaTheme="minorEastAsia" w:hAnsi="Times New Roman" w:cs="Times New Roman"/>
          <w:sz w:val="28"/>
          <w:szCs w:val="28"/>
          <w:lang w:eastAsia="ru-RU"/>
        </w:rPr>
      </w:pPr>
      <w:r w:rsidRPr="00EF5B89">
        <w:rPr>
          <w:rFonts w:ascii="Times New Roman" w:eastAsiaTheme="minorEastAsia" w:hAnsi="Times New Roman" w:cs="Times New Roman"/>
          <w:i/>
          <w:sz w:val="28"/>
          <w:szCs w:val="28"/>
          <w:lang w:eastAsia="ru-RU"/>
        </w:rPr>
        <w:t>Оценка «хорошо»</w:t>
      </w:r>
      <w:r w:rsidRPr="004E2A4D">
        <w:rPr>
          <w:rFonts w:ascii="Times New Roman" w:eastAsiaTheme="minorEastAsia" w:hAnsi="Times New Roman" w:cs="Times New Roman"/>
          <w:sz w:val="28"/>
          <w:szCs w:val="28"/>
          <w:lang w:eastAsia="ru-RU"/>
        </w:rPr>
        <w:t xml:space="preserve">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E2A4D" w:rsidRPr="004E2A4D" w:rsidRDefault="004E2A4D" w:rsidP="004E2A4D">
      <w:pPr>
        <w:spacing w:after="0" w:line="240" w:lineRule="auto"/>
        <w:ind w:firstLine="708"/>
        <w:jc w:val="both"/>
        <w:rPr>
          <w:rFonts w:ascii="Times New Roman" w:eastAsiaTheme="minorEastAsia" w:hAnsi="Times New Roman" w:cs="Times New Roman"/>
          <w:sz w:val="28"/>
          <w:szCs w:val="28"/>
          <w:lang w:eastAsia="ru-RU"/>
        </w:rPr>
      </w:pPr>
      <w:r w:rsidRPr="00EF5B89">
        <w:rPr>
          <w:rFonts w:ascii="Times New Roman" w:eastAsiaTheme="minorEastAsia" w:hAnsi="Times New Roman" w:cs="Times New Roman"/>
          <w:i/>
          <w:sz w:val="28"/>
          <w:szCs w:val="28"/>
          <w:lang w:eastAsia="ru-RU"/>
        </w:rPr>
        <w:t>Оценка «хорошо»</w:t>
      </w:r>
      <w:r w:rsidRPr="004E2A4D">
        <w:rPr>
          <w:rFonts w:ascii="Times New Roman" w:eastAsiaTheme="minorEastAsia" w:hAnsi="Times New Roman" w:cs="Times New Roman"/>
          <w:sz w:val="28"/>
          <w:szCs w:val="28"/>
          <w:lang w:eastAsia="ru-RU"/>
        </w:rPr>
        <w:t xml:space="preserve">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E2A4D" w:rsidRPr="004E2A4D" w:rsidRDefault="004E2A4D" w:rsidP="004E2A4D">
      <w:pPr>
        <w:spacing w:after="0" w:line="240" w:lineRule="auto"/>
        <w:ind w:firstLine="708"/>
        <w:jc w:val="both"/>
        <w:rPr>
          <w:rFonts w:ascii="Times New Roman" w:eastAsiaTheme="minorEastAsia" w:hAnsi="Times New Roman" w:cs="Times New Roman"/>
          <w:sz w:val="28"/>
          <w:szCs w:val="28"/>
          <w:lang w:eastAsia="ru-RU"/>
        </w:rPr>
      </w:pPr>
      <w:r w:rsidRPr="00EF5B89">
        <w:rPr>
          <w:rFonts w:ascii="Times New Roman" w:eastAsiaTheme="minorEastAsia" w:hAnsi="Times New Roman" w:cs="Times New Roman"/>
          <w:i/>
          <w:sz w:val="28"/>
          <w:szCs w:val="28"/>
          <w:lang w:eastAsia="ru-RU"/>
        </w:rPr>
        <w:t>Оценка «удовлетворительно»</w:t>
      </w:r>
      <w:r w:rsidRPr="004E2A4D">
        <w:rPr>
          <w:rFonts w:ascii="Times New Roman" w:eastAsiaTheme="minorEastAsia" w:hAnsi="Times New Roman" w:cs="Times New Roman"/>
          <w:sz w:val="28"/>
          <w:szCs w:val="28"/>
          <w:lang w:eastAsia="ru-RU"/>
        </w:rPr>
        <w:t xml:space="preserve">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профессиональной деятельности. Оценка «удовлетворительно» выставляется </w:t>
      </w:r>
      <w:r w:rsidRPr="004E2A4D">
        <w:rPr>
          <w:rFonts w:ascii="Times New Roman" w:eastAsiaTheme="minorEastAsia" w:hAnsi="Times New Roman" w:cs="Times New Roman"/>
          <w:sz w:val="28"/>
          <w:szCs w:val="28"/>
          <w:lang w:eastAsia="ru-RU"/>
        </w:rPr>
        <w:lastRenderedPageBreak/>
        <w:t>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4E2A4D" w:rsidRPr="004E2A4D" w:rsidRDefault="004E2A4D" w:rsidP="004E2A4D">
      <w:pPr>
        <w:spacing w:after="0" w:line="240" w:lineRule="auto"/>
        <w:ind w:firstLine="450"/>
        <w:jc w:val="both"/>
        <w:rPr>
          <w:rFonts w:ascii="Times New Roman" w:eastAsiaTheme="minorEastAsia" w:hAnsi="Times New Roman" w:cs="Times New Roman"/>
          <w:sz w:val="28"/>
          <w:szCs w:val="28"/>
          <w:lang w:eastAsia="ru-RU"/>
        </w:rPr>
      </w:pPr>
      <w:r w:rsidRPr="00EF5B89">
        <w:rPr>
          <w:rFonts w:ascii="Times New Roman" w:eastAsiaTheme="minorEastAsia" w:hAnsi="Times New Roman" w:cs="Times New Roman"/>
          <w:i/>
          <w:sz w:val="28"/>
          <w:szCs w:val="28"/>
          <w:lang w:eastAsia="ru-RU"/>
        </w:rPr>
        <w:t>Оценка «неудовлетворительно»</w:t>
      </w:r>
      <w:r w:rsidRPr="004E2A4D">
        <w:rPr>
          <w:rFonts w:ascii="Times New Roman" w:eastAsiaTheme="minorEastAsia" w:hAnsi="Times New Roman" w:cs="Times New Roman"/>
          <w:sz w:val="28"/>
          <w:szCs w:val="28"/>
          <w:lang w:eastAsia="ru-RU"/>
        </w:rPr>
        <w:t>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профессиональной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4E2A4D" w:rsidRPr="004E2A4D" w:rsidRDefault="004E2A4D" w:rsidP="004E2A4D">
      <w:pPr>
        <w:widowControl w:val="0"/>
        <w:spacing w:after="0" w:line="240" w:lineRule="auto"/>
        <w:ind w:firstLine="450"/>
        <w:jc w:val="both"/>
        <w:rPr>
          <w:rFonts w:ascii="Times New Roman" w:eastAsia="Times New Roman" w:hAnsi="Times New Roman" w:cs="Times New Roman"/>
          <w:sz w:val="28"/>
          <w:szCs w:val="28"/>
          <w:lang w:eastAsia="ru-RU"/>
        </w:rPr>
      </w:pPr>
      <w:r w:rsidRPr="004E2A4D">
        <w:rPr>
          <w:rFonts w:ascii="Times New Roman" w:eastAsia="Times New Roman" w:hAnsi="Times New Roman" w:cs="Times New Roman"/>
          <w:sz w:val="28"/>
          <w:szCs w:val="28"/>
          <w:lang w:eastAsia="ru-RU"/>
        </w:rPr>
        <w:t xml:space="preserve">Контроль и оценка результатов прохождения </w:t>
      </w:r>
      <w:r w:rsidR="00767710">
        <w:rPr>
          <w:rFonts w:ascii="Times New Roman" w:eastAsia="Times New Roman" w:hAnsi="Times New Roman" w:cs="Times New Roman"/>
          <w:sz w:val="28"/>
          <w:szCs w:val="28"/>
          <w:lang w:eastAsia="ru-RU"/>
        </w:rPr>
        <w:t>учебной</w:t>
      </w:r>
      <w:r w:rsidRPr="004E2A4D">
        <w:rPr>
          <w:rFonts w:ascii="Times New Roman" w:eastAsia="Times New Roman" w:hAnsi="Times New Roman" w:cs="Times New Roman"/>
          <w:sz w:val="28"/>
          <w:szCs w:val="28"/>
          <w:lang w:eastAsia="ru-RU"/>
        </w:rPr>
        <w:t xml:space="preserve"> практики осуществляется руководителем практики в процессе её проведения, самостоятельного выполнения обучающимися индивидуальных заданий.</w:t>
      </w:r>
    </w:p>
    <w:p w:rsidR="004E2A4D" w:rsidRDefault="004E2A4D" w:rsidP="00036FAD">
      <w:pPr>
        <w:shd w:val="clear" w:color="auto" w:fill="FFFFFF"/>
        <w:spacing w:after="0" w:line="240" w:lineRule="auto"/>
        <w:jc w:val="center"/>
        <w:rPr>
          <w:rFonts w:ascii="Times New Roman" w:eastAsia="Times New Roman" w:hAnsi="Times New Roman" w:cs="Times New Roman"/>
          <w:b/>
          <w:bCs/>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1"/>
        <w:gridCol w:w="5102"/>
        <w:gridCol w:w="2312"/>
      </w:tblGrid>
      <w:tr w:rsidR="00567DB4" w:rsidRPr="00567DB4" w:rsidTr="00F843D0">
        <w:tc>
          <w:tcPr>
            <w:tcW w:w="1399" w:type="pct"/>
            <w:tcMar>
              <w:top w:w="45" w:type="dxa"/>
              <w:left w:w="45" w:type="dxa"/>
              <w:bottom w:w="45" w:type="dxa"/>
              <w:right w:w="45" w:type="dxa"/>
            </w:tcMar>
            <w:vAlign w:val="center"/>
            <w:hideMark/>
          </w:tcPr>
          <w:p w:rsidR="00567DB4" w:rsidRPr="00567DB4" w:rsidRDefault="00567DB4" w:rsidP="00567DB4">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Результаты</w:t>
            </w:r>
          </w:p>
          <w:p w:rsidR="00567DB4" w:rsidRPr="00567DB4" w:rsidRDefault="00567DB4" w:rsidP="00567DB4">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(освоенные профессиональные компетенции)</w:t>
            </w:r>
          </w:p>
        </w:tc>
        <w:tc>
          <w:tcPr>
            <w:tcW w:w="2478" w:type="pct"/>
            <w:tcMar>
              <w:top w:w="45" w:type="dxa"/>
              <w:left w:w="45" w:type="dxa"/>
              <w:bottom w:w="45" w:type="dxa"/>
              <w:right w:w="45" w:type="dxa"/>
            </w:tcMar>
            <w:vAlign w:val="center"/>
            <w:hideMark/>
          </w:tcPr>
          <w:p w:rsidR="00567DB4" w:rsidRPr="00567DB4" w:rsidRDefault="00567DB4" w:rsidP="00567DB4">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Основные показатели оценки результата</w:t>
            </w:r>
          </w:p>
        </w:tc>
        <w:tc>
          <w:tcPr>
            <w:tcW w:w="1123" w:type="pct"/>
            <w:tcMar>
              <w:top w:w="45" w:type="dxa"/>
              <w:left w:w="45" w:type="dxa"/>
              <w:bottom w:w="45" w:type="dxa"/>
              <w:right w:w="45" w:type="dxa"/>
            </w:tcMar>
            <w:vAlign w:val="center"/>
            <w:hideMark/>
          </w:tcPr>
          <w:p w:rsidR="00567DB4" w:rsidRPr="00567DB4" w:rsidRDefault="00567DB4" w:rsidP="00567DB4">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Формы и методы контроля и оценки</w:t>
            </w:r>
          </w:p>
        </w:tc>
      </w:tr>
      <w:tr w:rsidR="00567DB4" w:rsidRPr="00567DB4" w:rsidTr="00F843D0">
        <w:tc>
          <w:tcPr>
            <w:tcW w:w="1399" w:type="pct"/>
            <w:tcMar>
              <w:top w:w="45" w:type="dxa"/>
              <w:left w:w="45" w:type="dxa"/>
              <w:bottom w:w="45" w:type="dxa"/>
              <w:right w:w="45" w:type="dxa"/>
            </w:tcMar>
            <w:vAlign w:val="center"/>
            <w:hideMark/>
          </w:tcPr>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ПК 3.1.Формировать бухгалтерские проводки по начислению и перечислению налогов и сборов в бюджеты различных уровней.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ПК 3.2.Оформлять платёжные документы для перечисления налогов и сборов в бюджет, контролировать их прохождение по расчётно-кассовым банковским операциям.</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641F61">
              <w:rPr>
                <w:rFonts w:ascii="Times New Roman" w:eastAsia="Times New Roman" w:hAnsi="Times New Roman" w:cs="Times New Roman"/>
                <w:sz w:val="24"/>
                <w:szCs w:val="24"/>
                <w:lang w:eastAsia="ru-RU"/>
              </w:rPr>
              <w:t xml:space="preserve">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ПК 3.3. Формировать бухгалтерские проводки по начислению и перечислению страховых взносов во внебюджетные фонды и налоговые органы</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Default="00567DB4"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Pr="00567DB4" w:rsidRDefault="00237116"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2478" w:type="pct"/>
            <w:tcMar>
              <w:top w:w="45" w:type="dxa"/>
              <w:left w:w="45" w:type="dxa"/>
              <w:bottom w:w="45" w:type="dxa"/>
              <w:right w:w="45" w:type="dxa"/>
            </w:tcMar>
            <w:vAlign w:val="center"/>
            <w:hideMark/>
          </w:tcPr>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lastRenderedPageBreak/>
              <w:t>Демонстрация знаний: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-видов и порядка налогообложения;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-системы налогов Российской Федерации;   - элементов налогообложения;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-источников уплаты налогов, сборов,     пошлин; </w:t>
            </w:r>
          </w:p>
          <w:p w:rsidR="00567DB4" w:rsidRPr="00567DB4" w:rsidRDefault="00567DB4" w:rsidP="00567DB4">
            <w:pPr>
              <w:spacing w:after="0" w:line="240" w:lineRule="auto"/>
              <w:jc w:val="both"/>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оформление бухгалтерскими проводками начисления и перечисления сумм налогов и сборов;</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t>Демонстрация умений: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-определять виды и порядок налогообложения;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-ориентироваться в системе налогов      Российской Федерации;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-выделять элементы налогообложения;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-определять источники уплаты налогов, сборов, пошлин;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-оформлять бухгалтерскими проводками начисления и перечисления сумм налогов и сборов;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t>Демонстрация знаний:</w:t>
            </w:r>
          </w:p>
          <w:p w:rsidR="00567DB4" w:rsidRPr="00567DB4" w:rsidRDefault="00567DB4" w:rsidP="00567DB4">
            <w:pPr>
              <w:spacing w:after="0" w:line="240" w:lineRule="auto"/>
              <w:jc w:val="both"/>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ведения аналитического учета по счету 68 "Расчеты по налогам и сборам";</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порядка заполнения платежных поручений по перечислению налогов и   сборов;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-правил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lastRenderedPageBreak/>
              <w:t> - кодов бюджетной классификации, порядок  их присвоения для налога, штрафа и пени;</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образец заполнения платежных поручений по перечислению налогов, сборов и пошлин;</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t>Демонстрация умений: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правильно заполнять платежные поручения по перечислению налогов, сборов и пошлин в соответствии с данными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-выбирать для платежных поручений по видам налогов соответствующие    реквизиты;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-выбирать коды бюджетной классификации для определенных налогов, штрафов и пени;  </w:t>
            </w:r>
          </w:p>
          <w:p w:rsid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-пользоваться образцом заполнения платежных поручений по перечислению налогов, сборов и пошлин; </w:t>
            </w:r>
          </w:p>
          <w:p w:rsidR="00F843D0" w:rsidRPr="00567DB4" w:rsidRDefault="00F843D0"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lang w:eastAsia="ru-RU"/>
              </w:rPr>
              <w:t> </w:t>
            </w:r>
            <w:r w:rsidRPr="00567DB4">
              <w:rPr>
                <w:rFonts w:ascii="Times New Roman" w:eastAsia="Times New Roman" w:hAnsi="Times New Roman" w:cs="Times New Roman"/>
                <w:sz w:val="24"/>
                <w:szCs w:val="24"/>
                <w:u w:val="single"/>
                <w:lang w:eastAsia="ru-RU"/>
              </w:rPr>
              <w:t>Демонстрация знаний:</w:t>
            </w:r>
          </w:p>
          <w:p w:rsidR="00567DB4" w:rsidRPr="00567DB4" w:rsidRDefault="00567DB4" w:rsidP="00567DB4">
            <w:pPr>
              <w:spacing w:after="0" w:line="240" w:lineRule="auto"/>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учета расчетов по социальному  страхованию и обеспечению;    </w:t>
            </w:r>
          </w:p>
          <w:p w:rsidR="00567DB4" w:rsidRPr="00567DB4" w:rsidRDefault="00567DB4" w:rsidP="00567DB4">
            <w:pPr>
              <w:spacing w:after="0" w:line="240" w:lineRule="auto"/>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аналитического учета по счету 69  "Расчеты по социальному страхованию";</w:t>
            </w:r>
          </w:p>
          <w:p w:rsidR="00567DB4" w:rsidRPr="00567DB4" w:rsidRDefault="00567DB4" w:rsidP="00567DB4">
            <w:pPr>
              <w:spacing w:after="0" w:line="240" w:lineRule="auto"/>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сущности и структуры страховых взносов в Федеральную налоговую службу и государственные внебюджетные фонды;</w:t>
            </w:r>
          </w:p>
          <w:p w:rsidR="00567DB4" w:rsidRPr="00567DB4" w:rsidRDefault="00567DB4" w:rsidP="00567DB4">
            <w:pPr>
              <w:spacing w:after="0" w:line="240" w:lineRule="auto"/>
              <w:jc w:val="both"/>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объекты налогообложения для исчисления страховых взносов в государственные внебюджетные фонды;</w:t>
            </w:r>
          </w:p>
          <w:p w:rsidR="00567DB4" w:rsidRPr="00567DB4" w:rsidRDefault="00567DB4" w:rsidP="00567DB4">
            <w:pPr>
              <w:spacing w:after="0" w:line="240" w:lineRule="auto"/>
              <w:jc w:val="both"/>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порядок и сроки исчисления страховых взносов в ФНС России и государственные внебюджетные фонды;</w:t>
            </w:r>
          </w:p>
          <w:p w:rsidR="00567DB4" w:rsidRPr="00567DB4" w:rsidRDefault="00567DB4" w:rsidP="00567DB4">
            <w:pPr>
              <w:spacing w:after="0" w:line="240" w:lineRule="auto"/>
              <w:jc w:val="both"/>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порядок и сроки представления отчетности в системе ФНС России и внебюджетного фонда;</w:t>
            </w:r>
          </w:p>
          <w:p w:rsidR="00567DB4" w:rsidRPr="00567DB4" w:rsidRDefault="00567DB4" w:rsidP="00567DB4">
            <w:pPr>
              <w:spacing w:after="0" w:line="240" w:lineRule="auto"/>
              <w:jc w:val="both"/>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color w:val="000000"/>
                <w:sz w:val="24"/>
                <w:szCs w:val="24"/>
                <w:lang w:eastAsia="ru-RU"/>
              </w:rPr>
              <w:t>- особенности зачисления сумм страховых взносов в государственные внебюджетные фонды;</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бухгалтерских провод</w:t>
            </w:r>
            <w:r w:rsidR="00641F61" w:rsidRPr="00641F61">
              <w:rPr>
                <w:rFonts w:ascii="Times New Roman" w:eastAsia="Times New Roman" w:hAnsi="Times New Roman" w:cs="Times New Roman"/>
                <w:sz w:val="24"/>
                <w:szCs w:val="24"/>
                <w:lang w:eastAsia="ru-RU"/>
              </w:rPr>
              <w:t>о</w:t>
            </w:r>
            <w:r w:rsidRPr="00567DB4">
              <w:rPr>
                <w:rFonts w:ascii="Times New Roman" w:eastAsia="Times New Roman" w:hAnsi="Times New Roman" w:cs="Times New Roman"/>
                <w:sz w:val="24"/>
                <w:szCs w:val="24"/>
                <w:lang w:eastAsia="ru-RU"/>
              </w:rPr>
              <w:t>к по начислению и перечислению сумм страховых взносов в ФНС России и государственные внебюджетные фонды: в ПФ РФ, ФСС РФ, ФОМС;</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порядка начисления и перечисления взносов на страхование от несчастных случаев на производстве и профессиональных заболеваний;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t>Демонстрация умений: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-проводить учет расчетов по        социальному </w:t>
            </w:r>
            <w:r w:rsidRPr="00567DB4">
              <w:rPr>
                <w:rFonts w:ascii="Times New Roman" w:eastAsia="Times New Roman" w:hAnsi="Times New Roman" w:cs="Times New Roman"/>
                <w:sz w:val="24"/>
                <w:szCs w:val="24"/>
                <w:lang w:eastAsia="ru-RU"/>
              </w:rPr>
              <w:lastRenderedPageBreak/>
              <w:t xml:space="preserve">страхованию и обеспечению;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color w:val="000000"/>
                <w:sz w:val="24"/>
                <w:szCs w:val="24"/>
                <w:lang w:eastAsia="ru-RU"/>
              </w:rPr>
              <w:t>- вести аналитический учет по счету 69  "Расчеты по социальному страхованию";</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-определять объекты </w:t>
            </w:r>
            <w:r w:rsidRPr="00567DB4">
              <w:rPr>
                <w:rFonts w:ascii="Times New Roman" w:eastAsia="Times New Roman" w:hAnsi="Times New Roman" w:cs="Times New Roman"/>
                <w:color w:val="000000"/>
                <w:sz w:val="24"/>
                <w:szCs w:val="24"/>
                <w:lang w:eastAsia="ru-RU"/>
              </w:rPr>
              <w:t>налогообложения для исчисления страховых взносов в государственные внебюджетные фонды;</w:t>
            </w:r>
          </w:p>
          <w:p w:rsidR="00567DB4" w:rsidRPr="00567DB4" w:rsidRDefault="00567DB4" w:rsidP="00567DB4">
            <w:pPr>
              <w:spacing w:after="0" w:line="240" w:lineRule="auto"/>
              <w:jc w:val="both"/>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sz w:val="24"/>
                <w:szCs w:val="24"/>
                <w:lang w:eastAsia="ru-RU"/>
              </w:rPr>
              <w:t xml:space="preserve">-применять порядок и соблюдать сроки   </w:t>
            </w:r>
            <w:r w:rsidRPr="00567DB4">
              <w:rPr>
                <w:rFonts w:ascii="Times New Roman" w:eastAsia="Times New Roman" w:hAnsi="Times New Roman" w:cs="Times New Roman"/>
                <w:color w:val="000000"/>
                <w:sz w:val="24"/>
                <w:szCs w:val="24"/>
                <w:lang w:eastAsia="ru-RU"/>
              </w:rPr>
              <w:t>исчисления страховых взносов в ФНС России и государственные внебюджетные фонды;</w:t>
            </w:r>
          </w:p>
          <w:p w:rsidR="00567DB4" w:rsidRPr="00567DB4" w:rsidRDefault="00567DB4" w:rsidP="00567DB4">
            <w:pPr>
              <w:spacing w:after="0" w:line="240" w:lineRule="auto"/>
              <w:jc w:val="both"/>
              <w:rPr>
                <w:rFonts w:ascii="Times New Roman" w:eastAsia="Times New Roman" w:hAnsi="Times New Roman" w:cs="Times New Roman"/>
                <w:color w:val="000000"/>
                <w:sz w:val="24"/>
                <w:szCs w:val="24"/>
                <w:lang w:eastAsia="ru-RU"/>
              </w:rPr>
            </w:pPr>
            <w:r w:rsidRPr="00567DB4">
              <w:rPr>
                <w:rFonts w:ascii="Times New Roman" w:eastAsia="Times New Roman" w:hAnsi="Times New Roman" w:cs="Times New Roman"/>
                <w:sz w:val="24"/>
                <w:szCs w:val="24"/>
                <w:lang w:eastAsia="ru-RU"/>
              </w:rPr>
              <w:t xml:space="preserve">-применять особенности зачисления сумм </w:t>
            </w:r>
            <w:r w:rsidRPr="00567DB4">
              <w:rPr>
                <w:rFonts w:ascii="Times New Roman" w:eastAsia="Times New Roman" w:hAnsi="Times New Roman" w:cs="Times New Roman"/>
                <w:color w:val="000000"/>
                <w:sz w:val="24"/>
                <w:szCs w:val="24"/>
                <w:lang w:eastAsia="ru-RU"/>
              </w:rPr>
              <w:t>страховых взносов в государственные внебюджетные фонды;</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-оформлять бухгалтерскими проводками начисления и перечисления сумм страховых взносов в ФНС России и государственные внебюджетные фонды: в ПФ РФ, ФСС РФ, ФОМС;</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начислять и перечислять взносы на страхование от несчастных случаев на производстве и профессиональных заболеваний;</w:t>
            </w:r>
          </w:p>
          <w:p w:rsidR="00567DB4" w:rsidRPr="00567DB4" w:rsidRDefault="00567DB4" w:rsidP="00567DB4">
            <w:pPr>
              <w:spacing w:after="0" w:line="240" w:lineRule="auto"/>
              <w:jc w:val="both"/>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использовать средства внебюджетных фондов;</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страхованию";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t>Демонстрация знаний: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аналитического учета по счету </w:t>
            </w:r>
            <w:r w:rsidR="00641F61" w:rsidRPr="00641F61">
              <w:rPr>
                <w:rFonts w:ascii="Times New Roman" w:eastAsia="Times New Roman" w:hAnsi="Times New Roman" w:cs="Times New Roman"/>
                <w:sz w:val="24"/>
                <w:szCs w:val="24"/>
                <w:lang w:eastAsia="ru-RU"/>
              </w:rPr>
              <w:t>69 "Расчеты по социальному страх</w:t>
            </w:r>
            <w:r w:rsidRPr="00567DB4">
              <w:rPr>
                <w:rFonts w:ascii="Times New Roman" w:eastAsia="Times New Roman" w:hAnsi="Times New Roman" w:cs="Times New Roman"/>
                <w:sz w:val="24"/>
                <w:szCs w:val="24"/>
                <w:lang w:eastAsia="ru-RU"/>
              </w:rPr>
              <w:t>ованию»</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-порядка заполнения платежных     поручений по перечислению страховых   взносов во внебюджетные фонды;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-процедуры контроля прохождения     платежных поручений по расчетно- кассовым банковским операциям с    использованием выписок банка;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w:t>
            </w:r>
          </w:p>
          <w:p w:rsidR="00567DB4" w:rsidRPr="00567DB4" w:rsidRDefault="00567DB4" w:rsidP="00567DB4">
            <w:pPr>
              <w:spacing w:after="0" w:line="240" w:lineRule="auto"/>
              <w:rPr>
                <w:rFonts w:ascii="Times New Roman" w:eastAsia="Times New Roman" w:hAnsi="Times New Roman" w:cs="Times New Roman"/>
                <w:sz w:val="24"/>
                <w:szCs w:val="24"/>
                <w:u w:val="single"/>
                <w:lang w:eastAsia="ru-RU"/>
              </w:rPr>
            </w:pPr>
            <w:r w:rsidRPr="00567DB4">
              <w:rPr>
                <w:rFonts w:ascii="Times New Roman" w:eastAsia="Times New Roman" w:hAnsi="Times New Roman" w:cs="Times New Roman"/>
                <w:sz w:val="24"/>
                <w:szCs w:val="24"/>
                <w:u w:val="single"/>
                <w:lang w:eastAsia="ru-RU"/>
              </w:rPr>
              <w:t>Демонстрация умений:</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-заполнять платежные поручения по перечислению страховых взносов во внебюджетные фонды  (ПФ РФ, ФСС РФ, ФОМС);</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-выбирать для платежных поручений по  видам страховых взносов соответствующие реквизиты;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-оформлять платежные поручения по уплате  штрафаов и пеней во внебюджетные фонды;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-пользоваться образцом заполнения  платежных поручений по перечислению  страховых взносов во внебюджетные фонды;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-заполнять  данные  статуса плательщика,  ИНН (Индивидуального номера     налогоплательщика) получателя, КПП  (Кода причины постановки на учет) получателя; </w:t>
            </w:r>
            <w:r w:rsidRPr="00567DB4">
              <w:rPr>
                <w:rFonts w:ascii="Times New Roman" w:eastAsia="Times New Roman" w:hAnsi="Times New Roman" w:cs="Times New Roman"/>
                <w:sz w:val="24"/>
                <w:szCs w:val="24"/>
                <w:lang w:eastAsia="ru-RU"/>
              </w:rPr>
              <w:lastRenderedPageBreak/>
              <w:t>наименования налоговой  инспекции, КБК (Кода бюджетной классификации), ОКАТО (Общероссийский  классификатор административно-   территориальных образований),    основания платежа, страхового периода, номера документа, даты документа;    </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-осуществлять контроль прохождения платежных поручений по расчетно-  кассовым банковским операциям с   использованием выписок банка.                                     </w:t>
            </w:r>
          </w:p>
        </w:tc>
        <w:tc>
          <w:tcPr>
            <w:tcW w:w="1123" w:type="pct"/>
            <w:tcMar>
              <w:top w:w="45" w:type="dxa"/>
              <w:left w:w="45" w:type="dxa"/>
              <w:bottom w:w="45" w:type="dxa"/>
              <w:right w:w="45" w:type="dxa"/>
            </w:tcMar>
            <w:vAlign w:val="center"/>
            <w:hideMark/>
          </w:tcPr>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641F61">
              <w:rPr>
                <w:rFonts w:ascii="Times New Roman" w:eastAsia="Times New Roman" w:hAnsi="Times New Roman" w:cs="Times New Roman"/>
                <w:bCs/>
                <w:sz w:val="24"/>
                <w:szCs w:val="24"/>
              </w:rPr>
              <w:lastRenderedPageBreak/>
              <w:t>аттестационный лист, дневник практики, отчет по практике</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Default="00567DB4"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Pr="00641F61" w:rsidRDefault="00237116"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Pr="00641F61" w:rsidRDefault="00567DB4" w:rsidP="00567DB4">
            <w:pPr>
              <w:spacing w:after="0" w:line="240" w:lineRule="auto"/>
              <w:rPr>
                <w:rFonts w:ascii="Times New Roman" w:eastAsia="Times New Roman" w:hAnsi="Times New Roman" w:cs="Times New Roman"/>
                <w:sz w:val="24"/>
                <w:szCs w:val="24"/>
                <w:lang w:eastAsia="ru-RU"/>
              </w:rPr>
            </w:pPr>
          </w:p>
          <w:p w:rsidR="00567DB4" w:rsidRDefault="00567DB4"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Default="00237116" w:rsidP="00567DB4">
            <w:pPr>
              <w:spacing w:after="0" w:line="240" w:lineRule="auto"/>
              <w:rPr>
                <w:rFonts w:ascii="Times New Roman" w:eastAsia="Times New Roman" w:hAnsi="Times New Roman" w:cs="Times New Roman"/>
                <w:sz w:val="24"/>
                <w:szCs w:val="24"/>
                <w:lang w:eastAsia="ru-RU"/>
              </w:rPr>
            </w:pPr>
          </w:p>
          <w:p w:rsidR="00237116" w:rsidRPr="00567DB4" w:rsidRDefault="00237116"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p>
          <w:p w:rsidR="00567DB4" w:rsidRPr="00567DB4" w:rsidRDefault="00567DB4" w:rsidP="00567DB4">
            <w:pPr>
              <w:spacing w:after="0" w:line="240" w:lineRule="auto"/>
              <w:rPr>
                <w:rFonts w:ascii="Times New Roman" w:eastAsia="Times New Roman" w:hAnsi="Times New Roman" w:cs="Times New Roman"/>
                <w:sz w:val="24"/>
                <w:szCs w:val="24"/>
                <w:lang w:eastAsia="ru-RU"/>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9089F" w:rsidRPr="00567DB4" w:rsidTr="00F843D0">
        <w:tc>
          <w:tcPr>
            <w:tcW w:w="1399" w:type="pct"/>
            <w:tcMar>
              <w:top w:w="45" w:type="dxa"/>
              <w:left w:w="45" w:type="dxa"/>
              <w:bottom w:w="45" w:type="dxa"/>
              <w:right w:w="45" w:type="dxa"/>
            </w:tcMar>
          </w:tcPr>
          <w:p w:rsidR="0009089F" w:rsidRPr="0009089F" w:rsidRDefault="0009089F" w:rsidP="00A01E5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2478" w:type="pct"/>
            <w:tcMar>
              <w:top w:w="45" w:type="dxa"/>
              <w:left w:w="45" w:type="dxa"/>
              <w:bottom w:w="45" w:type="dxa"/>
              <w:right w:w="45" w:type="dxa"/>
            </w:tcMar>
          </w:tcPr>
          <w:p w:rsidR="0009089F" w:rsidRPr="0009089F" w:rsidRDefault="0009089F" w:rsidP="001E412A">
            <w:pPr>
              <w:tabs>
                <w:tab w:val="left" w:pos="2265"/>
              </w:tabs>
              <w:spacing w:after="0" w:line="240" w:lineRule="auto"/>
              <w:rPr>
                <w:rFonts w:ascii="Times New Roman" w:hAnsi="Times New Roman" w:cs="Times New Roman"/>
                <w:sz w:val="24"/>
                <w:szCs w:val="24"/>
              </w:rPr>
            </w:pPr>
            <w:r w:rsidRPr="0009089F">
              <w:rPr>
                <w:rFonts w:ascii="Times New Roman" w:hAnsi="Times New Roman" w:cs="Times New Roman"/>
                <w:sz w:val="24"/>
                <w:szCs w:val="24"/>
              </w:rPr>
              <w:t>- обоснование выбора и применения методов и способов решения профессиональных задач в области расчетов и начисления налогов и страховых платежей во внебюджетные фонды</w:t>
            </w:r>
          </w:p>
          <w:p w:rsidR="0009089F" w:rsidRPr="0009089F" w:rsidRDefault="0009089F" w:rsidP="001E412A">
            <w:pPr>
              <w:tabs>
                <w:tab w:val="left" w:pos="2265"/>
              </w:tabs>
              <w:spacing w:after="0" w:line="240" w:lineRule="auto"/>
              <w:rPr>
                <w:rFonts w:ascii="Times New Roman" w:hAnsi="Times New Roman" w:cs="Times New Roman"/>
                <w:sz w:val="24"/>
                <w:szCs w:val="24"/>
              </w:rPr>
            </w:pPr>
            <w:r w:rsidRPr="0009089F">
              <w:rPr>
                <w:rFonts w:ascii="Times New Roman" w:hAnsi="Times New Roman" w:cs="Times New Roman"/>
                <w:sz w:val="24"/>
                <w:szCs w:val="24"/>
              </w:rPr>
              <w:t>- демонстрация эффективности и качества выполнения профессиональных задач</w:t>
            </w:r>
          </w:p>
        </w:tc>
        <w:tc>
          <w:tcPr>
            <w:tcW w:w="1123" w:type="pct"/>
            <w:tcMar>
              <w:top w:w="45" w:type="dxa"/>
              <w:left w:w="45" w:type="dxa"/>
              <w:bottom w:w="45" w:type="dxa"/>
              <w:right w:w="45" w:type="dxa"/>
            </w:tcMar>
          </w:tcPr>
          <w:p w:rsidR="0009089F" w:rsidRPr="0009089F" w:rsidRDefault="0009089F" w:rsidP="001E412A">
            <w:pPr>
              <w:tabs>
                <w:tab w:val="left" w:pos="2265"/>
              </w:tabs>
              <w:spacing w:after="0" w:line="240" w:lineRule="auto"/>
              <w:rPr>
                <w:rFonts w:ascii="Times New Roman" w:hAnsi="Times New Roman" w:cs="Times New Roman"/>
                <w:i/>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9089F" w:rsidRPr="00567DB4" w:rsidTr="00F843D0">
        <w:tc>
          <w:tcPr>
            <w:tcW w:w="1399" w:type="pct"/>
            <w:tcMar>
              <w:top w:w="45" w:type="dxa"/>
              <w:left w:w="45" w:type="dxa"/>
              <w:bottom w:w="45" w:type="dxa"/>
              <w:right w:w="45" w:type="dxa"/>
            </w:tcMar>
          </w:tcPr>
          <w:p w:rsidR="0009089F" w:rsidRPr="0009089F" w:rsidRDefault="0009089F" w:rsidP="00A01E5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2478"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-демонстрация способностей осуществлять поиск и проводить анализ и интерпретацию информации, необходимой для выполнения задач профессиональной деятельности;</w:t>
            </w:r>
          </w:p>
          <w:p w:rsidR="0009089F" w:rsidRPr="0009089F" w:rsidRDefault="0009089F" w:rsidP="001E412A">
            <w:pPr>
              <w:tabs>
                <w:tab w:val="left" w:pos="2265"/>
              </w:tabs>
              <w:spacing w:after="0" w:line="240" w:lineRule="auto"/>
              <w:rPr>
                <w:rFonts w:ascii="Times New Roman" w:hAnsi="Times New Roman" w:cs="Times New Roman"/>
                <w:sz w:val="24"/>
                <w:szCs w:val="24"/>
              </w:rPr>
            </w:pPr>
          </w:p>
        </w:tc>
        <w:tc>
          <w:tcPr>
            <w:tcW w:w="1123" w:type="pct"/>
            <w:tcMar>
              <w:top w:w="45" w:type="dxa"/>
              <w:left w:w="45" w:type="dxa"/>
              <w:bottom w:w="45" w:type="dxa"/>
              <w:right w:w="45" w:type="dxa"/>
            </w:tcMar>
          </w:tcPr>
          <w:p w:rsidR="0009089F" w:rsidRPr="0009089F" w:rsidRDefault="0009089F" w:rsidP="001E412A">
            <w:pPr>
              <w:tabs>
                <w:tab w:val="left" w:pos="2265"/>
              </w:tabs>
              <w:spacing w:after="0" w:line="240" w:lineRule="auto"/>
              <w:rPr>
                <w:rFonts w:ascii="Times New Roman" w:hAnsi="Times New Roman" w:cs="Times New Roman"/>
                <w:i/>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9089F" w:rsidRPr="00567DB4" w:rsidTr="00F843D0">
        <w:tc>
          <w:tcPr>
            <w:tcW w:w="1399"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03.Планировать и реализовывать собственное профессиональное и личностное развитие</w:t>
            </w:r>
          </w:p>
        </w:tc>
        <w:tc>
          <w:tcPr>
            <w:tcW w:w="2478" w:type="pct"/>
            <w:tcMar>
              <w:top w:w="45" w:type="dxa"/>
              <w:left w:w="45" w:type="dxa"/>
              <w:bottom w:w="45" w:type="dxa"/>
              <w:right w:w="45" w:type="dxa"/>
            </w:tcMar>
          </w:tcPr>
          <w:p w:rsidR="0009089F" w:rsidRPr="0009089F" w:rsidRDefault="0009089F" w:rsidP="001E412A">
            <w:pPr>
              <w:spacing w:after="0" w:line="240" w:lineRule="auto"/>
              <w:contextualSpacing/>
              <w:rPr>
                <w:rFonts w:ascii="Times New Roman" w:hAnsi="Times New Roman" w:cs="Times New Roman"/>
                <w:sz w:val="24"/>
                <w:szCs w:val="24"/>
              </w:rPr>
            </w:pPr>
            <w:r w:rsidRPr="0009089F">
              <w:rPr>
                <w:rFonts w:ascii="Times New Roman" w:hAnsi="Times New Roman" w:cs="Times New Roman"/>
                <w:sz w:val="24"/>
                <w:szCs w:val="24"/>
              </w:rPr>
              <w:t>-демонстрация способностей самостоятельно определять задачи профессионального и личностного развития, заниматьсясамообразованием, осознанно планировать повышение квалификации.</w:t>
            </w:r>
          </w:p>
        </w:tc>
        <w:tc>
          <w:tcPr>
            <w:tcW w:w="1123"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bCs/>
                <w:color w:val="000000"/>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9089F" w:rsidRPr="00567DB4" w:rsidTr="00F843D0">
        <w:tc>
          <w:tcPr>
            <w:tcW w:w="1399"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2478"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-демонстрация умелой работы в коллективе и команде, эффективного взаимодействия с коллегами, руководством, клиентами;</w:t>
            </w:r>
          </w:p>
        </w:tc>
        <w:tc>
          <w:tcPr>
            <w:tcW w:w="1123"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color w:val="000000"/>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9089F" w:rsidRPr="00567DB4" w:rsidTr="00F843D0">
        <w:tc>
          <w:tcPr>
            <w:tcW w:w="1399"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478"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23" w:type="pct"/>
            <w:tcMar>
              <w:top w:w="45" w:type="dxa"/>
              <w:left w:w="45" w:type="dxa"/>
              <w:bottom w:w="45" w:type="dxa"/>
              <w:right w:w="45" w:type="dxa"/>
            </w:tcMar>
          </w:tcPr>
          <w:p w:rsidR="0009089F" w:rsidRPr="0009089F" w:rsidRDefault="0009089F" w:rsidP="001E412A">
            <w:pPr>
              <w:spacing w:after="0" w:line="240" w:lineRule="auto"/>
              <w:rPr>
                <w:rFonts w:ascii="Times New Roman" w:hAnsi="Times New Roman" w:cs="Times New Roman"/>
                <w:color w:val="000000"/>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74599" w:rsidRPr="00567DB4" w:rsidTr="00F843D0">
        <w:tc>
          <w:tcPr>
            <w:tcW w:w="1399" w:type="pct"/>
            <w:tcMar>
              <w:top w:w="45" w:type="dxa"/>
              <w:left w:w="45" w:type="dxa"/>
              <w:bottom w:w="45" w:type="dxa"/>
              <w:right w:w="45" w:type="dxa"/>
            </w:tcMar>
          </w:tcPr>
          <w:p w:rsidR="00F843D0" w:rsidRPr="00F843D0" w:rsidRDefault="00074599" w:rsidP="00F843D0">
            <w:pPr>
              <w:pStyle w:val="pboth1"/>
              <w:spacing w:before="0" w:beforeAutospacing="0" w:after="0" w:line="240" w:lineRule="auto"/>
              <w:ind w:firstLine="567"/>
            </w:pPr>
            <w:r w:rsidRPr="00F843D0">
              <w:rPr>
                <w:color w:val="000000"/>
              </w:rPr>
              <w:t xml:space="preserve">ОК 6 </w:t>
            </w:r>
            <w:r w:rsidR="00F843D0" w:rsidRPr="00F843D0">
              <w:rPr>
                <w:bCs/>
                <w:color w:val="000000"/>
                <w:shd w:val="clear" w:color="auto" w:fill="FFFFFF"/>
              </w:rPr>
              <w:t>Проявлять</w:t>
            </w:r>
            <w:r w:rsidR="00F843D0" w:rsidRPr="00F843D0">
              <w:rPr>
                <w:color w:val="000000"/>
                <w:shd w:val="clear" w:color="auto" w:fill="FFFFFF"/>
              </w:rPr>
              <w:t> </w:t>
            </w:r>
            <w:r w:rsidR="00F843D0" w:rsidRPr="00F843D0">
              <w:rPr>
                <w:bCs/>
                <w:color w:val="000000"/>
                <w:shd w:val="clear" w:color="auto" w:fill="FFFFFF"/>
              </w:rPr>
              <w:t>гражданско</w:t>
            </w:r>
            <w:r w:rsidR="00F843D0" w:rsidRPr="00F843D0">
              <w:rPr>
                <w:color w:val="000000"/>
                <w:shd w:val="clear" w:color="auto" w:fill="FFFFFF"/>
              </w:rPr>
              <w:t>-</w:t>
            </w:r>
            <w:r w:rsidR="00F843D0" w:rsidRPr="00F843D0">
              <w:rPr>
                <w:bCs/>
                <w:color w:val="000000"/>
                <w:shd w:val="clear" w:color="auto" w:fill="FFFFFF"/>
              </w:rPr>
              <w:t>патриотическую</w:t>
            </w:r>
            <w:r w:rsidR="00F843D0" w:rsidRPr="00F843D0">
              <w:rPr>
                <w:color w:val="000000"/>
                <w:shd w:val="clear" w:color="auto" w:fill="FFFFFF"/>
              </w:rPr>
              <w:t> </w:t>
            </w:r>
            <w:r w:rsidR="00F843D0" w:rsidRPr="00F843D0">
              <w:rPr>
                <w:bCs/>
                <w:color w:val="000000"/>
                <w:shd w:val="clear" w:color="auto" w:fill="FFFFFF"/>
              </w:rPr>
              <w:t>позицию</w:t>
            </w:r>
            <w:r w:rsidR="00F843D0" w:rsidRPr="00F843D0">
              <w:rPr>
                <w:color w:val="000000"/>
                <w:shd w:val="clear" w:color="auto" w:fill="FFFFFF"/>
              </w:rPr>
              <w:t xml:space="preserve">, демонстрировать осознанное поведение на основе традиционных общечеловеческих </w:t>
            </w:r>
            <w:r w:rsidR="00F843D0" w:rsidRPr="00F843D0">
              <w:rPr>
                <w:color w:val="000000"/>
                <w:shd w:val="clear" w:color="auto" w:fill="FFFFFF"/>
              </w:rPr>
              <w:lastRenderedPageBreak/>
              <w:t>ценностей, применять </w:t>
            </w:r>
            <w:r w:rsidR="00F843D0" w:rsidRPr="00F843D0">
              <w:rPr>
                <w:bCs/>
                <w:color w:val="000000"/>
                <w:shd w:val="clear" w:color="auto" w:fill="FFFFFF"/>
              </w:rPr>
              <w:t>стандарты</w:t>
            </w:r>
            <w:r w:rsidR="00F843D0" w:rsidRPr="00F843D0">
              <w:rPr>
                <w:color w:val="000000"/>
                <w:shd w:val="clear" w:color="auto" w:fill="FFFFFF"/>
              </w:rPr>
              <w:t> антикоррупционного поведения</w:t>
            </w:r>
            <w:r w:rsidR="00F843D0" w:rsidRPr="00F843D0">
              <w:t xml:space="preserve"> </w:t>
            </w:r>
          </w:p>
          <w:p w:rsidR="00074599" w:rsidRPr="00A83F1E" w:rsidRDefault="00074599" w:rsidP="005366E6">
            <w:pPr>
              <w:spacing w:after="0" w:line="240" w:lineRule="auto"/>
              <w:rPr>
                <w:rFonts w:ascii="Times New Roman" w:hAnsi="Times New Roman" w:cs="Times New Roman"/>
                <w:sz w:val="24"/>
                <w:szCs w:val="24"/>
              </w:rPr>
            </w:pPr>
          </w:p>
        </w:tc>
        <w:tc>
          <w:tcPr>
            <w:tcW w:w="2478" w:type="pct"/>
            <w:tcMar>
              <w:top w:w="45" w:type="dxa"/>
              <w:left w:w="45" w:type="dxa"/>
              <w:bottom w:w="45" w:type="dxa"/>
              <w:right w:w="45" w:type="dxa"/>
            </w:tcMar>
          </w:tcPr>
          <w:p w:rsidR="00F843D0" w:rsidRPr="00F843D0" w:rsidRDefault="00074599" w:rsidP="00F843D0">
            <w:pPr>
              <w:pStyle w:val="pboth1"/>
              <w:spacing w:before="0" w:beforeAutospacing="0" w:after="0" w:line="240" w:lineRule="auto"/>
              <w:ind w:firstLine="567"/>
            </w:pPr>
            <w:r w:rsidRPr="0009089F">
              <w:lastRenderedPageBreak/>
              <w:t xml:space="preserve">- демонстрация </w:t>
            </w:r>
            <w:r>
              <w:rPr>
                <w:color w:val="000000"/>
              </w:rPr>
              <w:t xml:space="preserve">гражданско-патриотической позиции, осознанного поведения </w:t>
            </w:r>
            <w:r w:rsidRPr="00A83F1E">
              <w:rPr>
                <w:color w:val="000000"/>
              </w:rPr>
              <w:t>на основе традиционных общечеловеческих ценностей;</w:t>
            </w:r>
            <w:r w:rsidR="00F843D0" w:rsidRPr="00F843D0">
              <w:rPr>
                <w:color w:val="000000"/>
                <w:shd w:val="clear" w:color="auto" w:fill="FFFFFF"/>
              </w:rPr>
              <w:t xml:space="preserve"> </w:t>
            </w:r>
            <w:r w:rsidR="00F843D0">
              <w:rPr>
                <w:color w:val="000000"/>
                <w:shd w:val="clear" w:color="auto" w:fill="FFFFFF"/>
              </w:rPr>
              <w:t>применение</w:t>
            </w:r>
            <w:r w:rsidR="00F843D0" w:rsidRPr="00F843D0">
              <w:rPr>
                <w:color w:val="000000"/>
                <w:shd w:val="clear" w:color="auto" w:fill="FFFFFF"/>
              </w:rPr>
              <w:t> </w:t>
            </w:r>
            <w:r w:rsidR="00F843D0">
              <w:rPr>
                <w:bCs/>
                <w:color w:val="000000"/>
                <w:shd w:val="clear" w:color="auto" w:fill="FFFFFF"/>
              </w:rPr>
              <w:t xml:space="preserve">стандартов </w:t>
            </w:r>
            <w:r w:rsidR="00F843D0" w:rsidRPr="00F843D0">
              <w:rPr>
                <w:color w:val="000000"/>
                <w:shd w:val="clear" w:color="auto" w:fill="FFFFFF"/>
              </w:rPr>
              <w:t> антикоррупционного поведения</w:t>
            </w:r>
            <w:r w:rsidR="00F843D0" w:rsidRPr="00F843D0">
              <w:t xml:space="preserve"> </w:t>
            </w:r>
          </w:p>
          <w:p w:rsidR="00074599" w:rsidRPr="00A83F1E" w:rsidRDefault="00074599" w:rsidP="005366E6">
            <w:pPr>
              <w:spacing w:after="0" w:line="240" w:lineRule="auto"/>
              <w:rPr>
                <w:rFonts w:ascii="Times New Roman" w:hAnsi="Times New Roman" w:cs="Times New Roman"/>
                <w:sz w:val="24"/>
                <w:szCs w:val="24"/>
              </w:rPr>
            </w:pPr>
          </w:p>
        </w:tc>
        <w:tc>
          <w:tcPr>
            <w:tcW w:w="1123" w:type="pct"/>
            <w:tcMar>
              <w:top w:w="45" w:type="dxa"/>
              <w:left w:w="45" w:type="dxa"/>
              <w:bottom w:w="45" w:type="dxa"/>
              <w:right w:w="45" w:type="dxa"/>
            </w:tcMar>
          </w:tcPr>
          <w:p w:rsidR="00074599" w:rsidRDefault="00074599" w:rsidP="005366E6">
            <w:pPr>
              <w:spacing w:after="0" w:line="240" w:lineRule="auto"/>
              <w:rPr>
                <w:rFonts w:ascii="Times New Roman" w:eastAsia="Times New Roman" w:hAnsi="Times New Roman" w:cs="Times New Roman"/>
                <w:bCs/>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p w:rsidR="00074599" w:rsidRPr="00A83F1E" w:rsidRDefault="00074599" w:rsidP="005366E6">
            <w:pPr>
              <w:ind w:firstLine="708"/>
              <w:rPr>
                <w:rFonts w:ascii="Times New Roman" w:eastAsia="Times New Roman" w:hAnsi="Times New Roman" w:cs="Times New Roman"/>
                <w:sz w:val="24"/>
                <w:szCs w:val="24"/>
              </w:rPr>
            </w:pPr>
          </w:p>
        </w:tc>
      </w:tr>
      <w:tr w:rsidR="00074599" w:rsidRPr="00567DB4" w:rsidTr="00F843D0">
        <w:tc>
          <w:tcPr>
            <w:tcW w:w="1399" w:type="pct"/>
            <w:tcMar>
              <w:top w:w="45" w:type="dxa"/>
              <w:left w:w="45" w:type="dxa"/>
              <w:bottom w:w="45" w:type="dxa"/>
              <w:right w:w="45" w:type="dxa"/>
            </w:tcMar>
          </w:tcPr>
          <w:p w:rsidR="00074599" w:rsidRPr="0009089F" w:rsidRDefault="00074599"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lastRenderedPageBreak/>
              <w:t>ОК 09. Использовать информационные технологии в профессиональной деятельности</w:t>
            </w:r>
          </w:p>
          <w:p w:rsidR="00074599" w:rsidRPr="0009089F" w:rsidRDefault="00074599" w:rsidP="001E412A">
            <w:pPr>
              <w:spacing w:after="0" w:line="240" w:lineRule="auto"/>
              <w:rPr>
                <w:rFonts w:ascii="Times New Roman" w:hAnsi="Times New Roman" w:cs="Times New Roman"/>
                <w:sz w:val="24"/>
                <w:szCs w:val="24"/>
              </w:rPr>
            </w:pPr>
          </w:p>
          <w:p w:rsidR="00074599" w:rsidRPr="0009089F" w:rsidRDefault="00074599" w:rsidP="001E412A">
            <w:pPr>
              <w:tabs>
                <w:tab w:val="left" w:pos="2265"/>
              </w:tabs>
              <w:spacing w:after="0" w:line="240" w:lineRule="auto"/>
              <w:rPr>
                <w:rFonts w:ascii="Times New Roman" w:hAnsi="Times New Roman" w:cs="Times New Roman"/>
                <w:sz w:val="24"/>
                <w:szCs w:val="24"/>
              </w:rPr>
            </w:pPr>
          </w:p>
        </w:tc>
        <w:tc>
          <w:tcPr>
            <w:tcW w:w="2478" w:type="pct"/>
            <w:tcMar>
              <w:top w:w="45" w:type="dxa"/>
              <w:left w:w="45" w:type="dxa"/>
              <w:bottom w:w="45" w:type="dxa"/>
              <w:right w:w="45" w:type="dxa"/>
            </w:tcMar>
          </w:tcPr>
          <w:p w:rsidR="00074599" w:rsidRPr="0009089F" w:rsidRDefault="00074599" w:rsidP="001E412A">
            <w:pPr>
              <w:tabs>
                <w:tab w:val="left" w:pos="2265"/>
              </w:tabs>
              <w:spacing w:after="0" w:line="240" w:lineRule="auto"/>
              <w:rPr>
                <w:rFonts w:ascii="Times New Roman" w:hAnsi="Times New Roman" w:cs="Times New Roman"/>
                <w:sz w:val="24"/>
                <w:szCs w:val="24"/>
              </w:rPr>
            </w:pPr>
            <w:r w:rsidRPr="0009089F">
              <w:rPr>
                <w:rFonts w:ascii="Times New Roman" w:hAnsi="Times New Roman" w:cs="Times New Roman"/>
                <w:sz w:val="24"/>
                <w:szCs w:val="24"/>
              </w:rPr>
              <w:t>- 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123" w:type="pct"/>
            <w:tcMar>
              <w:top w:w="45" w:type="dxa"/>
              <w:left w:w="45" w:type="dxa"/>
              <w:bottom w:w="45" w:type="dxa"/>
              <w:right w:w="45" w:type="dxa"/>
            </w:tcMar>
          </w:tcPr>
          <w:p w:rsidR="00074599" w:rsidRPr="0009089F" w:rsidRDefault="00074599" w:rsidP="001E412A">
            <w:pPr>
              <w:tabs>
                <w:tab w:val="left" w:pos="2265"/>
              </w:tabs>
              <w:spacing w:after="0" w:line="240" w:lineRule="auto"/>
              <w:rPr>
                <w:rFonts w:ascii="Times New Roman" w:hAnsi="Times New Roman" w:cs="Times New Roman"/>
                <w:i/>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74599" w:rsidRPr="00567DB4" w:rsidTr="00F843D0">
        <w:tc>
          <w:tcPr>
            <w:tcW w:w="1399" w:type="pct"/>
            <w:tcMar>
              <w:top w:w="45" w:type="dxa"/>
              <w:left w:w="45" w:type="dxa"/>
              <w:bottom w:w="45" w:type="dxa"/>
              <w:right w:w="45" w:type="dxa"/>
            </w:tcMar>
          </w:tcPr>
          <w:p w:rsidR="00074599" w:rsidRPr="0009089F" w:rsidRDefault="00074599"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2478" w:type="pct"/>
            <w:tcMar>
              <w:top w:w="45" w:type="dxa"/>
              <w:left w:w="45" w:type="dxa"/>
              <w:bottom w:w="45" w:type="dxa"/>
              <w:right w:w="45" w:type="dxa"/>
            </w:tcMar>
          </w:tcPr>
          <w:p w:rsidR="00074599" w:rsidRPr="0009089F" w:rsidRDefault="00074599"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 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123" w:type="pct"/>
            <w:tcMar>
              <w:top w:w="45" w:type="dxa"/>
              <w:left w:w="45" w:type="dxa"/>
              <w:bottom w:w="45" w:type="dxa"/>
              <w:right w:w="45" w:type="dxa"/>
            </w:tcMar>
          </w:tcPr>
          <w:p w:rsidR="00074599" w:rsidRPr="0009089F" w:rsidRDefault="00074599" w:rsidP="001E412A">
            <w:pPr>
              <w:spacing w:after="0" w:line="240" w:lineRule="auto"/>
              <w:rPr>
                <w:rFonts w:ascii="Times New Roman" w:hAnsi="Times New Roman" w:cs="Times New Roman"/>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r w:rsidR="00074599" w:rsidRPr="00567DB4" w:rsidTr="00F843D0">
        <w:tc>
          <w:tcPr>
            <w:tcW w:w="1399" w:type="pct"/>
            <w:tcMar>
              <w:top w:w="45" w:type="dxa"/>
              <w:left w:w="45" w:type="dxa"/>
              <w:bottom w:w="45" w:type="dxa"/>
              <w:right w:w="45" w:type="dxa"/>
            </w:tcMar>
          </w:tcPr>
          <w:p w:rsidR="00074599" w:rsidRPr="0009089F" w:rsidRDefault="00074599" w:rsidP="001E412A">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2478" w:type="pct"/>
            <w:tcMar>
              <w:top w:w="45" w:type="dxa"/>
              <w:left w:w="45" w:type="dxa"/>
              <w:bottom w:w="45" w:type="dxa"/>
              <w:right w:w="45" w:type="dxa"/>
            </w:tcMar>
          </w:tcPr>
          <w:p w:rsidR="00074599" w:rsidRPr="0009089F" w:rsidRDefault="00074599" w:rsidP="001E412A">
            <w:pPr>
              <w:spacing w:after="0" w:line="240" w:lineRule="auto"/>
              <w:rPr>
                <w:rFonts w:ascii="Times New Roman" w:hAnsi="Times New Roman" w:cs="Times New Roman"/>
                <w:b/>
                <w:sz w:val="24"/>
                <w:szCs w:val="24"/>
              </w:rPr>
            </w:pPr>
            <w:r w:rsidRPr="0009089F">
              <w:rPr>
                <w:rFonts w:ascii="Times New Roman" w:hAnsi="Times New Roman" w:cs="Times New Roman"/>
                <w:sz w:val="24"/>
                <w:szCs w:val="24"/>
              </w:rPr>
              <w:t>- 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1123" w:type="pct"/>
            <w:tcMar>
              <w:top w:w="45" w:type="dxa"/>
              <w:left w:w="45" w:type="dxa"/>
              <w:bottom w:w="45" w:type="dxa"/>
              <w:right w:w="45" w:type="dxa"/>
            </w:tcMar>
          </w:tcPr>
          <w:p w:rsidR="00074599" w:rsidRPr="0009089F" w:rsidRDefault="00074599" w:rsidP="00063FBB">
            <w:pPr>
              <w:spacing w:after="0" w:line="240" w:lineRule="auto"/>
              <w:rPr>
                <w:rFonts w:ascii="Times New Roman" w:eastAsia="Times New Roman" w:hAnsi="Times New Roman" w:cs="Times New Roman"/>
                <w:bCs/>
                <w:sz w:val="24"/>
                <w:szCs w:val="24"/>
              </w:rPr>
            </w:pPr>
            <w:r w:rsidRPr="00641F61">
              <w:rPr>
                <w:rFonts w:ascii="Times New Roman" w:eastAsia="Times New Roman" w:hAnsi="Times New Roman" w:cs="Times New Roman"/>
                <w:bCs/>
                <w:sz w:val="24"/>
                <w:szCs w:val="24"/>
              </w:rPr>
              <w:t>аттестационный лист, дневник практики, отчет по практике</w:t>
            </w:r>
          </w:p>
        </w:tc>
      </w:tr>
    </w:tbl>
    <w:p w:rsidR="004E2A4D" w:rsidRDefault="004E2A4D" w:rsidP="00036FAD">
      <w:pPr>
        <w:shd w:val="clear" w:color="auto" w:fill="FFFFFF"/>
        <w:spacing w:after="0" w:line="240" w:lineRule="auto"/>
        <w:jc w:val="center"/>
        <w:rPr>
          <w:rFonts w:ascii="Times New Roman" w:eastAsia="Times New Roman" w:hAnsi="Times New Roman" w:cs="Times New Roman"/>
          <w:b/>
          <w:bCs/>
          <w:caps/>
          <w:sz w:val="28"/>
          <w:szCs w:val="28"/>
          <w:lang w:eastAsia="ru-RU"/>
        </w:rPr>
      </w:pPr>
    </w:p>
    <w:p w:rsidR="00AA5EB2" w:rsidRDefault="00AA5EB2">
      <w:pP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br w:type="page"/>
      </w:r>
    </w:p>
    <w:p w:rsidR="002358CA" w:rsidRPr="00F94072" w:rsidRDefault="00232F99" w:rsidP="00232F99">
      <w:pPr>
        <w:ind w:firstLine="70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3 </w:t>
      </w:r>
      <w:r w:rsidR="00673515" w:rsidRPr="00673515">
        <w:rPr>
          <w:rFonts w:ascii="Times New Roman" w:eastAsiaTheme="minorEastAsia" w:hAnsi="Times New Roman" w:cs="Times New Roman"/>
          <w:b/>
          <w:sz w:val="28"/>
          <w:szCs w:val="28"/>
          <w:lang w:eastAsia="ru-RU"/>
        </w:rPr>
        <w:t xml:space="preserve">ИНФОРМАЦИОННОЕ ОБЕСПЕЧЕНИЕ </w:t>
      </w:r>
      <w:r>
        <w:rPr>
          <w:rFonts w:ascii="Times New Roman" w:eastAsiaTheme="minorEastAsia" w:hAnsi="Times New Roman" w:cs="Times New Roman"/>
          <w:b/>
          <w:sz w:val="28"/>
          <w:szCs w:val="28"/>
          <w:lang w:eastAsia="ru-RU"/>
        </w:rPr>
        <w:t xml:space="preserve">УЧЕБНОЙ </w:t>
      </w:r>
      <w:r w:rsidR="00673515" w:rsidRPr="00673515">
        <w:rPr>
          <w:rFonts w:ascii="Times New Roman" w:eastAsiaTheme="minorEastAsia" w:hAnsi="Times New Roman" w:cs="Times New Roman"/>
          <w:b/>
          <w:sz w:val="28"/>
          <w:szCs w:val="28"/>
          <w:lang w:eastAsia="ru-RU"/>
        </w:rPr>
        <w:t>ПРАКТИКИ</w:t>
      </w:r>
    </w:p>
    <w:p w:rsidR="00914CC3" w:rsidRPr="0023112C" w:rsidRDefault="002358CA" w:rsidP="00B03E5E">
      <w:pPr>
        <w:shd w:val="clear" w:color="auto" w:fill="FFFFFF"/>
        <w:tabs>
          <w:tab w:val="center" w:pos="5457"/>
        </w:tabs>
        <w:spacing w:after="0" w:line="240" w:lineRule="auto"/>
        <w:ind w:firstLine="709"/>
        <w:jc w:val="both"/>
        <w:rPr>
          <w:rFonts w:ascii="Times New Roman" w:eastAsia="Times New Roman" w:hAnsi="Times New Roman" w:cs="Times New Roman"/>
          <w:b/>
          <w:sz w:val="28"/>
          <w:szCs w:val="28"/>
          <w:lang w:eastAsia="ru-RU"/>
        </w:rPr>
      </w:pPr>
      <w:r w:rsidRPr="002358CA">
        <w:rPr>
          <w:rFonts w:ascii="Times New Roman" w:hAnsi="Times New Roman" w:cs="Times New Roman"/>
          <w:b/>
          <w:sz w:val="28"/>
          <w:szCs w:val="28"/>
        </w:rPr>
        <w:t xml:space="preserve"> </w:t>
      </w:r>
      <w:r w:rsidR="00F843D0">
        <w:rPr>
          <w:rFonts w:ascii="Times New Roman" w:hAnsi="Times New Roman" w:cs="Times New Roman"/>
          <w:b/>
          <w:sz w:val="28"/>
          <w:szCs w:val="28"/>
        </w:rPr>
        <w:t xml:space="preserve">3.1 </w:t>
      </w:r>
      <w:r w:rsidR="00914CC3" w:rsidRPr="0023112C">
        <w:rPr>
          <w:rFonts w:ascii="Times New Roman" w:eastAsia="Times New Roman" w:hAnsi="Times New Roman" w:cs="Times New Roman"/>
          <w:b/>
          <w:sz w:val="28"/>
          <w:szCs w:val="28"/>
          <w:lang w:eastAsia="ru-RU"/>
        </w:rPr>
        <w:t>Печатные издания:</w:t>
      </w:r>
      <w:r w:rsidR="00914CC3">
        <w:rPr>
          <w:rFonts w:ascii="Times New Roman" w:eastAsia="Times New Roman" w:hAnsi="Times New Roman" w:cs="Times New Roman"/>
          <w:b/>
          <w:sz w:val="28"/>
          <w:szCs w:val="28"/>
          <w:lang w:eastAsia="ru-RU"/>
        </w:rPr>
        <w:tab/>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 Конституция Российской Федерации от 12.12.1993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 Бюджетный кодекс Российской Федерации от 31.07.1998 N 145-ФЗ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 Гражданский кодекс Российской Федерации в 4 частях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 Кодекс Российской Федерации об административных правонарушениях от 30.12.2001 N195-ФЗ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5. Налоговый кодекс Российской Федерации в 2 частях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6. Таможенный кодекс Таможенного союза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7. Трудовой кодекс Российской Федерации от 30.12.2001 N 197-ФЗ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8. Уголовный кодекс Российской Федерации от 13.06.1996 N 63-ФЗ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9.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10. 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11. Федеральный закон от 15.12.2001 N 167-ФЗ (действующая редакция) «Об обязательном пенсионном страховании в Российской Федерации»;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12. Федеральный закон от 26.10.2002 N 127-ФЗ (действующая редакция) «О несостоятельности (банкротстве);</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13. Федеральный закон от 10.12.2003 N 173-ФЗ (действующая редакция) «О валютном регулировании и валютном контроле»;</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14. Федеральный закон от 29.07.2004 N 98-ФЗ (действующая редакция) «О коммерческой тайне»;</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15. Федеральный закон от 27.07.2006 N 152-ФЗ (действующая редакция) «О персональных данных»;</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16.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17. Федеральный закон от 25.12.2008 N 273-ФЗ (действующая редакция) «О противодействии коррупции»;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18. Федеральный закон от 30.12.2008 N 307-ФЗ (действующая редакция) «Об аудиторской деятельности»;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19. Федеральный закон от 27.07.2010 N 208-ФЗ (действующая редакция) «О консолидированной финансовой отчетности»;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20. Федеральный закон от 27.11.2010 N 311-ФЗ (действующая редакция) «О таможенном регулировании в Российской Федерации»;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lastRenderedPageBreak/>
        <w:t>21. Федеральный закон от 29.11.2010 N 326-ФЗ (действующая редакция) «Об обязательном медицинском страховании в Российской Федерации»;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22. Федеральный закон от 06.12.2011 N 402-ФЗ «О бухгалтерском учете»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23. 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24. 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25. Положение по бухгалтерскому учету «Учетная политика организации» (ПБУ 1/2008),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06.10.2008 N 106н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26. Положение по бухгалтерскому учету «Учет договоров строительного подряда» (ПБУ 2/2008),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24.10.2008 N 116н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27. Положение по бухгалтерскому учету «Учет активов и обязательств, стоимость которых выражена в иностранной валюте» (ПБУ 3/2006),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РФ от 27.11.2006. N154н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28. Положение по бухгалтерскому учету «Бухгалтерская отчетность организации» (ПБУ 4/99),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РФ от 06.07.1999 N 43н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29. Положение по бухгалтерскому учету «Учет материально-производственных запасов» (ПБУ 5/01),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09.06.2001 N 44н (действующая редакция );</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30. Положение по бухгалтерскому учету «Учет основных средств» (ПБУ 6/01), утв. Приказом Минфина России от 30.03.2001 N 26н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31. Положение по бухгалтерскому учету «События после отчетной даты» (ПБУ 7/98),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25.11.1998 N 56н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32. Положение по бухгалтерскому учету «Оценочные обязательства, условные обязательства и условные активы» (ПБУ 8/2010),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13.12.2010 N 167н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33. Положение по бухгалтерскому учету «Доходы организации» (ПБУ 9/99), утв. Приказом Минфина России от 06.05.1999 N 32н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34. Положение по бухгалтерскому учету «Расходы организации» (ПБУ 10/99), утв. Приказом Минфина России от 06.05.1999 N 33н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35. Положение по бухгалтерскому учету «Информация о связанных сторонах» (ПБУ 11/2008),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29.04.2008 N 48н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lastRenderedPageBreak/>
        <w:t>36. Положение по бухгалтерскому учету «Информация по сегментам» (ПБУ 12/2010), утв. Приказом Минфина РФ от 08.11.2010 N 143н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37. Положение по бухгалтерскому учету «Учет государственной помощи» ПБУ 13/2000,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РФ от 16.10.2000 N 92н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38. Положение по бухгалтерскому учету «Учет нематериальных активов» (ПБУ 14/2007),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27.12.2007 N 153н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39. Положение по бухгалтерскому учету «Учет расходов по займам и кредитам» (ПБУ 15/2008),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06.10.2008 N 107н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40. Положение по бухгалтерскому учету «Информация по прекращаемой деятельности» (ПБУ 16/02),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02.07.2002 N 66н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41. Положение по бухгалтерскому учету «Учет расходов на научно-исследовательские, опытно-конструкторские и технологические работы» (ПБУ 17/02),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19.11.2002 N 115н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42. Положение по бухгалтерскому учету «Учет расчетов по налогу на прибыль организаций» (ПБУ 18/02),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19.11.2002 N 114н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43. Положение по бухгалтерскому учету «Учет финансовых вложений» (ПБУ 19/02),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10.12.2002 N 126н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45. Положение по бухгалтерскому учету «Изменения оценочных значений» (ПБУ 21/2008),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06.10.2008 N 106н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46. Положение по бухгалтерскому учету «Исправление ошибок в бухгалтерском учете и отчетности» (ПБУ 22/2010),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России от 28.06.2010 N 63н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47. Положение по бухгалтерскому учету «Отчет о движении денежных средств» (ПБУ 23/2011),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РФ от 02.02.2011 N 11н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48. Положение по бухгалтерскому учету «Учет затрат на освоение природных ресурсов» (ПБУ 24/2011), утв. </w:t>
      </w:r>
      <w:r w:rsidR="00F843D0" w:rsidRPr="0023112C">
        <w:rPr>
          <w:rFonts w:ascii="Times New Roman" w:eastAsia="Times New Roman" w:hAnsi="Times New Roman" w:cs="Times New Roman"/>
          <w:sz w:val="28"/>
          <w:szCs w:val="28"/>
          <w:lang w:eastAsia="ru-RU"/>
        </w:rPr>
        <w:t>П</w:t>
      </w:r>
      <w:r w:rsidRPr="0023112C">
        <w:rPr>
          <w:rFonts w:ascii="Times New Roman" w:eastAsia="Times New Roman" w:hAnsi="Times New Roman" w:cs="Times New Roman"/>
          <w:sz w:val="28"/>
          <w:szCs w:val="28"/>
          <w:lang w:eastAsia="ru-RU"/>
        </w:rPr>
        <w:t>риказом Минфина РФ от 06.10.2011 N 125н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49. 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50. 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914CC3" w:rsidRPr="0023112C"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lastRenderedPageBreak/>
        <w:t>51. 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914CC3" w:rsidRDefault="00914CC3" w:rsidP="00B03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52. Приказ Минфина России от 02.07.2010 N 66н «О формах бухгалтерской отчетности организаций» (действующая редакция)</w:t>
      </w:r>
    </w:p>
    <w:p w:rsidR="00914CC3" w:rsidRPr="00743547" w:rsidRDefault="00914CC3" w:rsidP="00B03E5E">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743547">
        <w:rPr>
          <w:rFonts w:ascii="Times New Roman" w:eastAsia="Times New Roman" w:hAnsi="Times New Roman" w:cs="Times New Roman"/>
          <w:color w:val="000000"/>
          <w:sz w:val="28"/>
          <w:szCs w:val="28"/>
          <w:lang w:eastAsia="ru-RU"/>
        </w:rPr>
        <w:t xml:space="preserve">53. Богаченко, В.М. Бухгалтерский учет: учебник / В.М. Богаченко, Кириллова Н.А. – Ростов/нД: Феникс, 2015. </w:t>
      </w:r>
      <w:r w:rsidR="00F843D0">
        <w:rPr>
          <w:rFonts w:ascii="Times New Roman" w:eastAsia="Times New Roman" w:hAnsi="Times New Roman" w:cs="Times New Roman"/>
          <w:color w:val="000000"/>
          <w:sz w:val="28"/>
          <w:szCs w:val="28"/>
          <w:lang w:eastAsia="ru-RU"/>
        </w:rPr>
        <w:t>–</w:t>
      </w:r>
      <w:r w:rsidRPr="00743547">
        <w:rPr>
          <w:rFonts w:ascii="Times New Roman" w:eastAsia="Times New Roman" w:hAnsi="Times New Roman" w:cs="Times New Roman"/>
          <w:color w:val="000000"/>
          <w:sz w:val="28"/>
          <w:szCs w:val="28"/>
          <w:lang w:eastAsia="ru-RU"/>
        </w:rPr>
        <w:t xml:space="preserve"> 510 с. </w:t>
      </w:r>
      <w:r w:rsidRPr="00743547">
        <w:rPr>
          <w:rFonts w:ascii="Times New Roman" w:eastAsia="Times New Roman" w:hAnsi="Times New Roman" w:cs="Times New Roman"/>
          <w:color w:val="000000"/>
          <w:sz w:val="28"/>
          <w:szCs w:val="28"/>
          <w:lang w:val="en-US" w:eastAsia="ru-RU"/>
        </w:rPr>
        <w:t>ISBN</w:t>
      </w:r>
      <w:r w:rsidRPr="00743547">
        <w:rPr>
          <w:rFonts w:ascii="Times New Roman" w:eastAsia="Times New Roman" w:hAnsi="Times New Roman" w:cs="Times New Roman"/>
          <w:color w:val="000000"/>
          <w:sz w:val="28"/>
          <w:szCs w:val="28"/>
          <w:lang w:eastAsia="ru-RU"/>
        </w:rPr>
        <w:t xml:space="preserve"> 978-5-222-23117-3.</w:t>
      </w:r>
    </w:p>
    <w:p w:rsidR="00914CC3" w:rsidRPr="00743547" w:rsidRDefault="00914CC3" w:rsidP="00B03E5E">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743547">
        <w:rPr>
          <w:rFonts w:ascii="Times New Roman" w:eastAsia="Times New Roman" w:hAnsi="Times New Roman" w:cs="Times New Roman"/>
          <w:color w:val="000000"/>
          <w:sz w:val="28"/>
          <w:szCs w:val="28"/>
          <w:lang w:eastAsia="ru-RU"/>
        </w:rPr>
        <w:t xml:space="preserve">54. Ильина В.Н. Налоги и налогообложение: учебное пособие для СПО / В.Н. Ильина – М.: Кнорус, 2021. – 222 с. </w:t>
      </w:r>
      <w:r w:rsidRPr="00743547">
        <w:rPr>
          <w:rFonts w:ascii="Times New Roman" w:eastAsia="Times New Roman" w:hAnsi="Times New Roman" w:cs="Times New Roman"/>
          <w:color w:val="000000"/>
          <w:sz w:val="28"/>
          <w:szCs w:val="28"/>
          <w:lang w:val="en-US" w:eastAsia="ru-RU"/>
        </w:rPr>
        <w:t>ISBN</w:t>
      </w:r>
      <w:r w:rsidRPr="00743547">
        <w:rPr>
          <w:rFonts w:ascii="Times New Roman" w:eastAsia="Times New Roman" w:hAnsi="Times New Roman" w:cs="Times New Roman"/>
          <w:color w:val="000000"/>
          <w:sz w:val="28"/>
          <w:szCs w:val="28"/>
          <w:lang w:eastAsia="ru-RU"/>
        </w:rPr>
        <w:t xml:space="preserve"> 978-5-406-08300-0</w:t>
      </w:r>
    </w:p>
    <w:p w:rsidR="00914CC3" w:rsidRPr="00743547" w:rsidRDefault="00914CC3" w:rsidP="00B03E5E">
      <w:pPr>
        <w:shd w:val="clear" w:color="auto" w:fill="FFFFFF"/>
        <w:autoSpaceDN w:val="0"/>
        <w:spacing w:after="0" w:line="240" w:lineRule="auto"/>
        <w:ind w:firstLine="709"/>
        <w:jc w:val="both"/>
        <w:rPr>
          <w:rFonts w:ascii="Times New Roman" w:eastAsia="Times New Roman" w:hAnsi="Times New Roman" w:cs="Times New Roman"/>
          <w:color w:val="000000"/>
          <w:sz w:val="28"/>
          <w:szCs w:val="28"/>
          <w:lang w:eastAsia="ru-RU"/>
        </w:rPr>
      </w:pPr>
      <w:r w:rsidRPr="00743547">
        <w:rPr>
          <w:rFonts w:ascii="Times New Roman" w:eastAsia="Times New Roman" w:hAnsi="Times New Roman" w:cs="Times New Roman"/>
          <w:color w:val="000000"/>
          <w:sz w:val="28"/>
          <w:szCs w:val="28"/>
          <w:lang w:eastAsia="ru-RU"/>
        </w:rPr>
        <w:t xml:space="preserve">55. Маршавина Л.Я. Налоги и налогообложение: учебник для СПО. / Л.Я. Маршавиной, Л.А. Чайковской. — М.: Юрайт, 2019. — 503 с. [Электронный ресурс] </w:t>
      </w:r>
      <w:hyperlink r:id="rId10" w:history="1">
        <w:r w:rsidRPr="00743547">
          <w:rPr>
            <w:rFonts w:ascii="Times New Roman" w:eastAsia="Times New Roman" w:hAnsi="Times New Roman" w:cs="Times New Roman"/>
            <w:color w:val="000000"/>
            <w:sz w:val="28"/>
            <w:szCs w:val="28"/>
            <w:lang w:eastAsia="ru-RU"/>
          </w:rPr>
          <w:t>https://static.my-shop.ru/product/pdf/209/2085574.pdf</w:t>
        </w:r>
      </w:hyperlink>
      <w:r w:rsidRPr="00743547">
        <w:rPr>
          <w:rFonts w:ascii="Times New Roman" w:eastAsia="Times New Roman" w:hAnsi="Times New Roman" w:cs="Times New Roman"/>
          <w:color w:val="000000"/>
          <w:sz w:val="28"/>
          <w:szCs w:val="28"/>
          <w:lang w:eastAsia="ru-RU"/>
        </w:rPr>
        <w:t>.</w:t>
      </w:r>
    </w:p>
    <w:p w:rsidR="002358CA" w:rsidRPr="002358CA" w:rsidRDefault="00914CC3" w:rsidP="00B03E5E">
      <w:pPr>
        <w:shd w:val="clear" w:color="auto" w:fill="FFFFFF"/>
        <w:spacing w:after="0" w:line="240" w:lineRule="auto"/>
        <w:ind w:firstLine="709"/>
        <w:jc w:val="both"/>
        <w:rPr>
          <w:rFonts w:ascii="Times New Roman" w:eastAsia="Calibri" w:hAnsi="Times New Roman" w:cs="Times New Roman"/>
          <w:sz w:val="28"/>
          <w:szCs w:val="28"/>
        </w:rPr>
      </w:pPr>
      <w:r w:rsidRPr="00743547">
        <w:rPr>
          <w:rFonts w:ascii="Times New Roman" w:eastAsia="Times New Roman" w:hAnsi="Times New Roman" w:cs="Times New Roman"/>
          <w:color w:val="000000"/>
          <w:sz w:val="28"/>
          <w:szCs w:val="28"/>
          <w:lang w:eastAsia="ru-RU"/>
        </w:rPr>
        <w:t xml:space="preserve">56. Осипова, И.В. Теория бухгалтерского учета. Сборник задач: учебное пособие / И.В. Осипова. – М.: Кнорус, 2021. – 292 с. </w:t>
      </w:r>
      <w:r w:rsidRPr="00743547">
        <w:rPr>
          <w:rFonts w:ascii="Times New Roman" w:eastAsia="Times New Roman" w:hAnsi="Times New Roman" w:cs="Times New Roman"/>
          <w:color w:val="000000"/>
          <w:sz w:val="28"/>
          <w:szCs w:val="28"/>
          <w:lang w:val="en-US" w:eastAsia="ru-RU"/>
        </w:rPr>
        <w:t>ISBN</w:t>
      </w:r>
      <w:r w:rsidRPr="00743547">
        <w:rPr>
          <w:rFonts w:ascii="Times New Roman" w:eastAsia="Times New Roman" w:hAnsi="Times New Roman" w:cs="Times New Roman"/>
          <w:color w:val="000000"/>
          <w:sz w:val="28"/>
          <w:szCs w:val="28"/>
          <w:lang w:eastAsia="ru-RU"/>
        </w:rPr>
        <w:t xml:space="preserve"> 978-5-406-08592-</w:t>
      </w:r>
      <w:r>
        <w:rPr>
          <w:rFonts w:ascii="Times New Roman" w:eastAsia="Times New Roman" w:hAnsi="Times New Roman" w:cs="Times New Roman"/>
          <w:color w:val="000000"/>
          <w:sz w:val="28"/>
          <w:szCs w:val="28"/>
          <w:lang w:eastAsia="ru-RU"/>
        </w:rPr>
        <w:t>9.</w:t>
      </w:r>
    </w:p>
    <w:p w:rsidR="002358CA" w:rsidRDefault="00F843D0" w:rsidP="00F843D0">
      <w:pPr>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3.2 </w:t>
      </w:r>
      <w:r w:rsidR="002358CA" w:rsidRPr="002358CA">
        <w:rPr>
          <w:rFonts w:ascii="Times New Roman" w:hAnsi="Times New Roman" w:cs="Times New Roman"/>
          <w:b/>
          <w:sz w:val="28"/>
          <w:szCs w:val="28"/>
        </w:rPr>
        <w:t xml:space="preserve">Интернет </w:t>
      </w:r>
      <w:r w:rsidR="00914CC3">
        <w:rPr>
          <w:rFonts w:ascii="Times New Roman" w:hAnsi="Times New Roman" w:cs="Times New Roman"/>
          <w:b/>
          <w:sz w:val="28"/>
          <w:szCs w:val="28"/>
        </w:rPr>
        <w:t>–</w:t>
      </w:r>
      <w:r w:rsidR="002358CA" w:rsidRPr="002358CA">
        <w:rPr>
          <w:rFonts w:ascii="Times New Roman" w:hAnsi="Times New Roman" w:cs="Times New Roman"/>
          <w:b/>
          <w:sz w:val="28"/>
          <w:szCs w:val="28"/>
        </w:rPr>
        <w:t xml:space="preserve"> ресурсы</w:t>
      </w:r>
      <w:r w:rsidR="00914CC3">
        <w:rPr>
          <w:rFonts w:ascii="Times New Roman" w:hAnsi="Times New Roman" w:cs="Times New Roman"/>
          <w:b/>
          <w:sz w:val="28"/>
          <w:szCs w:val="28"/>
        </w:rPr>
        <w:t>:</w:t>
      </w:r>
    </w:p>
    <w:p w:rsidR="00C42F18" w:rsidRPr="00C42F18" w:rsidRDefault="00C42F18" w:rsidP="00B03E5E">
      <w:pPr>
        <w:numPr>
          <w:ilvl w:val="0"/>
          <w:numId w:val="49"/>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lang w:eastAsia="ru-RU"/>
        </w:rPr>
      </w:pPr>
      <w:r w:rsidRPr="00C42F18">
        <w:rPr>
          <w:rFonts w:ascii="Times New Roman" w:eastAsia="Times New Roman" w:hAnsi="Times New Roman" w:cs="Times New Roman"/>
          <w:bCs/>
          <w:sz w:val="28"/>
          <w:szCs w:val="28"/>
          <w:lang w:eastAsia="ru-RU"/>
        </w:rPr>
        <w:t xml:space="preserve">Официальный сайт Консультант Плюс : официальный сайт. -  справочно-правовая система. – </w:t>
      </w:r>
      <w:r w:rsidRPr="00C42F18">
        <w:rPr>
          <w:rFonts w:ascii="Times New Roman" w:eastAsia="Times New Roman" w:hAnsi="Times New Roman" w:cs="Times New Roman"/>
          <w:bCs/>
          <w:sz w:val="28"/>
          <w:szCs w:val="28"/>
          <w:lang w:val="en-US" w:eastAsia="ru-RU"/>
        </w:rPr>
        <w:t>URL</w:t>
      </w:r>
      <w:r w:rsidRPr="00C42F18">
        <w:rPr>
          <w:rFonts w:ascii="Times New Roman" w:eastAsia="Times New Roman" w:hAnsi="Times New Roman" w:cs="Times New Roman"/>
          <w:bCs/>
          <w:sz w:val="28"/>
          <w:szCs w:val="28"/>
          <w:lang w:eastAsia="ru-RU"/>
        </w:rPr>
        <w:t>:</w:t>
      </w:r>
      <w:r w:rsidRPr="00C42F18">
        <w:rPr>
          <w:rFonts w:ascii="Times New Roman" w:eastAsia="Times New Roman" w:hAnsi="Times New Roman" w:cs="Times New Roman"/>
          <w:sz w:val="24"/>
          <w:szCs w:val="24"/>
          <w:lang w:eastAsia="ru-RU"/>
        </w:rPr>
        <w:t xml:space="preserve"> </w:t>
      </w:r>
      <w:r w:rsidRPr="00C42F18">
        <w:rPr>
          <w:rFonts w:ascii="Times New Roman" w:eastAsia="Times New Roman" w:hAnsi="Times New Roman" w:cs="Times New Roman"/>
          <w:bCs/>
          <w:sz w:val="28"/>
          <w:szCs w:val="28"/>
          <w:lang w:eastAsia="ru-RU"/>
        </w:rPr>
        <w:t>http://www.consultant.ru/-Текст: электронный.</w:t>
      </w:r>
    </w:p>
    <w:p w:rsidR="00C42F18" w:rsidRPr="00C42F18" w:rsidRDefault="00C42F18" w:rsidP="00B03E5E">
      <w:pPr>
        <w:numPr>
          <w:ilvl w:val="0"/>
          <w:numId w:val="49"/>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lang w:eastAsia="ru-RU"/>
        </w:rPr>
      </w:pPr>
      <w:r w:rsidRPr="00C42F18">
        <w:rPr>
          <w:rFonts w:ascii="Times New Roman" w:eastAsia="Times New Roman" w:hAnsi="Times New Roman" w:cs="Times New Roman"/>
          <w:bCs/>
          <w:sz w:val="28"/>
          <w:szCs w:val="28"/>
          <w:lang w:eastAsia="ru-RU"/>
        </w:rPr>
        <w:t xml:space="preserve">Официальный сайт Гарант.ру : официальный сайт. -  информационно-правовой портал. – </w:t>
      </w:r>
      <w:r w:rsidRPr="00C42F18">
        <w:rPr>
          <w:rFonts w:ascii="Times New Roman" w:eastAsia="Times New Roman" w:hAnsi="Times New Roman" w:cs="Times New Roman"/>
          <w:bCs/>
          <w:sz w:val="28"/>
          <w:szCs w:val="28"/>
          <w:lang w:val="en-US" w:eastAsia="ru-RU"/>
        </w:rPr>
        <w:t>URL</w:t>
      </w:r>
      <w:r w:rsidRPr="00C42F18">
        <w:rPr>
          <w:rFonts w:ascii="Times New Roman" w:eastAsia="Times New Roman" w:hAnsi="Times New Roman" w:cs="Times New Roman"/>
          <w:bCs/>
          <w:sz w:val="28"/>
          <w:szCs w:val="28"/>
          <w:lang w:eastAsia="ru-RU"/>
        </w:rPr>
        <w:t>:</w:t>
      </w:r>
      <w:r w:rsidRPr="00C42F18">
        <w:rPr>
          <w:rFonts w:ascii="Times New Roman" w:eastAsia="Times New Roman" w:hAnsi="Times New Roman" w:cs="Times New Roman"/>
          <w:sz w:val="24"/>
          <w:szCs w:val="24"/>
          <w:lang w:eastAsia="ru-RU"/>
        </w:rPr>
        <w:t xml:space="preserve"> </w:t>
      </w:r>
      <w:hyperlink r:id="rId11" w:history="1">
        <w:r w:rsidRPr="00C42F18">
          <w:rPr>
            <w:rFonts w:ascii="Times New Roman" w:eastAsia="Times New Roman" w:hAnsi="Times New Roman" w:cs="Times New Roman"/>
            <w:color w:val="0000FF"/>
            <w:sz w:val="24"/>
            <w:szCs w:val="24"/>
            <w:u w:val="single"/>
            <w:lang w:eastAsia="ru-RU"/>
          </w:rPr>
          <w:t xml:space="preserve"> </w:t>
        </w:r>
        <w:r w:rsidRPr="00C42F18">
          <w:rPr>
            <w:rFonts w:ascii="Times New Roman" w:eastAsia="Times New Roman" w:hAnsi="Times New Roman" w:cs="Times New Roman"/>
            <w:bCs/>
            <w:sz w:val="28"/>
            <w:szCs w:val="28"/>
            <w:lang w:eastAsia="ru-RU"/>
          </w:rPr>
          <w:t>http://www.garant.ru/-Текст</w:t>
        </w:r>
      </w:hyperlink>
      <w:r w:rsidRPr="00C42F18">
        <w:rPr>
          <w:rFonts w:ascii="Times New Roman" w:eastAsia="Times New Roman" w:hAnsi="Times New Roman" w:cs="Times New Roman"/>
          <w:bCs/>
          <w:sz w:val="28"/>
          <w:szCs w:val="28"/>
          <w:lang w:eastAsia="ru-RU"/>
        </w:rPr>
        <w:t>: электронный.</w:t>
      </w:r>
    </w:p>
    <w:p w:rsidR="00C42F18" w:rsidRDefault="00C42F18" w:rsidP="00B03E5E">
      <w:pPr>
        <w:numPr>
          <w:ilvl w:val="0"/>
          <w:numId w:val="49"/>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lang w:eastAsia="ru-RU"/>
        </w:rPr>
      </w:pPr>
      <w:r w:rsidRPr="00C42F18">
        <w:rPr>
          <w:rFonts w:ascii="Times New Roman" w:eastAsia="Times New Roman" w:hAnsi="Times New Roman" w:cs="Times New Roman"/>
          <w:bCs/>
          <w:sz w:val="28"/>
          <w:szCs w:val="28"/>
          <w:lang w:eastAsia="ru-RU"/>
        </w:rPr>
        <w:t xml:space="preserve">Официальный сайт Российское образование : официальный сайт. -  федеральный портал. – </w:t>
      </w:r>
      <w:r w:rsidRPr="00C42F18">
        <w:rPr>
          <w:rFonts w:ascii="Times New Roman" w:eastAsia="Times New Roman" w:hAnsi="Times New Roman" w:cs="Times New Roman"/>
          <w:bCs/>
          <w:sz w:val="28"/>
          <w:szCs w:val="28"/>
          <w:lang w:val="en-US" w:eastAsia="ru-RU"/>
        </w:rPr>
        <w:t>URL</w:t>
      </w:r>
      <w:r w:rsidRPr="00C42F18">
        <w:rPr>
          <w:rFonts w:ascii="Times New Roman" w:eastAsia="Times New Roman" w:hAnsi="Times New Roman" w:cs="Times New Roman"/>
          <w:bCs/>
          <w:sz w:val="28"/>
          <w:szCs w:val="28"/>
          <w:lang w:eastAsia="ru-RU"/>
        </w:rPr>
        <w:t>:</w:t>
      </w:r>
      <w:r w:rsidRPr="00C42F18">
        <w:rPr>
          <w:rFonts w:ascii="Times New Roman" w:eastAsia="Times New Roman" w:hAnsi="Times New Roman" w:cs="Times New Roman"/>
          <w:sz w:val="24"/>
          <w:szCs w:val="24"/>
          <w:lang w:eastAsia="ru-RU"/>
        </w:rPr>
        <w:t xml:space="preserve"> </w:t>
      </w:r>
      <w:hyperlink r:id="rId12" w:history="1">
        <w:r w:rsidRPr="00C42F18">
          <w:rPr>
            <w:rFonts w:ascii="Times New Roman" w:eastAsia="Times New Roman" w:hAnsi="Times New Roman" w:cs="Times New Roman"/>
            <w:sz w:val="24"/>
            <w:szCs w:val="24"/>
            <w:lang w:eastAsia="ru-RU"/>
          </w:rPr>
          <w:t xml:space="preserve"> </w:t>
        </w:r>
        <w:r w:rsidRPr="00C42F18">
          <w:rPr>
            <w:rFonts w:ascii="Times New Roman" w:eastAsia="Times New Roman" w:hAnsi="Times New Roman" w:cs="Times New Roman"/>
            <w:bCs/>
            <w:sz w:val="28"/>
            <w:szCs w:val="28"/>
            <w:lang w:eastAsia="ru-RU"/>
          </w:rPr>
          <w:t>https://edu.ru/index.php/-Текст</w:t>
        </w:r>
      </w:hyperlink>
      <w:r w:rsidRPr="00C42F18">
        <w:rPr>
          <w:rFonts w:ascii="Times New Roman" w:eastAsia="Times New Roman" w:hAnsi="Times New Roman" w:cs="Times New Roman"/>
          <w:bCs/>
          <w:sz w:val="28"/>
          <w:szCs w:val="28"/>
          <w:lang w:eastAsia="ru-RU"/>
        </w:rPr>
        <w:t>: электронный.</w:t>
      </w:r>
    </w:p>
    <w:p w:rsidR="00C42F18" w:rsidRPr="00C42F18" w:rsidRDefault="00C42F18" w:rsidP="00B03E5E">
      <w:pPr>
        <w:numPr>
          <w:ilvl w:val="0"/>
          <w:numId w:val="49"/>
        </w:numPr>
        <w:tabs>
          <w:tab w:val="left" w:pos="993"/>
        </w:tabs>
        <w:spacing w:after="0" w:line="240" w:lineRule="auto"/>
        <w:ind w:left="0" w:firstLine="709"/>
        <w:jc w:val="both"/>
        <w:rPr>
          <w:rFonts w:ascii="Times New Roman" w:hAnsi="Times New Roman" w:cs="Times New Roman"/>
          <w:sz w:val="28"/>
          <w:szCs w:val="28"/>
        </w:rPr>
      </w:pPr>
      <w:r w:rsidRPr="002358CA">
        <w:rPr>
          <w:rFonts w:ascii="Times New Roman" w:hAnsi="Times New Roman" w:cs="Times New Roman"/>
          <w:sz w:val="28"/>
          <w:szCs w:val="28"/>
        </w:rPr>
        <w:t>Официальный сайт Министерств</w:t>
      </w:r>
      <w:r w:rsidR="0057464F">
        <w:rPr>
          <w:rFonts w:ascii="Times New Roman" w:hAnsi="Times New Roman" w:cs="Times New Roman"/>
          <w:sz w:val="28"/>
          <w:szCs w:val="28"/>
        </w:rPr>
        <w:t>о</w:t>
      </w:r>
      <w:r w:rsidRPr="002358CA">
        <w:rPr>
          <w:rFonts w:ascii="Times New Roman" w:hAnsi="Times New Roman" w:cs="Times New Roman"/>
          <w:sz w:val="28"/>
          <w:szCs w:val="28"/>
        </w:rPr>
        <w:t xml:space="preserve"> Финансов Российской Федерации</w:t>
      </w:r>
      <w:r>
        <w:rPr>
          <w:rFonts w:ascii="Times New Roman" w:hAnsi="Times New Roman" w:cs="Times New Roman"/>
          <w:sz w:val="28"/>
          <w:szCs w:val="28"/>
        </w:rPr>
        <w:t xml:space="preserve"> :</w:t>
      </w:r>
      <w:r w:rsidRPr="002358CA">
        <w:rPr>
          <w:rFonts w:ascii="Times New Roman" w:hAnsi="Times New Roman" w:cs="Times New Roman"/>
          <w:sz w:val="28"/>
          <w:szCs w:val="28"/>
        </w:rPr>
        <w:t xml:space="preserve"> </w:t>
      </w:r>
      <w:r w:rsidRPr="00C42F18">
        <w:rPr>
          <w:rFonts w:ascii="Times New Roman" w:hAnsi="Times New Roman" w:cs="Times New Roman"/>
          <w:bCs/>
          <w:sz w:val="28"/>
          <w:szCs w:val="28"/>
        </w:rPr>
        <w:t xml:space="preserve">официальный сайт. -  федеральный портал. – </w:t>
      </w:r>
      <w:r w:rsidRPr="00C42F18">
        <w:rPr>
          <w:rFonts w:ascii="Times New Roman" w:hAnsi="Times New Roman" w:cs="Times New Roman"/>
          <w:bCs/>
          <w:sz w:val="28"/>
          <w:szCs w:val="28"/>
          <w:lang w:val="en-US"/>
        </w:rPr>
        <w:t>URL</w:t>
      </w:r>
      <w:r>
        <w:rPr>
          <w:rFonts w:ascii="Times New Roman" w:hAnsi="Times New Roman" w:cs="Times New Roman"/>
          <w:bCs/>
          <w:sz w:val="28"/>
          <w:szCs w:val="28"/>
        </w:rPr>
        <w:t>:</w:t>
      </w:r>
      <w:r w:rsidRPr="00C42F18">
        <w:rPr>
          <w:rFonts w:ascii="Times New Roman" w:hAnsi="Times New Roman" w:cs="Times New Roman"/>
          <w:sz w:val="28"/>
          <w:szCs w:val="28"/>
        </w:rPr>
        <w:t xml:space="preserve"> https://www.minfin.ru/-</w:t>
      </w:r>
      <w:r w:rsidRPr="00C42F18">
        <w:t xml:space="preserve"> </w:t>
      </w:r>
      <w:r w:rsidRPr="00C42F18">
        <w:rPr>
          <w:rFonts w:ascii="Times New Roman" w:hAnsi="Times New Roman" w:cs="Times New Roman"/>
          <w:sz w:val="28"/>
          <w:szCs w:val="28"/>
        </w:rPr>
        <w:t>Текст: электронный.</w:t>
      </w:r>
    </w:p>
    <w:p w:rsidR="0057464F" w:rsidRPr="0057464F" w:rsidRDefault="00C42F18" w:rsidP="00B03E5E">
      <w:pPr>
        <w:pStyle w:val="a4"/>
        <w:numPr>
          <w:ilvl w:val="0"/>
          <w:numId w:val="49"/>
        </w:numPr>
        <w:tabs>
          <w:tab w:val="left" w:pos="851"/>
          <w:tab w:val="left" w:pos="993"/>
        </w:tabs>
        <w:spacing w:after="0" w:line="240" w:lineRule="auto"/>
        <w:ind w:left="0" w:firstLine="709"/>
        <w:jc w:val="both"/>
        <w:rPr>
          <w:rStyle w:val="af1"/>
          <w:rFonts w:ascii="Times New Roman" w:hAnsi="Times New Roman" w:cs="Times New Roman"/>
          <w:color w:val="auto"/>
          <w:sz w:val="28"/>
          <w:szCs w:val="28"/>
          <w:u w:val="none"/>
        </w:rPr>
      </w:pPr>
      <w:r w:rsidRPr="0057464F">
        <w:rPr>
          <w:rFonts w:ascii="Times New Roman" w:hAnsi="Times New Roman" w:cs="Times New Roman"/>
          <w:sz w:val="28"/>
          <w:szCs w:val="28"/>
        </w:rPr>
        <w:t>Официальный сайт Федеральн</w:t>
      </w:r>
      <w:r w:rsidR="0057464F">
        <w:rPr>
          <w:rFonts w:ascii="Times New Roman" w:hAnsi="Times New Roman" w:cs="Times New Roman"/>
          <w:sz w:val="28"/>
          <w:szCs w:val="28"/>
        </w:rPr>
        <w:t>ая налоговая</w:t>
      </w:r>
      <w:r w:rsidRPr="0057464F">
        <w:rPr>
          <w:rFonts w:ascii="Times New Roman" w:hAnsi="Times New Roman" w:cs="Times New Roman"/>
          <w:sz w:val="28"/>
          <w:szCs w:val="28"/>
        </w:rPr>
        <w:t xml:space="preserve"> служб</w:t>
      </w:r>
      <w:r w:rsidR="0057464F">
        <w:rPr>
          <w:rFonts w:ascii="Times New Roman" w:hAnsi="Times New Roman" w:cs="Times New Roman"/>
          <w:sz w:val="28"/>
          <w:szCs w:val="28"/>
        </w:rPr>
        <w:t>а</w:t>
      </w:r>
      <w:r w:rsidRPr="0057464F">
        <w:rPr>
          <w:rFonts w:ascii="Times New Roman" w:hAnsi="Times New Roman" w:cs="Times New Roman"/>
          <w:sz w:val="28"/>
          <w:szCs w:val="28"/>
        </w:rPr>
        <w:t xml:space="preserve"> Российской Федерации</w:t>
      </w:r>
      <w:r w:rsidR="0057464F" w:rsidRPr="0057464F">
        <w:rPr>
          <w:rFonts w:ascii="Times New Roman" w:hAnsi="Times New Roman" w:cs="Times New Roman"/>
          <w:sz w:val="28"/>
          <w:szCs w:val="28"/>
        </w:rPr>
        <w:t>:</w:t>
      </w:r>
      <w:r w:rsidRPr="0057464F">
        <w:rPr>
          <w:rFonts w:ascii="Times New Roman" w:hAnsi="Times New Roman" w:cs="Times New Roman"/>
          <w:sz w:val="28"/>
          <w:szCs w:val="28"/>
        </w:rPr>
        <w:t xml:space="preserve"> </w:t>
      </w:r>
      <w:r w:rsidR="0057464F" w:rsidRPr="0057464F">
        <w:rPr>
          <w:rFonts w:ascii="Times New Roman" w:hAnsi="Times New Roman" w:cs="Times New Roman"/>
          <w:bCs/>
          <w:sz w:val="28"/>
          <w:szCs w:val="28"/>
        </w:rPr>
        <w:t xml:space="preserve">официальный сайт. -  федеральный портал. – </w:t>
      </w:r>
      <w:r w:rsidR="0057464F" w:rsidRPr="0057464F">
        <w:rPr>
          <w:rFonts w:ascii="Times New Roman" w:hAnsi="Times New Roman" w:cs="Times New Roman"/>
          <w:bCs/>
          <w:sz w:val="28"/>
          <w:szCs w:val="28"/>
          <w:lang w:val="en-US"/>
        </w:rPr>
        <w:t>URL</w:t>
      </w:r>
      <w:r w:rsidR="0057464F" w:rsidRPr="0057464F">
        <w:rPr>
          <w:rFonts w:ascii="Times New Roman" w:hAnsi="Times New Roman" w:cs="Times New Roman"/>
          <w:bCs/>
          <w:sz w:val="28"/>
          <w:szCs w:val="28"/>
        </w:rPr>
        <w:t xml:space="preserve">: </w:t>
      </w:r>
      <w:hyperlink r:id="rId13" w:history="1">
        <w:r w:rsidRPr="0057464F">
          <w:rPr>
            <w:rStyle w:val="af1"/>
            <w:rFonts w:ascii="Times New Roman" w:hAnsi="Times New Roman" w:cs="Times New Roman"/>
            <w:color w:val="auto"/>
            <w:sz w:val="28"/>
            <w:szCs w:val="28"/>
            <w:u w:val="none"/>
          </w:rPr>
          <w:t>https://www.nalog.ru/</w:t>
        </w:r>
      </w:hyperlink>
      <w:r w:rsidR="0057464F" w:rsidRPr="0057464F">
        <w:rPr>
          <w:rStyle w:val="af1"/>
          <w:rFonts w:ascii="Times New Roman" w:hAnsi="Times New Roman" w:cs="Times New Roman"/>
          <w:color w:val="auto"/>
          <w:sz w:val="28"/>
          <w:szCs w:val="28"/>
          <w:u w:val="none"/>
        </w:rPr>
        <w:t>- Текст: электронный.</w:t>
      </w:r>
    </w:p>
    <w:p w:rsidR="0057464F" w:rsidRPr="0057464F" w:rsidRDefault="00C42F18" w:rsidP="00B03E5E">
      <w:pPr>
        <w:pStyle w:val="a4"/>
        <w:numPr>
          <w:ilvl w:val="0"/>
          <w:numId w:val="49"/>
        </w:numPr>
        <w:tabs>
          <w:tab w:val="left" w:pos="993"/>
        </w:tabs>
        <w:spacing w:after="0" w:line="240" w:lineRule="auto"/>
        <w:ind w:left="0" w:firstLine="709"/>
        <w:jc w:val="both"/>
        <w:rPr>
          <w:rStyle w:val="af1"/>
          <w:rFonts w:ascii="Times New Roman" w:hAnsi="Times New Roman" w:cs="Times New Roman"/>
          <w:color w:val="auto"/>
          <w:sz w:val="28"/>
          <w:szCs w:val="28"/>
          <w:u w:val="none"/>
        </w:rPr>
      </w:pPr>
      <w:r w:rsidRPr="0057464F">
        <w:rPr>
          <w:rFonts w:ascii="Times New Roman" w:hAnsi="Times New Roman" w:cs="Times New Roman"/>
          <w:sz w:val="28"/>
          <w:szCs w:val="28"/>
        </w:rPr>
        <w:t>Официальный сайт Пенсионн</w:t>
      </w:r>
      <w:r w:rsidR="0057464F">
        <w:rPr>
          <w:rFonts w:ascii="Times New Roman" w:hAnsi="Times New Roman" w:cs="Times New Roman"/>
          <w:sz w:val="28"/>
          <w:szCs w:val="28"/>
        </w:rPr>
        <w:t>ый</w:t>
      </w:r>
      <w:r w:rsidRPr="0057464F">
        <w:rPr>
          <w:rFonts w:ascii="Times New Roman" w:hAnsi="Times New Roman" w:cs="Times New Roman"/>
          <w:sz w:val="28"/>
          <w:szCs w:val="28"/>
        </w:rPr>
        <w:t xml:space="preserve"> фонд России</w:t>
      </w:r>
      <w:r w:rsidR="0057464F" w:rsidRPr="0057464F">
        <w:rPr>
          <w:rFonts w:ascii="Times New Roman" w:hAnsi="Times New Roman" w:cs="Times New Roman"/>
          <w:sz w:val="28"/>
          <w:szCs w:val="28"/>
        </w:rPr>
        <w:t xml:space="preserve"> :</w:t>
      </w:r>
      <w:r w:rsidR="0057464F" w:rsidRPr="0057464F">
        <w:rPr>
          <w:rFonts w:ascii="Times New Roman" w:eastAsia="Times New Roman" w:hAnsi="Times New Roman" w:cs="Times New Roman"/>
          <w:bCs/>
          <w:sz w:val="28"/>
          <w:szCs w:val="28"/>
          <w:lang w:eastAsia="ru-RU"/>
        </w:rPr>
        <w:t xml:space="preserve"> официальный сайт. -  федеральный портал. – </w:t>
      </w:r>
      <w:r w:rsidR="0057464F" w:rsidRPr="0057464F">
        <w:rPr>
          <w:rFonts w:ascii="Times New Roman" w:eastAsia="Times New Roman" w:hAnsi="Times New Roman" w:cs="Times New Roman"/>
          <w:bCs/>
          <w:sz w:val="28"/>
          <w:szCs w:val="28"/>
          <w:lang w:val="en-US" w:eastAsia="ru-RU"/>
        </w:rPr>
        <w:t>URL</w:t>
      </w:r>
      <w:r w:rsidR="0057464F" w:rsidRPr="0057464F">
        <w:rPr>
          <w:rFonts w:ascii="Times New Roman" w:eastAsia="Times New Roman" w:hAnsi="Times New Roman" w:cs="Times New Roman"/>
          <w:bCs/>
          <w:sz w:val="28"/>
          <w:szCs w:val="28"/>
          <w:lang w:eastAsia="ru-RU"/>
        </w:rPr>
        <w:t>:</w:t>
      </w:r>
      <w:r w:rsidRPr="0057464F">
        <w:rPr>
          <w:rFonts w:ascii="Times New Roman" w:hAnsi="Times New Roman" w:cs="Times New Roman"/>
          <w:sz w:val="28"/>
          <w:szCs w:val="28"/>
        </w:rPr>
        <w:t xml:space="preserve"> </w:t>
      </w:r>
      <w:hyperlink r:id="rId14" w:history="1">
        <w:r w:rsidRPr="0057464F">
          <w:rPr>
            <w:rStyle w:val="af1"/>
            <w:rFonts w:ascii="Times New Roman" w:hAnsi="Times New Roman" w:cs="Times New Roman"/>
            <w:color w:val="auto"/>
            <w:sz w:val="28"/>
            <w:szCs w:val="28"/>
            <w:u w:val="none"/>
          </w:rPr>
          <w:t>http://www.pfrf.ru/</w:t>
        </w:r>
      </w:hyperlink>
      <w:r w:rsidR="0057464F" w:rsidRPr="0057464F">
        <w:rPr>
          <w:rStyle w:val="af1"/>
          <w:rFonts w:ascii="Times New Roman" w:hAnsi="Times New Roman" w:cs="Times New Roman"/>
          <w:color w:val="auto"/>
          <w:sz w:val="28"/>
          <w:szCs w:val="28"/>
          <w:u w:val="none"/>
        </w:rPr>
        <w:t>-</w:t>
      </w:r>
      <w:r w:rsidR="0057464F" w:rsidRPr="0057464F">
        <w:t xml:space="preserve"> </w:t>
      </w:r>
      <w:r w:rsidR="0057464F" w:rsidRPr="0057464F">
        <w:rPr>
          <w:rStyle w:val="af1"/>
          <w:rFonts w:ascii="Times New Roman" w:hAnsi="Times New Roman" w:cs="Times New Roman"/>
          <w:color w:val="auto"/>
          <w:sz w:val="28"/>
          <w:szCs w:val="28"/>
          <w:u w:val="none"/>
        </w:rPr>
        <w:t>Текст: электронный.</w:t>
      </w:r>
    </w:p>
    <w:p w:rsidR="00C42F18" w:rsidRPr="0057464F" w:rsidRDefault="00C42F18" w:rsidP="00B03E5E">
      <w:pPr>
        <w:numPr>
          <w:ilvl w:val="0"/>
          <w:numId w:val="49"/>
        </w:numPr>
        <w:tabs>
          <w:tab w:val="left" w:pos="993"/>
        </w:tabs>
        <w:spacing w:after="0" w:line="240" w:lineRule="auto"/>
        <w:ind w:left="0" w:firstLine="709"/>
        <w:jc w:val="both"/>
        <w:rPr>
          <w:rFonts w:ascii="Times New Roman" w:hAnsi="Times New Roman" w:cs="Times New Roman"/>
          <w:sz w:val="28"/>
          <w:szCs w:val="28"/>
        </w:rPr>
      </w:pPr>
      <w:r w:rsidRPr="002358CA">
        <w:rPr>
          <w:rFonts w:ascii="Times New Roman" w:hAnsi="Times New Roman" w:cs="Times New Roman"/>
          <w:sz w:val="28"/>
          <w:szCs w:val="28"/>
        </w:rPr>
        <w:t>Официальный сайт Фонд социального страхования</w:t>
      </w:r>
      <w:r w:rsidR="0057464F">
        <w:rPr>
          <w:rFonts w:ascii="Times New Roman" w:hAnsi="Times New Roman" w:cs="Times New Roman"/>
          <w:sz w:val="28"/>
          <w:szCs w:val="28"/>
        </w:rPr>
        <w:t xml:space="preserve"> :</w:t>
      </w:r>
      <w:r w:rsidRPr="002358CA">
        <w:rPr>
          <w:rFonts w:ascii="Times New Roman" w:hAnsi="Times New Roman" w:cs="Times New Roman"/>
          <w:sz w:val="28"/>
          <w:szCs w:val="28"/>
        </w:rPr>
        <w:t xml:space="preserve"> </w:t>
      </w:r>
      <w:r w:rsidR="0057464F" w:rsidRPr="0057464F">
        <w:rPr>
          <w:rFonts w:ascii="Times New Roman" w:hAnsi="Times New Roman" w:cs="Times New Roman"/>
          <w:sz w:val="28"/>
          <w:szCs w:val="28"/>
        </w:rPr>
        <w:t>официальный сайт. -  федеральный портал. – URL:</w:t>
      </w:r>
      <w:r w:rsidR="0057464F">
        <w:rPr>
          <w:rFonts w:ascii="Times New Roman" w:hAnsi="Times New Roman" w:cs="Times New Roman"/>
          <w:sz w:val="28"/>
          <w:szCs w:val="28"/>
        </w:rPr>
        <w:t xml:space="preserve"> </w:t>
      </w:r>
      <w:hyperlink r:id="rId15" w:history="1">
        <w:r w:rsidRPr="0057464F">
          <w:rPr>
            <w:rStyle w:val="af1"/>
            <w:rFonts w:ascii="Times New Roman" w:hAnsi="Times New Roman" w:cs="Times New Roman"/>
            <w:color w:val="auto"/>
            <w:sz w:val="28"/>
            <w:szCs w:val="28"/>
            <w:u w:val="none"/>
          </w:rPr>
          <w:t>http://fss.ru/</w:t>
        </w:r>
      </w:hyperlink>
      <w:r w:rsidR="0057464F" w:rsidRPr="0057464F">
        <w:rPr>
          <w:rStyle w:val="af1"/>
          <w:rFonts w:ascii="Times New Roman" w:hAnsi="Times New Roman" w:cs="Times New Roman"/>
          <w:color w:val="auto"/>
          <w:sz w:val="28"/>
          <w:szCs w:val="28"/>
          <w:u w:val="none"/>
        </w:rPr>
        <w:t>-</w:t>
      </w:r>
      <w:r w:rsidR="0057464F" w:rsidRPr="0057464F">
        <w:t xml:space="preserve"> </w:t>
      </w:r>
      <w:r w:rsidR="0057464F" w:rsidRPr="0057464F">
        <w:rPr>
          <w:rStyle w:val="af1"/>
          <w:rFonts w:ascii="Times New Roman" w:hAnsi="Times New Roman" w:cs="Times New Roman"/>
          <w:color w:val="auto"/>
          <w:sz w:val="28"/>
          <w:szCs w:val="28"/>
          <w:u w:val="none"/>
        </w:rPr>
        <w:t>Текст: электронный.</w:t>
      </w:r>
    </w:p>
    <w:p w:rsidR="0057464F" w:rsidRPr="0057464F" w:rsidRDefault="00C42F18" w:rsidP="00B03E5E">
      <w:pPr>
        <w:pStyle w:val="a4"/>
        <w:numPr>
          <w:ilvl w:val="0"/>
          <w:numId w:val="49"/>
        </w:numPr>
        <w:tabs>
          <w:tab w:val="left" w:pos="993"/>
        </w:tabs>
        <w:spacing w:after="0" w:line="240" w:lineRule="auto"/>
        <w:ind w:left="0" w:firstLine="709"/>
        <w:jc w:val="both"/>
        <w:rPr>
          <w:rStyle w:val="af1"/>
          <w:rFonts w:ascii="Times New Roman" w:hAnsi="Times New Roman" w:cs="Times New Roman"/>
          <w:color w:val="auto"/>
          <w:sz w:val="28"/>
          <w:szCs w:val="28"/>
          <w:u w:val="none"/>
        </w:rPr>
      </w:pPr>
      <w:r w:rsidRPr="0057464F">
        <w:rPr>
          <w:rFonts w:ascii="Times New Roman" w:hAnsi="Times New Roman" w:cs="Times New Roman"/>
          <w:sz w:val="28"/>
          <w:szCs w:val="28"/>
        </w:rPr>
        <w:t>Официальный сайт Фонд обязательного медицинского страхования</w:t>
      </w:r>
      <w:r w:rsidR="0057464F">
        <w:rPr>
          <w:rFonts w:ascii="Times New Roman" w:hAnsi="Times New Roman" w:cs="Times New Roman"/>
          <w:sz w:val="28"/>
          <w:szCs w:val="28"/>
        </w:rPr>
        <w:t xml:space="preserve"> :</w:t>
      </w:r>
      <w:r w:rsidRPr="0057464F">
        <w:rPr>
          <w:rFonts w:ascii="Times New Roman" w:hAnsi="Times New Roman" w:cs="Times New Roman"/>
          <w:sz w:val="28"/>
          <w:szCs w:val="28"/>
        </w:rPr>
        <w:t xml:space="preserve"> </w:t>
      </w:r>
      <w:r w:rsidR="0057464F" w:rsidRPr="0057464F">
        <w:rPr>
          <w:rFonts w:ascii="Times New Roman" w:hAnsi="Times New Roman" w:cs="Times New Roman"/>
          <w:sz w:val="28"/>
          <w:szCs w:val="28"/>
        </w:rPr>
        <w:t>официальный сайт. -  федеральный портал. – URL:</w:t>
      </w:r>
      <w:r w:rsidR="0057464F">
        <w:rPr>
          <w:rFonts w:ascii="Times New Roman" w:hAnsi="Times New Roman" w:cs="Times New Roman"/>
          <w:sz w:val="28"/>
          <w:szCs w:val="28"/>
        </w:rPr>
        <w:t xml:space="preserve"> </w:t>
      </w:r>
      <w:hyperlink r:id="rId16" w:history="1">
        <w:r w:rsidRPr="0057464F">
          <w:rPr>
            <w:rStyle w:val="af1"/>
            <w:rFonts w:ascii="Times New Roman" w:hAnsi="Times New Roman" w:cs="Times New Roman"/>
            <w:color w:val="auto"/>
            <w:sz w:val="28"/>
            <w:szCs w:val="28"/>
            <w:u w:val="none"/>
          </w:rPr>
          <w:t>http://www.ffoms.ru/</w:t>
        </w:r>
      </w:hyperlink>
      <w:r w:rsidR="0057464F" w:rsidRPr="0057464F">
        <w:rPr>
          <w:rStyle w:val="af1"/>
          <w:rFonts w:ascii="Times New Roman" w:hAnsi="Times New Roman" w:cs="Times New Roman"/>
          <w:color w:val="auto"/>
          <w:sz w:val="28"/>
          <w:szCs w:val="28"/>
          <w:u w:val="none"/>
        </w:rPr>
        <w:t>-</w:t>
      </w:r>
      <w:r w:rsidR="0057464F" w:rsidRPr="0057464F">
        <w:t xml:space="preserve"> </w:t>
      </w:r>
      <w:r w:rsidR="0057464F" w:rsidRPr="0057464F">
        <w:rPr>
          <w:rStyle w:val="af1"/>
          <w:rFonts w:ascii="Times New Roman" w:hAnsi="Times New Roman" w:cs="Times New Roman"/>
          <w:color w:val="auto"/>
          <w:sz w:val="28"/>
          <w:szCs w:val="28"/>
          <w:u w:val="none"/>
        </w:rPr>
        <w:t>Текст: электронный.</w:t>
      </w:r>
    </w:p>
    <w:p w:rsidR="00C42F18" w:rsidRPr="00B37593" w:rsidRDefault="0057464F" w:rsidP="00B03E5E">
      <w:pPr>
        <w:pStyle w:val="af2"/>
        <w:numPr>
          <w:ilvl w:val="0"/>
          <w:numId w:val="49"/>
        </w:numPr>
        <w:tabs>
          <w:tab w:val="left" w:pos="993"/>
          <w:tab w:val="left" w:pos="1134"/>
        </w:tabs>
        <w:ind w:left="0" w:firstLine="709"/>
        <w:jc w:val="both"/>
        <w:rPr>
          <w:sz w:val="28"/>
          <w:szCs w:val="28"/>
          <w:lang w:val="ru-RU"/>
        </w:rPr>
      </w:pPr>
      <w:r w:rsidRPr="0057464F">
        <w:rPr>
          <w:sz w:val="28"/>
          <w:szCs w:val="28"/>
          <w:lang w:val="ru-RU"/>
        </w:rPr>
        <w:t xml:space="preserve">Официальный сайт </w:t>
      </w:r>
      <w:r w:rsidR="00C42F18" w:rsidRPr="002358CA">
        <w:rPr>
          <w:sz w:val="28"/>
          <w:szCs w:val="28"/>
          <w:lang w:val="ru-RU"/>
        </w:rPr>
        <w:t>Единое окно доступа к образовательным ресурсам</w:t>
      </w:r>
      <w:r>
        <w:rPr>
          <w:sz w:val="28"/>
          <w:szCs w:val="28"/>
          <w:lang w:val="ru-RU"/>
        </w:rPr>
        <w:t xml:space="preserve"> : официальный сайт.-</w:t>
      </w:r>
      <w:r w:rsidR="00C42F18" w:rsidRPr="002358CA">
        <w:rPr>
          <w:sz w:val="28"/>
          <w:szCs w:val="28"/>
          <w:lang w:val="ru-RU"/>
        </w:rPr>
        <w:t xml:space="preserve"> </w:t>
      </w:r>
      <w:r>
        <w:rPr>
          <w:sz w:val="28"/>
          <w:szCs w:val="28"/>
          <w:lang w:val="ru-RU"/>
        </w:rPr>
        <w:t xml:space="preserve">федеральный портал.- </w:t>
      </w:r>
      <w:r>
        <w:rPr>
          <w:sz w:val="28"/>
          <w:szCs w:val="28"/>
        </w:rPr>
        <w:t>URL</w:t>
      </w:r>
      <w:r>
        <w:rPr>
          <w:sz w:val="28"/>
          <w:szCs w:val="28"/>
          <w:lang w:val="ru-RU"/>
        </w:rPr>
        <w:t xml:space="preserve">: </w:t>
      </w:r>
      <w:hyperlink r:id="rId17" w:history="1">
        <w:r w:rsidR="00B37593" w:rsidRPr="00B37593">
          <w:rPr>
            <w:rStyle w:val="af1"/>
            <w:color w:val="auto"/>
            <w:sz w:val="28"/>
            <w:szCs w:val="28"/>
            <w:u w:val="none"/>
          </w:rPr>
          <w:t>http</w:t>
        </w:r>
        <w:r w:rsidR="00B37593" w:rsidRPr="00B37593">
          <w:rPr>
            <w:rStyle w:val="af1"/>
            <w:color w:val="auto"/>
            <w:sz w:val="28"/>
            <w:szCs w:val="28"/>
            <w:u w:val="none"/>
            <w:lang w:val="ru-RU"/>
          </w:rPr>
          <w:t>://</w:t>
        </w:r>
        <w:r w:rsidR="00B37593" w:rsidRPr="00B37593">
          <w:rPr>
            <w:rStyle w:val="af1"/>
            <w:color w:val="auto"/>
            <w:sz w:val="28"/>
            <w:szCs w:val="28"/>
            <w:u w:val="none"/>
          </w:rPr>
          <w:t>window</w:t>
        </w:r>
        <w:r w:rsidR="00B37593" w:rsidRPr="00B37593">
          <w:rPr>
            <w:rStyle w:val="af1"/>
            <w:color w:val="auto"/>
            <w:sz w:val="28"/>
            <w:szCs w:val="28"/>
            <w:u w:val="none"/>
            <w:lang w:val="ru-RU"/>
          </w:rPr>
          <w:t>.</w:t>
        </w:r>
        <w:r w:rsidR="00B37593" w:rsidRPr="00B37593">
          <w:rPr>
            <w:rStyle w:val="af1"/>
            <w:color w:val="auto"/>
            <w:sz w:val="28"/>
            <w:szCs w:val="28"/>
            <w:u w:val="none"/>
          </w:rPr>
          <w:t>edu</w:t>
        </w:r>
        <w:r w:rsidR="00B37593" w:rsidRPr="00B37593">
          <w:rPr>
            <w:rStyle w:val="af1"/>
            <w:color w:val="auto"/>
            <w:sz w:val="28"/>
            <w:szCs w:val="28"/>
            <w:u w:val="none"/>
            <w:lang w:val="ru-RU"/>
          </w:rPr>
          <w:t>.</w:t>
        </w:r>
        <w:r w:rsidR="00B37593" w:rsidRPr="00B37593">
          <w:rPr>
            <w:rStyle w:val="af1"/>
            <w:color w:val="auto"/>
            <w:sz w:val="28"/>
            <w:szCs w:val="28"/>
            <w:u w:val="none"/>
          </w:rPr>
          <w:t>ru</w:t>
        </w:r>
        <w:r w:rsidR="00B37593" w:rsidRPr="00B37593">
          <w:rPr>
            <w:rStyle w:val="af1"/>
            <w:color w:val="auto"/>
            <w:sz w:val="28"/>
            <w:szCs w:val="28"/>
            <w:u w:val="none"/>
            <w:lang w:val="ru-RU"/>
          </w:rPr>
          <w:t>/</w:t>
        </w:r>
        <w:r w:rsidR="00B37593" w:rsidRPr="00B37593">
          <w:rPr>
            <w:rStyle w:val="af1"/>
            <w:color w:val="auto"/>
            <w:sz w:val="28"/>
            <w:szCs w:val="28"/>
            <w:u w:val="none"/>
          </w:rPr>
          <w:t>-</w:t>
        </w:r>
      </w:hyperlink>
      <w:r w:rsidR="00B37593" w:rsidRPr="00B37593">
        <w:rPr>
          <w:rStyle w:val="af1"/>
          <w:color w:val="auto"/>
          <w:sz w:val="28"/>
          <w:szCs w:val="28"/>
          <w:u w:val="none"/>
          <w:lang w:val="ru-RU"/>
        </w:rPr>
        <w:t xml:space="preserve"> Текст: электронный.</w:t>
      </w:r>
    </w:p>
    <w:p w:rsidR="00F94072" w:rsidRPr="0057464F" w:rsidRDefault="00C42F18" w:rsidP="00B03E5E">
      <w:pPr>
        <w:pStyle w:val="a4"/>
        <w:numPr>
          <w:ilvl w:val="0"/>
          <w:numId w:val="49"/>
        </w:numPr>
        <w:tabs>
          <w:tab w:val="left" w:pos="709"/>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7464F">
        <w:rPr>
          <w:rFonts w:ascii="Times New Roman" w:eastAsia="Times New Roman" w:hAnsi="Times New Roman" w:cs="Times New Roman"/>
          <w:bCs/>
          <w:sz w:val="28"/>
          <w:szCs w:val="28"/>
          <w:lang w:eastAsia="ru-RU"/>
        </w:rPr>
        <w:t xml:space="preserve">Официальный сайт </w:t>
      </w:r>
      <w:r w:rsidRPr="0057464F">
        <w:rPr>
          <w:rFonts w:ascii="Times New Roman" w:eastAsia="Times New Roman" w:hAnsi="Times New Roman" w:cs="Times New Roman"/>
          <w:bCs/>
          <w:sz w:val="28"/>
          <w:szCs w:val="28"/>
          <w:lang w:val="en-US" w:eastAsia="ru-RU"/>
        </w:rPr>
        <w:t>Google</w:t>
      </w:r>
      <w:r w:rsidRPr="0057464F">
        <w:rPr>
          <w:rFonts w:ascii="Times New Roman" w:eastAsia="Times New Roman" w:hAnsi="Times New Roman" w:cs="Times New Roman"/>
          <w:bCs/>
          <w:sz w:val="28"/>
          <w:szCs w:val="28"/>
          <w:lang w:eastAsia="ru-RU"/>
        </w:rPr>
        <w:t xml:space="preserve"> : официальный сайт. -  интернет-сервис для онлайн-обучения. – </w:t>
      </w:r>
      <w:r w:rsidRPr="0057464F">
        <w:rPr>
          <w:rFonts w:ascii="Times New Roman" w:eastAsia="Times New Roman" w:hAnsi="Times New Roman" w:cs="Times New Roman"/>
          <w:bCs/>
          <w:sz w:val="28"/>
          <w:szCs w:val="28"/>
          <w:lang w:val="en-US" w:eastAsia="ru-RU"/>
        </w:rPr>
        <w:t>URL</w:t>
      </w:r>
      <w:r w:rsidRPr="0057464F">
        <w:rPr>
          <w:rFonts w:ascii="Times New Roman" w:eastAsia="Times New Roman" w:hAnsi="Times New Roman" w:cs="Times New Roman"/>
          <w:bCs/>
          <w:sz w:val="28"/>
          <w:szCs w:val="28"/>
          <w:lang w:eastAsia="ru-RU"/>
        </w:rPr>
        <w:t xml:space="preserve">: </w:t>
      </w:r>
      <w:hyperlink r:id="rId18" w:history="1">
        <w:r w:rsidRPr="0057464F">
          <w:rPr>
            <w:rFonts w:ascii="Times New Roman" w:eastAsia="Times New Roman" w:hAnsi="Times New Roman" w:cs="Times New Roman"/>
            <w:bCs/>
            <w:sz w:val="28"/>
            <w:szCs w:val="28"/>
            <w:lang w:eastAsia="ru-RU"/>
          </w:rPr>
          <w:t>https://classroom.google.com/-Текст</w:t>
        </w:r>
      </w:hyperlink>
      <w:r w:rsidRPr="0057464F">
        <w:rPr>
          <w:rFonts w:ascii="Times New Roman" w:eastAsia="Times New Roman" w:hAnsi="Times New Roman" w:cs="Times New Roman"/>
          <w:bCs/>
          <w:sz w:val="28"/>
          <w:szCs w:val="28"/>
          <w:lang w:eastAsia="ru-RU"/>
        </w:rPr>
        <w:t>: электронный.</w:t>
      </w:r>
    </w:p>
    <w:p w:rsidR="00F843D0" w:rsidRPr="006A7997" w:rsidRDefault="00F843D0" w:rsidP="00F843D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3.3 </w:t>
      </w:r>
      <w:r w:rsidRPr="006A7997">
        <w:rPr>
          <w:rFonts w:ascii="Times New Roman" w:hAnsi="Times New Roman" w:cs="Times New Roman"/>
          <w:b/>
          <w:sz w:val="28"/>
          <w:szCs w:val="28"/>
        </w:rPr>
        <w:t>Особенности обучения лиц с ограниченными возможностями здоровья</w:t>
      </w:r>
    </w:p>
    <w:p w:rsidR="00F843D0" w:rsidRPr="006A7997" w:rsidRDefault="00F843D0" w:rsidP="00F843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целях реализации</w:t>
      </w:r>
      <w:r w:rsidRPr="006A7997">
        <w:rPr>
          <w:rFonts w:ascii="Times New Roman" w:hAnsi="Times New Roman" w:cs="Times New Roman"/>
          <w:sz w:val="28"/>
          <w:szCs w:val="28"/>
        </w:rPr>
        <w:t xml:space="preserve"> рабочей программы </w:t>
      </w:r>
      <w:r>
        <w:rPr>
          <w:rFonts w:ascii="Times New Roman" w:hAnsi="Times New Roman" w:cs="Times New Roman"/>
          <w:sz w:val="28"/>
          <w:szCs w:val="28"/>
        </w:rPr>
        <w:t xml:space="preserve">учебной практики </w:t>
      </w:r>
      <w:r w:rsidRPr="009E43E7">
        <w:rPr>
          <w:rFonts w:ascii="Times New Roman" w:eastAsia="Calibri" w:hAnsi="Times New Roman" w:cs="Times New Roman"/>
          <w:sz w:val="28"/>
          <w:szCs w:val="28"/>
        </w:rPr>
        <w:t>ПМ.03 Проведение расчетов с бюджетом и внебюджетными фондами</w:t>
      </w:r>
      <w:r w:rsidRPr="006A7997">
        <w:rPr>
          <w:rFonts w:ascii="Times New Roman" w:hAnsi="Times New Roman" w:cs="Times New Roman"/>
          <w:sz w:val="28"/>
          <w:szCs w:val="28"/>
        </w:rPr>
        <w:t xml:space="preserve">  созданы </w:t>
      </w:r>
      <w:r w:rsidRPr="006A7997">
        <w:rPr>
          <w:rFonts w:ascii="Times New Roman" w:hAnsi="Times New Roman" w:cs="Times New Roman"/>
          <w:bCs/>
          <w:sz w:val="28"/>
          <w:szCs w:val="28"/>
        </w:rPr>
        <w:t xml:space="preserve">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w:t>
      </w:r>
      <w:r w:rsidRPr="006A7997">
        <w:rPr>
          <w:rFonts w:ascii="Times New Roman" w:hAnsi="Times New Roman" w:cs="Times New Roman"/>
          <w:bCs/>
          <w:sz w:val="28"/>
          <w:szCs w:val="28"/>
        </w:rPr>
        <w:lastRenderedPageBreak/>
        <w:t>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F843D0" w:rsidRPr="006A7997" w:rsidRDefault="00F843D0" w:rsidP="00F843D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A7997">
        <w:rPr>
          <w:rFonts w:ascii="Times New Roman" w:eastAsiaTheme="minorEastAsia" w:hAnsi="Times New Roman" w:cs="Times New Roman"/>
          <w:sz w:val="28"/>
          <w:szCs w:val="28"/>
          <w:lang w:eastAsia="ru-RU"/>
        </w:rPr>
        <w:t xml:space="preserve">Для  </w:t>
      </w:r>
      <w:r w:rsidRPr="006A7997">
        <w:rPr>
          <w:rFonts w:ascii="Times New Roman" w:eastAsiaTheme="minorEastAsia" w:hAnsi="Times New Roman" w:cs="Times New Roman"/>
          <w:b/>
          <w:i/>
          <w:sz w:val="28"/>
          <w:szCs w:val="28"/>
          <w:lang w:eastAsia="ru-RU"/>
        </w:rPr>
        <w:t>слабовидящих</w:t>
      </w:r>
      <w:r w:rsidRPr="006A7997">
        <w:rPr>
          <w:rFonts w:ascii="Times New Roman" w:eastAsiaTheme="minorEastAsia" w:hAnsi="Times New Roman" w:cs="Times New Roman"/>
          <w:sz w:val="28"/>
          <w:szCs w:val="28"/>
          <w:lang w:eastAsia="ru-RU"/>
        </w:rPr>
        <w:t xml:space="preserve"> обучающихся используются: </w:t>
      </w:r>
    </w:p>
    <w:p w:rsidR="00F843D0" w:rsidRPr="006A7997" w:rsidRDefault="00F843D0" w:rsidP="00F843D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A7997">
        <w:rPr>
          <w:rFonts w:ascii="Times New Roman" w:eastAsiaTheme="minorEastAsia" w:hAnsi="Times New Roman" w:cs="Times New Roman"/>
          <w:sz w:val="28"/>
          <w:szCs w:val="28"/>
          <w:lang w:eastAsia="ru-RU"/>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6A7997">
        <w:rPr>
          <w:rFonts w:ascii="Times New Roman" w:eastAsiaTheme="minorEastAsia" w:hAnsi="Times New Roman" w:cs="Times New Roman"/>
          <w:i/>
          <w:iCs/>
          <w:sz w:val="28"/>
          <w:szCs w:val="28"/>
          <w:lang w:eastAsia="ru-RU"/>
        </w:rPr>
        <w:t xml:space="preserve">; </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xml:space="preserve"> 4) обеспечивается необходимый уровень освещенности помещений;</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исключения повышенного уровня шума на уроке и внеурочном мероприятии;</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акцентирования внимания на значимости, полезности производственной информации для профессиональной деятельности;</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многократного повторения ключевых положений производственной информации;</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xml:space="preserve">- подачи материала на принципах мультимедиа; </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психотерапевтическая настройка;</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lastRenderedPageBreak/>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F843D0" w:rsidRPr="006A7997" w:rsidRDefault="00F843D0" w:rsidP="00F843D0">
      <w:pPr>
        <w:spacing w:after="0" w:line="240" w:lineRule="auto"/>
        <w:ind w:firstLine="709"/>
        <w:contextualSpacing/>
        <w:jc w:val="both"/>
        <w:rPr>
          <w:rFonts w:ascii="Times New Roman" w:hAnsi="Times New Roman" w:cs="Times New Roman"/>
          <w:bCs/>
          <w:sz w:val="28"/>
          <w:szCs w:val="28"/>
        </w:rPr>
      </w:pPr>
      <w:r w:rsidRPr="006A7997">
        <w:rPr>
          <w:rFonts w:ascii="Times New Roman" w:hAnsi="Times New Roman" w:cs="Times New Roman"/>
          <w:bCs/>
          <w:sz w:val="28"/>
          <w:szCs w:val="28"/>
        </w:rPr>
        <w:t>- организованные паузы для обеспечения здоровье сбережения.</w:t>
      </w:r>
    </w:p>
    <w:p w:rsidR="00F843D0" w:rsidRPr="006A7997" w:rsidRDefault="00F843D0" w:rsidP="00F843D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A7997">
        <w:rPr>
          <w:rFonts w:ascii="Times New Roman" w:eastAsiaTheme="minorEastAsia" w:hAnsi="Times New Roman" w:cs="Times New Roman"/>
          <w:sz w:val="28"/>
          <w:szCs w:val="28"/>
          <w:lang w:eastAsia="ru-RU"/>
        </w:rPr>
        <w:t xml:space="preserve">Для  </w:t>
      </w:r>
      <w:r w:rsidRPr="006A7997">
        <w:rPr>
          <w:rFonts w:ascii="Times New Roman" w:eastAsiaTheme="minorEastAsia" w:hAnsi="Times New Roman" w:cs="Times New Roman"/>
          <w:b/>
          <w:i/>
          <w:sz w:val="28"/>
          <w:szCs w:val="28"/>
          <w:lang w:eastAsia="ru-RU"/>
        </w:rPr>
        <w:t>слабослышащих</w:t>
      </w:r>
      <w:r w:rsidRPr="006A7997">
        <w:rPr>
          <w:rFonts w:ascii="Times New Roman" w:eastAsiaTheme="minorEastAsia" w:hAnsi="Times New Roman" w:cs="Times New Roman"/>
          <w:sz w:val="28"/>
          <w:szCs w:val="28"/>
          <w:lang w:eastAsia="ru-RU"/>
        </w:rPr>
        <w:t xml:space="preserve"> обучающихся  используются: </w:t>
      </w:r>
    </w:p>
    <w:p w:rsidR="00F843D0" w:rsidRPr="006A7997" w:rsidRDefault="00F843D0" w:rsidP="00F843D0">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A7997">
        <w:rPr>
          <w:rFonts w:ascii="Times New Roman" w:eastAsiaTheme="minorEastAsia" w:hAnsi="Times New Roman" w:cs="Times New Roman"/>
          <w:sz w:val="28"/>
          <w:szCs w:val="28"/>
          <w:lang w:eastAsia="ru-RU"/>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6A7997">
        <w:rPr>
          <w:rFonts w:ascii="Times New Roman" w:eastAsiaTheme="minorEastAsia" w:hAnsi="Times New Roman" w:cs="Times New Roman"/>
          <w:bCs/>
          <w:sz w:val="28"/>
          <w:szCs w:val="28"/>
          <w:lang w:eastAsia="ru-RU"/>
        </w:rPr>
        <w:t xml:space="preserve"> </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внимание слабослышащего обучающегося привлекается педагогом жестом (на плечо кладется рука, осуществляется нерезкое похлопывание);</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педагог не повышает резко голос, повторяет сказанное по просьбе обучающегося, использует жесты;</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фиксации педагогов на собственной артикуляции;</w:t>
      </w:r>
    </w:p>
    <w:p w:rsidR="00F843D0" w:rsidRPr="006A7997" w:rsidRDefault="00F843D0" w:rsidP="00F843D0">
      <w:pPr>
        <w:spacing w:after="0" w:line="240" w:lineRule="auto"/>
        <w:ind w:firstLine="709"/>
        <w:jc w:val="both"/>
        <w:rPr>
          <w:rFonts w:ascii="Times New Roman" w:hAnsi="Times New Roman" w:cs="Times New Roman"/>
          <w:bCs/>
          <w:sz w:val="28"/>
          <w:szCs w:val="28"/>
        </w:rPr>
      </w:pPr>
      <w:r w:rsidRPr="006A7997">
        <w:rPr>
          <w:rFonts w:ascii="Times New Roman" w:hAnsi="Times New Roman" w:cs="Times New Roman"/>
          <w:bCs/>
          <w:sz w:val="28"/>
          <w:szCs w:val="28"/>
        </w:rPr>
        <w:t>- использования схем, диаграмм, рисунков, компьютерных презентаций с гиперссылками, комментирующими о</w:t>
      </w:r>
      <w:r>
        <w:rPr>
          <w:rFonts w:ascii="Times New Roman" w:hAnsi="Times New Roman" w:cs="Times New Roman"/>
          <w:bCs/>
          <w:sz w:val="28"/>
          <w:szCs w:val="28"/>
        </w:rPr>
        <w:t>тдельные компоненты изображения.</w:t>
      </w:r>
    </w:p>
    <w:p w:rsidR="00F94072" w:rsidRDefault="00F94072">
      <w:pPr>
        <w:rPr>
          <w:rFonts w:ascii="Times New Roman" w:eastAsia="Times New Roman" w:hAnsi="Times New Roman" w:cs="Times New Roman"/>
          <w:sz w:val="24"/>
          <w:szCs w:val="24"/>
        </w:rPr>
      </w:pPr>
    </w:p>
    <w:p w:rsidR="00F94072" w:rsidRPr="00232F99" w:rsidRDefault="00F94072" w:rsidP="00232F99">
      <w:pPr>
        <w:spacing w:after="0" w:line="240" w:lineRule="auto"/>
        <w:ind w:firstLine="709"/>
        <w:jc w:val="both"/>
        <w:rPr>
          <w:rFonts w:ascii="Times New Roman" w:hAnsi="Times New Roman" w:cs="Times New Roman"/>
          <w:sz w:val="28"/>
          <w:szCs w:val="28"/>
        </w:rPr>
      </w:pPr>
      <w:r>
        <w:rPr>
          <w:rFonts w:ascii="Times New Roman" w:eastAsia="Times New Roman" w:hAnsi="Times New Roman"/>
          <w:b/>
          <w:caps/>
          <w:sz w:val="28"/>
          <w:szCs w:val="28"/>
          <w:lang w:eastAsia="ru-RU"/>
        </w:rPr>
        <w:lastRenderedPageBreak/>
        <w:t xml:space="preserve">4. </w:t>
      </w:r>
      <w:r w:rsidRPr="002D7496">
        <w:rPr>
          <w:rFonts w:ascii="Times New Roman" w:eastAsia="Times New Roman" w:hAnsi="Times New Roman"/>
          <w:b/>
          <w:caps/>
          <w:sz w:val="28"/>
          <w:szCs w:val="28"/>
          <w:lang w:eastAsia="ru-RU"/>
        </w:rPr>
        <w:t>Контроль и оценка результатов Освоения</w:t>
      </w:r>
      <w:r>
        <w:rPr>
          <w:rFonts w:ascii="Times New Roman" w:eastAsia="Times New Roman" w:hAnsi="Times New Roman"/>
          <w:b/>
          <w:caps/>
          <w:sz w:val="28"/>
          <w:szCs w:val="28"/>
          <w:lang w:eastAsia="ru-RU"/>
        </w:rPr>
        <w:t xml:space="preserve"> УЧЕБНОЙ ПРАКТИКИ</w:t>
      </w:r>
      <w:r w:rsidRPr="002D7496">
        <w:rPr>
          <w:rFonts w:ascii="Times New Roman" w:eastAsia="Times New Roman" w:hAnsi="Times New Roman"/>
          <w:b/>
          <w:caps/>
          <w:sz w:val="28"/>
          <w:szCs w:val="28"/>
          <w:lang w:eastAsia="ru-RU"/>
        </w:rPr>
        <w:t xml:space="preserve"> профессионального модуля</w:t>
      </w:r>
      <w:r w:rsidR="00232F99">
        <w:rPr>
          <w:rFonts w:ascii="Times New Roman" w:hAnsi="Times New Roman" w:cs="Times New Roman"/>
          <w:sz w:val="28"/>
          <w:szCs w:val="28"/>
        </w:rPr>
        <w:t xml:space="preserve"> </w:t>
      </w:r>
      <w:r w:rsidR="00232F99" w:rsidRPr="00A639B0">
        <w:rPr>
          <w:rFonts w:ascii="Times New Roman" w:hAnsi="Times New Roman"/>
          <w:b/>
          <w:sz w:val="28"/>
          <w:szCs w:val="28"/>
        </w:rPr>
        <w:t>ПМ.0</w:t>
      </w:r>
      <w:r w:rsidR="00232F99">
        <w:rPr>
          <w:rFonts w:ascii="Times New Roman" w:hAnsi="Times New Roman"/>
          <w:b/>
          <w:sz w:val="28"/>
          <w:szCs w:val="28"/>
        </w:rPr>
        <w:t>3</w:t>
      </w:r>
      <w:r w:rsidR="00232F99" w:rsidRPr="00A639B0">
        <w:rPr>
          <w:rFonts w:ascii="Times New Roman" w:hAnsi="Times New Roman"/>
          <w:b/>
          <w:sz w:val="28"/>
          <w:szCs w:val="28"/>
        </w:rPr>
        <w:t xml:space="preserve"> </w:t>
      </w:r>
      <w:r w:rsidR="00232F99">
        <w:rPr>
          <w:rFonts w:ascii="Times New Roman" w:hAnsi="Times New Roman"/>
          <w:b/>
          <w:sz w:val="28"/>
          <w:szCs w:val="28"/>
        </w:rPr>
        <w:t>ПРОВЕДЕНИЕ РАСЧЕТОВ С БЮДЖЕТОМ И ВНЕБЮДЖЕТНЫМИ ФОНДАМИ</w:t>
      </w:r>
    </w:p>
    <w:p w:rsidR="00CA4A66" w:rsidRPr="00CA4A66" w:rsidRDefault="00CA4A66" w:rsidP="00CA4A66">
      <w:pPr>
        <w:widowControl w:val="0"/>
        <w:spacing w:after="0" w:line="240" w:lineRule="auto"/>
        <w:jc w:val="center"/>
        <w:rPr>
          <w:rFonts w:ascii="Times New Roman" w:eastAsia="Times New Roman" w:hAnsi="Times New Roman" w:cs="Times New Roman"/>
          <w:b/>
          <w:sz w:val="24"/>
          <w:szCs w:val="24"/>
          <w:lang w:eastAsia="ru-RU"/>
        </w:rPr>
      </w:pPr>
    </w:p>
    <w:tbl>
      <w:tblPr>
        <w:tblStyle w:val="21"/>
        <w:tblW w:w="10348" w:type="dxa"/>
        <w:tblInd w:w="108" w:type="dxa"/>
        <w:tblLook w:val="04A0" w:firstRow="1" w:lastRow="0" w:firstColumn="1" w:lastColumn="0" w:noHBand="0" w:noVBand="1"/>
      </w:tblPr>
      <w:tblGrid>
        <w:gridCol w:w="2549"/>
        <w:gridCol w:w="4512"/>
        <w:gridCol w:w="3287"/>
      </w:tblGrid>
      <w:tr w:rsidR="00CA4A66" w:rsidRPr="00CA4A66" w:rsidTr="00D24AD3">
        <w:tc>
          <w:tcPr>
            <w:tcW w:w="2549" w:type="dxa"/>
          </w:tcPr>
          <w:p w:rsidR="00CA4A66" w:rsidRPr="00CA4A66" w:rsidRDefault="00CA4A66" w:rsidP="00CA4A66">
            <w:pPr>
              <w:jc w:val="center"/>
              <w:rPr>
                <w:rFonts w:ascii="Times New Roman" w:hAnsi="Times New Roman" w:cs="Times New Roman"/>
                <w:b/>
                <w:sz w:val="24"/>
                <w:szCs w:val="24"/>
              </w:rPr>
            </w:pPr>
            <w:r w:rsidRPr="00CA4A66">
              <w:rPr>
                <w:rFonts w:ascii="Times New Roman" w:hAnsi="Times New Roman" w:cs="Times New Roman"/>
                <w:b/>
                <w:sz w:val="24"/>
                <w:szCs w:val="24"/>
              </w:rPr>
              <w:t>Профессиональные компетенции</w:t>
            </w:r>
          </w:p>
        </w:tc>
        <w:tc>
          <w:tcPr>
            <w:tcW w:w="4512" w:type="dxa"/>
          </w:tcPr>
          <w:p w:rsidR="00CA4A66" w:rsidRPr="00CA4A66" w:rsidRDefault="00CA4A66" w:rsidP="00CA4A66">
            <w:pPr>
              <w:jc w:val="center"/>
              <w:rPr>
                <w:rFonts w:ascii="Times New Roman" w:hAnsi="Times New Roman" w:cs="Times New Roman"/>
                <w:b/>
                <w:sz w:val="24"/>
                <w:szCs w:val="24"/>
              </w:rPr>
            </w:pPr>
            <w:r w:rsidRPr="00CA4A66">
              <w:rPr>
                <w:rFonts w:ascii="Times New Roman" w:hAnsi="Times New Roman" w:cs="Times New Roman"/>
                <w:b/>
                <w:sz w:val="24"/>
                <w:szCs w:val="24"/>
              </w:rPr>
              <w:t>Задания</w:t>
            </w:r>
          </w:p>
        </w:tc>
        <w:tc>
          <w:tcPr>
            <w:tcW w:w="3287" w:type="dxa"/>
          </w:tcPr>
          <w:p w:rsidR="00CA4A66" w:rsidRPr="00CA4A66" w:rsidRDefault="00CA4A66" w:rsidP="00CA4A66">
            <w:pPr>
              <w:jc w:val="center"/>
              <w:rPr>
                <w:rFonts w:ascii="Times New Roman" w:hAnsi="Times New Roman" w:cs="Times New Roman"/>
                <w:b/>
                <w:sz w:val="24"/>
                <w:szCs w:val="24"/>
              </w:rPr>
            </w:pPr>
            <w:r w:rsidRPr="00CA4A66">
              <w:rPr>
                <w:rFonts w:ascii="Times New Roman" w:hAnsi="Times New Roman" w:cs="Times New Roman"/>
                <w:b/>
                <w:sz w:val="24"/>
                <w:szCs w:val="24"/>
              </w:rPr>
              <w:t>Виды работ на практике</w:t>
            </w:r>
          </w:p>
        </w:tc>
      </w:tr>
      <w:tr w:rsidR="00CA4A66" w:rsidRPr="00CA4A66" w:rsidTr="00D24AD3">
        <w:tc>
          <w:tcPr>
            <w:tcW w:w="2549" w:type="dxa"/>
          </w:tcPr>
          <w:p w:rsidR="00641F61" w:rsidRPr="00567DB4" w:rsidRDefault="00641F61" w:rsidP="00641F61">
            <w:pPr>
              <w:rPr>
                <w:rFonts w:ascii="Times New Roman" w:eastAsia="Times New Roman" w:hAnsi="Times New Roman" w:cs="Times New Roman"/>
              </w:rPr>
            </w:pPr>
            <w:r w:rsidRPr="00567DB4">
              <w:rPr>
                <w:rFonts w:ascii="Times New Roman" w:eastAsia="Times New Roman" w:hAnsi="Times New Roman" w:cs="Times New Roman"/>
              </w:rPr>
              <w:t>ПК 3.1.Формировать бухгалтерские проводки по начислению и перечислению налогов и сборов в бюджеты различных уровней.</w:t>
            </w:r>
          </w:p>
          <w:p w:rsidR="00641F61" w:rsidRPr="00567DB4" w:rsidRDefault="00641F61" w:rsidP="00641F61">
            <w:pPr>
              <w:rPr>
                <w:rFonts w:ascii="Times New Roman" w:eastAsia="Times New Roman" w:hAnsi="Times New Roman" w:cs="Times New Roman"/>
              </w:rPr>
            </w:pPr>
            <w:r w:rsidRPr="00567DB4">
              <w:rPr>
                <w:rFonts w:ascii="Times New Roman" w:eastAsia="Times New Roman" w:hAnsi="Times New Roman" w:cs="Times New Roman"/>
              </w:rPr>
              <w:t>                                                                 </w:t>
            </w: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r w:rsidRPr="00567DB4">
              <w:rPr>
                <w:rFonts w:ascii="Times New Roman" w:eastAsia="Times New Roman" w:hAnsi="Times New Roman" w:cs="Times New Roman"/>
              </w:rPr>
              <w:t xml:space="preserve">                        </w:t>
            </w:r>
          </w:p>
          <w:p w:rsidR="00641F61" w:rsidRPr="00567DB4" w:rsidRDefault="00641F61" w:rsidP="00641F61">
            <w:pPr>
              <w:rPr>
                <w:rFonts w:ascii="Times New Roman" w:eastAsia="Times New Roman" w:hAnsi="Times New Roman" w:cs="Times New Roman"/>
              </w:rPr>
            </w:pPr>
          </w:p>
          <w:p w:rsidR="00641F61" w:rsidRPr="00567DB4" w:rsidRDefault="00641F61" w:rsidP="00641F61">
            <w:pPr>
              <w:rPr>
                <w:rFonts w:ascii="Times New Roman" w:eastAsia="Times New Roman" w:hAnsi="Times New Roman" w:cs="Times New Roman"/>
              </w:rPr>
            </w:pPr>
          </w:p>
          <w:p w:rsidR="00CA4A66" w:rsidRPr="00CA4A66" w:rsidRDefault="00CA4A66" w:rsidP="00641F61">
            <w:pPr>
              <w:rPr>
                <w:rFonts w:ascii="Times New Roman" w:hAnsi="Times New Roman" w:cs="Times New Roman"/>
                <w:sz w:val="24"/>
                <w:szCs w:val="24"/>
              </w:rPr>
            </w:pPr>
          </w:p>
        </w:tc>
        <w:tc>
          <w:tcPr>
            <w:tcW w:w="4512" w:type="dxa"/>
          </w:tcPr>
          <w:p w:rsidR="00A04090" w:rsidRPr="00A04090" w:rsidRDefault="00A04090" w:rsidP="009247B6">
            <w:pPr>
              <w:pStyle w:val="a4"/>
              <w:numPr>
                <w:ilvl w:val="0"/>
                <w:numId w:val="35"/>
              </w:numPr>
              <w:shd w:val="clear" w:color="auto" w:fill="FFFFFF"/>
              <w:tabs>
                <w:tab w:val="left" w:pos="388"/>
              </w:tabs>
              <w:ind w:left="-37" w:firstLine="0"/>
              <w:rPr>
                <w:rFonts w:ascii="Times New Roman" w:eastAsia="Times New Roman" w:hAnsi="Times New Roman" w:cs="Times New Roman"/>
                <w:sz w:val="24"/>
                <w:szCs w:val="24"/>
              </w:rPr>
            </w:pPr>
            <w:r w:rsidRPr="00A04090">
              <w:rPr>
                <w:rFonts w:ascii="Times New Roman" w:eastAsia="Times New Roman" w:hAnsi="Times New Roman" w:cs="Times New Roman"/>
                <w:sz w:val="24"/>
                <w:szCs w:val="24"/>
              </w:rPr>
              <w:t>Ознаком</w:t>
            </w:r>
            <w:r>
              <w:rPr>
                <w:rFonts w:ascii="Times New Roman" w:eastAsia="Times New Roman" w:hAnsi="Times New Roman" w:cs="Times New Roman"/>
                <w:sz w:val="24"/>
                <w:szCs w:val="24"/>
              </w:rPr>
              <w:t>иться</w:t>
            </w:r>
            <w:r w:rsidRPr="00A04090">
              <w:rPr>
                <w:rFonts w:ascii="Times New Roman" w:eastAsia="Times New Roman" w:hAnsi="Times New Roman" w:cs="Times New Roman"/>
                <w:sz w:val="24"/>
                <w:szCs w:val="24"/>
              </w:rPr>
              <w:t xml:space="preserve"> с федеральными  налогами и сборами, уплачиваемые организацией.</w:t>
            </w:r>
          </w:p>
          <w:p w:rsidR="00DB4EA5" w:rsidRPr="00DB4EA5" w:rsidRDefault="00A04090" w:rsidP="009247B6">
            <w:pPr>
              <w:pStyle w:val="a4"/>
              <w:numPr>
                <w:ilvl w:val="0"/>
                <w:numId w:val="35"/>
              </w:numPr>
              <w:tabs>
                <w:tab w:val="left" w:pos="388"/>
              </w:tabs>
              <w:ind w:left="-37" w:firstLine="0"/>
              <w:rPr>
                <w:rFonts w:ascii="Times New Roman" w:hAnsi="Times New Roman" w:cs="Times New Roman"/>
                <w:sz w:val="24"/>
                <w:szCs w:val="24"/>
              </w:rPr>
            </w:pPr>
            <w:r w:rsidRPr="00BD4490">
              <w:rPr>
                <w:rFonts w:ascii="Times New Roman" w:eastAsia="Times New Roman" w:hAnsi="Times New Roman" w:cs="Times New Roman"/>
                <w:iCs/>
                <w:sz w:val="24"/>
                <w:szCs w:val="24"/>
              </w:rPr>
              <w:t>В</w:t>
            </w:r>
            <w:r w:rsidRPr="00BD4490">
              <w:rPr>
                <w:rFonts w:ascii="Times New Roman" w:eastAsia="Times New Roman" w:hAnsi="Times New Roman" w:cs="Times New Roman"/>
                <w:sz w:val="24"/>
                <w:szCs w:val="24"/>
              </w:rPr>
              <w:t>ыдел</w:t>
            </w:r>
            <w:r w:rsidR="00DB4EA5">
              <w:rPr>
                <w:rFonts w:ascii="Times New Roman" w:eastAsia="Times New Roman" w:hAnsi="Times New Roman" w:cs="Times New Roman"/>
                <w:sz w:val="24"/>
                <w:szCs w:val="24"/>
              </w:rPr>
              <w:t>ить элементы</w:t>
            </w:r>
            <w:r w:rsidRPr="00BD4490">
              <w:rPr>
                <w:rFonts w:ascii="Times New Roman" w:eastAsia="Times New Roman" w:hAnsi="Times New Roman" w:cs="Times New Roman"/>
                <w:sz w:val="24"/>
                <w:szCs w:val="24"/>
              </w:rPr>
              <w:t xml:space="preserve"> налогообложения</w:t>
            </w:r>
            <w:r w:rsidR="00DB4EA5">
              <w:rPr>
                <w:rFonts w:ascii="Times New Roman" w:eastAsia="Times New Roman" w:hAnsi="Times New Roman" w:cs="Times New Roman"/>
                <w:sz w:val="24"/>
                <w:szCs w:val="24"/>
              </w:rPr>
              <w:t xml:space="preserve"> по уплачиваемым федеральным налогам и сборам</w:t>
            </w:r>
            <w:r w:rsidRPr="00BD4490">
              <w:rPr>
                <w:rFonts w:ascii="Times New Roman" w:eastAsia="Times New Roman" w:hAnsi="Times New Roman" w:cs="Times New Roman"/>
                <w:sz w:val="24"/>
                <w:szCs w:val="24"/>
              </w:rPr>
              <w:t xml:space="preserve">. </w:t>
            </w:r>
          </w:p>
          <w:p w:rsidR="00BD4490" w:rsidRPr="00BD4490" w:rsidRDefault="00DB4EA5" w:rsidP="009247B6">
            <w:pPr>
              <w:pStyle w:val="a4"/>
              <w:numPr>
                <w:ilvl w:val="0"/>
                <w:numId w:val="35"/>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sz w:val="24"/>
                <w:szCs w:val="24"/>
              </w:rPr>
              <w:t xml:space="preserve">Определить источники </w:t>
            </w:r>
            <w:r w:rsidR="00A04090" w:rsidRPr="00BD4490">
              <w:rPr>
                <w:rFonts w:ascii="Times New Roman" w:eastAsia="Times New Roman" w:hAnsi="Times New Roman" w:cs="Times New Roman"/>
                <w:sz w:val="24"/>
                <w:szCs w:val="24"/>
              </w:rPr>
              <w:t xml:space="preserve">уплаты </w:t>
            </w:r>
            <w:r>
              <w:rPr>
                <w:rFonts w:ascii="Times New Roman" w:eastAsia="Times New Roman" w:hAnsi="Times New Roman" w:cs="Times New Roman"/>
                <w:sz w:val="24"/>
                <w:szCs w:val="24"/>
              </w:rPr>
              <w:t xml:space="preserve">федеральных </w:t>
            </w:r>
            <w:r w:rsidR="00A04090" w:rsidRPr="00BD4490">
              <w:rPr>
                <w:rFonts w:ascii="Times New Roman" w:eastAsia="Times New Roman" w:hAnsi="Times New Roman" w:cs="Times New Roman"/>
                <w:sz w:val="24"/>
                <w:szCs w:val="24"/>
              </w:rPr>
              <w:t>налогов и сборов.</w:t>
            </w:r>
          </w:p>
          <w:p w:rsidR="00CA4A66" w:rsidRPr="00DB4EA5" w:rsidRDefault="00DB4EA5" w:rsidP="009247B6">
            <w:pPr>
              <w:pStyle w:val="a4"/>
              <w:numPr>
                <w:ilvl w:val="0"/>
                <w:numId w:val="35"/>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sz w:val="24"/>
                <w:szCs w:val="24"/>
              </w:rPr>
              <w:t xml:space="preserve"> Определить</w:t>
            </w:r>
            <w:r w:rsidR="00A04090" w:rsidRPr="00BD4490">
              <w:rPr>
                <w:rFonts w:ascii="Times New Roman" w:eastAsia="Times New Roman" w:hAnsi="Times New Roman" w:cs="Times New Roman"/>
                <w:sz w:val="24"/>
                <w:szCs w:val="24"/>
              </w:rPr>
              <w:t>налогооблогаемы</w:t>
            </w:r>
            <w:r w:rsidR="008218FE">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б</w:t>
            </w:r>
            <w:r w:rsidR="008218FE">
              <w:rPr>
                <w:rFonts w:ascii="Times New Roman" w:eastAsia="Times New Roman" w:hAnsi="Times New Roman" w:cs="Times New Roman"/>
                <w:sz w:val="24"/>
                <w:szCs w:val="24"/>
              </w:rPr>
              <w:t xml:space="preserve">аз </w:t>
            </w:r>
            <w:r w:rsidR="00A04090" w:rsidRPr="00BD4490">
              <w:rPr>
                <w:rFonts w:ascii="Times New Roman" w:eastAsia="Times New Roman" w:hAnsi="Times New Roman" w:cs="Times New Roman"/>
                <w:sz w:val="24"/>
                <w:szCs w:val="24"/>
              </w:rPr>
              <w:t xml:space="preserve">по </w:t>
            </w:r>
            <w:r w:rsidR="008218FE">
              <w:rPr>
                <w:rFonts w:ascii="Times New Roman" w:eastAsia="Times New Roman" w:hAnsi="Times New Roman" w:cs="Times New Roman"/>
                <w:sz w:val="24"/>
                <w:szCs w:val="24"/>
              </w:rPr>
              <w:t xml:space="preserve">уплачиваемым организацией </w:t>
            </w:r>
            <w:r w:rsidR="00A04090" w:rsidRPr="00BD4490">
              <w:rPr>
                <w:rFonts w:ascii="Times New Roman" w:eastAsia="Times New Roman" w:hAnsi="Times New Roman" w:cs="Times New Roman"/>
                <w:sz w:val="24"/>
                <w:szCs w:val="24"/>
              </w:rPr>
              <w:t>федеральным налогам. Применение налоговых льгот.</w:t>
            </w:r>
          </w:p>
          <w:p w:rsidR="00DB4EA5" w:rsidRPr="00DB4EA5" w:rsidRDefault="00DB4EA5" w:rsidP="009247B6">
            <w:pPr>
              <w:pStyle w:val="a4"/>
              <w:numPr>
                <w:ilvl w:val="0"/>
                <w:numId w:val="35"/>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sz w:val="24"/>
                <w:szCs w:val="24"/>
              </w:rPr>
              <w:t>Ознакомиться</w:t>
            </w:r>
            <w:r w:rsidRPr="00AE7CF7">
              <w:rPr>
                <w:rFonts w:ascii="Times New Roman" w:eastAsia="Times New Roman" w:hAnsi="Times New Roman" w:cs="Times New Roman"/>
                <w:sz w:val="24"/>
                <w:szCs w:val="24"/>
              </w:rPr>
              <w:t xml:space="preserve"> с региональными  налогами и сборами, уплачиваемые организацией</w:t>
            </w:r>
            <w:r w:rsidRPr="00AE7CF7">
              <w:rPr>
                <w:rFonts w:ascii="Times New Roman" w:eastAsia="Times New Roman" w:hAnsi="Times New Roman" w:cs="Times New Roman"/>
                <w:iCs/>
                <w:sz w:val="24"/>
                <w:szCs w:val="24"/>
              </w:rPr>
              <w:t xml:space="preserve">. </w:t>
            </w:r>
          </w:p>
          <w:p w:rsidR="00DB4EA5" w:rsidRPr="00DB4EA5" w:rsidRDefault="00DB4EA5" w:rsidP="009247B6">
            <w:pPr>
              <w:pStyle w:val="a4"/>
              <w:numPr>
                <w:ilvl w:val="0"/>
                <w:numId w:val="35"/>
              </w:numPr>
              <w:tabs>
                <w:tab w:val="left" w:pos="388"/>
              </w:tabs>
              <w:ind w:left="-37" w:firstLine="0"/>
              <w:rPr>
                <w:rFonts w:ascii="Times New Roman" w:hAnsi="Times New Roman" w:cs="Times New Roman"/>
                <w:sz w:val="24"/>
                <w:szCs w:val="24"/>
              </w:rPr>
            </w:pPr>
            <w:r w:rsidRPr="00AE7CF7">
              <w:rPr>
                <w:rFonts w:ascii="Times New Roman" w:eastAsia="Times New Roman" w:hAnsi="Times New Roman" w:cs="Times New Roman"/>
                <w:iCs/>
                <w:sz w:val="24"/>
                <w:szCs w:val="24"/>
              </w:rPr>
              <w:t>В</w:t>
            </w:r>
            <w:r>
              <w:rPr>
                <w:rFonts w:ascii="Times New Roman" w:eastAsia="Times New Roman" w:hAnsi="Times New Roman" w:cs="Times New Roman"/>
                <w:sz w:val="24"/>
                <w:szCs w:val="24"/>
              </w:rPr>
              <w:t>ыделить элементы</w:t>
            </w:r>
            <w:r w:rsidRPr="00AE7CF7">
              <w:rPr>
                <w:rFonts w:ascii="Times New Roman" w:eastAsia="Times New Roman" w:hAnsi="Times New Roman" w:cs="Times New Roman"/>
                <w:sz w:val="24"/>
                <w:szCs w:val="24"/>
              </w:rPr>
              <w:t xml:space="preserve"> налогообложения</w:t>
            </w:r>
            <w:r>
              <w:rPr>
                <w:rFonts w:ascii="Times New Roman" w:eastAsia="Times New Roman" w:hAnsi="Times New Roman" w:cs="Times New Roman"/>
                <w:sz w:val="24"/>
                <w:szCs w:val="24"/>
              </w:rPr>
              <w:t xml:space="preserve"> по региональным и местным налогам. </w:t>
            </w:r>
          </w:p>
          <w:p w:rsidR="00DB4EA5" w:rsidRPr="00DB4EA5" w:rsidRDefault="00DB4EA5" w:rsidP="009247B6">
            <w:pPr>
              <w:pStyle w:val="a4"/>
              <w:numPr>
                <w:ilvl w:val="0"/>
                <w:numId w:val="35"/>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sz w:val="24"/>
                <w:szCs w:val="24"/>
              </w:rPr>
              <w:t>Определить источники</w:t>
            </w:r>
            <w:r w:rsidRPr="00AE7CF7">
              <w:rPr>
                <w:rFonts w:ascii="Times New Roman" w:eastAsia="Times New Roman" w:hAnsi="Times New Roman" w:cs="Times New Roman"/>
                <w:sz w:val="24"/>
                <w:szCs w:val="24"/>
              </w:rPr>
              <w:t xml:space="preserve"> уплаты </w:t>
            </w:r>
            <w:r>
              <w:rPr>
                <w:rFonts w:ascii="Times New Roman" w:eastAsia="Times New Roman" w:hAnsi="Times New Roman" w:cs="Times New Roman"/>
                <w:sz w:val="24"/>
                <w:szCs w:val="24"/>
              </w:rPr>
              <w:t xml:space="preserve">региональных и местных </w:t>
            </w:r>
            <w:r w:rsidRPr="00AE7CF7">
              <w:rPr>
                <w:rFonts w:ascii="Times New Roman" w:eastAsia="Times New Roman" w:hAnsi="Times New Roman" w:cs="Times New Roman"/>
                <w:sz w:val="24"/>
                <w:szCs w:val="24"/>
              </w:rPr>
              <w:t xml:space="preserve">налогов и сборов. </w:t>
            </w:r>
          </w:p>
          <w:p w:rsidR="00DB4EA5" w:rsidRPr="00DB4EA5" w:rsidRDefault="00DB4EA5" w:rsidP="009247B6">
            <w:pPr>
              <w:pStyle w:val="a4"/>
              <w:numPr>
                <w:ilvl w:val="0"/>
                <w:numId w:val="35"/>
              </w:numPr>
              <w:tabs>
                <w:tab w:val="left" w:pos="388"/>
              </w:tabs>
              <w:ind w:left="-37" w:firstLine="0"/>
              <w:rPr>
                <w:rFonts w:ascii="Times New Roman" w:hAnsi="Times New Roman" w:cs="Times New Roman"/>
                <w:sz w:val="24"/>
                <w:szCs w:val="24"/>
              </w:rPr>
            </w:pPr>
            <w:r w:rsidRPr="00AE7CF7">
              <w:rPr>
                <w:rFonts w:ascii="Times New Roman" w:eastAsia="Times New Roman" w:hAnsi="Times New Roman" w:cs="Times New Roman"/>
                <w:sz w:val="24"/>
                <w:szCs w:val="24"/>
              </w:rPr>
              <w:t>Определ</w:t>
            </w:r>
            <w:r>
              <w:rPr>
                <w:rFonts w:ascii="Times New Roman" w:eastAsia="Times New Roman" w:hAnsi="Times New Roman" w:cs="Times New Roman"/>
                <w:sz w:val="24"/>
                <w:szCs w:val="24"/>
              </w:rPr>
              <w:t>ить  налогооблогаемые базы</w:t>
            </w:r>
            <w:r w:rsidRPr="00AE7CF7">
              <w:rPr>
                <w:rFonts w:ascii="Times New Roman" w:eastAsia="Times New Roman" w:hAnsi="Times New Roman" w:cs="Times New Roman"/>
                <w:sz w:val="24"/>
                <w:szCs w:val="24"/>
              </w:rPr>
              <w:t xml:space="preserve"> по региональным </w:t>
            </w:r>
            <w:r>
              <w:rPr>
                <w:rFonts w:ascii="Times New Roman" w:eastAsia="Times New Roman" w:hAnsi="Times New Roman" w:cs="Times New Roman"/>
                <w:sz w:val="24"/>
                <w:szCs w:val="24"/>
              </w:rPr>
              <w:t>и м</w:t>
            </w:r>
            <w:r w:rsidR="00910FC5">
              <w:rPr>
                <w:rFonts w:ascii="Times New Roman" w:eastAsia="Times New Roman" w:hAnsi="Times New Roman" w:cs="Times New Roman"/>
                <w:sz w:val="24"/>
                <w:szCs w:val="24"/>
              </w:rPr>
              <w:t>естным</w:t>
            </w:r>
            <w:r>
              <w:rPr>
                <w:rFonts w:ascii="Times New Roman" w:eastAsia="Times New Roman" w:hAnsi="Times New Roman" w:cs="Times New Roman"/>
                <w:sz w:val="24"/>
                <w:szCs w:val="24"/>
              </w:rPr>
              <w:t xml:space="preserve"> налогам.</w:t>
            </w:r>
          </w:p>
          <w:p w:rsidR="00DB4EA5" w:rsidRPr="00DB4EA5" w:rsidRDefault="00DB4EA5" w:rsidP="009247B6">
            <w:pPr>
              <w:pStyle w:val="a4"/>
              <w:numPr>
                <w:ilvl w:val="0"/>
                <w:numId w:val="35"/>
              </w:numPr>
              <w:tabs>
                <w:tab w:val="left" w:pos="388"/>
              </w:tabs>
              <w:ind w:left="-37" w:firstLine="0"/>
              <w:rPr>
                <w:rFonts w:ascii="Times New Roman" w:hAnsi="Times New Roman" w:cs="Times New Roman"/>
                <w:sz w:val="24"/>
                <w:szCs w:val="24"/>
              </w:rPr>
            </w:pPr>
            <w:r w:rsidRPr="00DB4EA5">
              <w:rPr>
                <w:rFonts w:ascii="Times New Roman" w:eastAsia="Times New Roman" w:hAnsi="Times New Roman" w:cs="Times New Roman"/>
                <w:sz w:val="24"/>
                <w:szCs w:val="24"/>
              </w:rPr>
              <w:t>Изучить порядок применения налоговых льгот.</w:t>
            </w:r>
          </w:p>
          <w:p w:rsidR="00DB4EA5" w:rsidRPr="00CC5E8B" w:rsidRDefault="00DB4EA5" w:rsidP="009247B6">
            <w:pPr>
              <w:pStyle w:val="a4"/>
              <w:numPr>
                <w:ilvl w:val="0"/>
                <w:numId w:val="35"/>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sz w:val="24"/>
                <w:szCs w:val="24"/>
              </w:rPr>
              <w:t>Произвести р</w:t>
            </w:r>
            <w:r w:rsidRPr="00DB4EA5">
              <w:rPr>
                <w:rFonts w:ascii="Times New Roman" w:eastAsia="Times New Roman" w:hAnsi="Times New Roman" w:cs="Times New Roman"/>
                <w:sz w:val="24"/>
                <w:szCs w:val="24"/>
              </w:rPr>
              <w:t>асчет сумм  федеральных, региональных и местных налогов и сборов</w:t>
            </w:r>
            <w:r w:rsidR="00CC5E8B">
              <w:rPr>
                <w:rFonts w:ascii="Times New Roman" w:eastAsia="Times New Roman" w:hAnsi="Times New Roman" w:cs="Times New Roman"/>
                <w:sz w:val="24"/>
                <w:szCs w:val="24"/>
              </w:rPr>
              <w:t>.</w:t>
            </w:r>
          </w:p>
          <w:p w:rsidR="00CC5E8B" w:rsidRPr="00DB4EA5" w:rsidRDefault="009C1953" w:rsidP="009247B6">
            <w:pPr>
              <w:pStyle w:val="a4"/>
              <w:numPr>
                <w:ilvl w:val="0"/>
                <w:numId w:val="35"/>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sz w:val="24"/>
                <w:szCs w:val="24"/>
              </w:rPr>
              <w:t>О</w:t>
            </w:r>
            <w:r w:rsidR="00CC5E8B" w:rsidRPr="00AE7CF7">
              <w:rPr>
                <w:rFonts w:ascii="Times New Roman" w:eastAsia="Times New Roman" w:hAnsi="Times New Roman" w:cs="Times New Roman"/>
                <w:sz w:val="24"/>
                <w:szCs w:val="24"/>
              </w:rPr>
              <w:t>форм</w:t>
            </w:r>
            <w:r>
              <w:rPr>
                <w:rFonts w:ascii="Times New Roman" w:eastAsia="Times New Roman" w:hAnsi="Times New Roman" w:cs="Times New Roman"/>
                <w:sz w:val="24"/>
                <w:szCs w:val="24"/>
              </w:rPr>
              <w:t>ить</w:t>
            </w:r>
            <w:r w:rsidR="00CC5E8B" w:rsidRPr="00AE7CF7">
              <w:rPr>
                <w:rFonts w:ascii="Times New Roman" w:eastAsia="Times New Roman" w:hAnsi="Times New Roman" w:cs="Times New Roman"/>
                <w:sz w:val="24"/>
                <w:szCs w:val="24"/>
              </w:rPr>
              <w:t xml:space="preserve"> бухгалтерскими проводками начисления и перечисления сумм налогов и сборов по счету 68 «Расчеты по налогам и сборам».</w:t>
            </w:r>
          </w:p>
        </w:tc>
        <w:tc>
          <w:tcPr>
            <w:tcW w:w="3287" w:type="dxa"/>
          </w:tcPr>
          <w:p w:rsidR="00CA4A66" w:rsidRDefault="00E24C81" w:rsidP="00CA4A66">
            <w:pPr>
              <w:rPr>
                <w:rFonts w:ascii="Times New Roman" w:hAnsi="Times New Roman" w:cs="Times New Roman"/>
                <w:sz w:val="24"/>
                <w:szCs w:val="24"/>
              </w:rPr>
            </w:pPr>
            <w:r w:rsidRPr="00E24C81">
              <w:rPr>
                <w:rFonts w:ascii="Times New Roman" w:hAnsi="Times New Roman" w:cs="Times New Roman"/>
                <w:sz w:val="24"/>
                <w:szCs w:val="24"/>
              </w:rPr>
              <w:t>Определение налогооблогаемых баз для расчета уплачиваемых организацией  федеральных налогов и сборов. Порядок применения налоговых льгот.</w:t>
            </w:r>
          </w:p>
          <w:p w:rsidR="00E24C81" w:rsidRDefault="00E24C81" w:rsidP="00CA4A66">
            <w:pPr>
              <w:rPr>
                <w:rFonts w:ascii="Times New Roman" w:hAnsi="Times New Roman" w:cs="Times New Roman"/>
                <w:sz w:val="24"/>
                <w:szCs w:val="24"/>
              </w:rPr>
            </w:pPr>
          </w:p>
          <w:p w:rsidR="00E24C81" w:rsidRDefault="00E24C81" w:rsidP="00E24C81">
            <w:pPr>
              <w:ind w:right="103"/>
              <w:rPr>
                <w:rFonts w:ascii="Times New Roman" w:eastAsia="Times New Roman" w:hAnsi="Times New Roman" w:cs="Times New Roman"/>
                <w:sz w:val="24"/>
                <w:szCs w:val="24"/>
              </w:rPr>
            </w:pPr>
            <w:r w:rsidRPr="00565DF2">
              <w:rPr>
                <w:rFonts w:ascii="Times New Roman" w:eastAsia="Times New Roman" w:hAnsi="Times New Roman" w:cs="Times New Roman"/>
                <w:sz w:val="24"/>
                <w:szCs w:val="24"/>
              </w:rPr>
              <w:t xml:space="preserve">Определение налогооблогаемых баз для расчета уплачиваемых организацией  региональных </w:t>
            </w:r>
            <w:r>
              <w:rPr>
                <w:rFonts w:ascii="Times New Roman" w:eastAsia="Times New Roman" w:hAnsi="Times New Roman" w:cs="Times New Roman"/>
                <w:sz w:val="24"/>
                <w:szCs w:val="24"/>
              </w:rPr>
              <w:t xml:space="preserve">и местных </w:t>
            </w:r>
            <w:r w:rsidRPr="00565DF2">
              <w:rPr>
                <w:rFonts w:ascii="Times New Roman" w:eastAsia="Times New Roman" w:hAnsi="Times New Roman" w:cs="Times New Roman"/>
                <w:sz w:val="24"/>
                <w:szCs w:val="24"/>
              </w:rPr>
              <w:t>налогов и сборов. Порядок применения налоговых льгот.</w:t>
            </w:r>
          </w:p>
          <w:p w:rsidR="00E24C81" w:rsidRDefault="00E24C81" w:rsidP="00E24C81">
            <w:pPr>
              <w:ind w:right="103"/>
              <w:rPr>
                <w:rFonts w:ascii="Times New Roman" w:eastAsia="Times New Roman" w:hAnsi="Times New Roman" w:cs="Times New Roman"/>
                <w:sz w:val="24"/>
                <w:szCs w:val="24"/>
              </w:rPr>
            </w:pPr>
          </w:p>
          <w:p w:rsidR="00E24C81" w:rsidRDefault="00E24C81" w:rsidP="00E24C81">
            <w:pPr>
              <w:ind w:right="103"/>
              <w:rPr>
                <w:rFonts w:ascii="Times New Roman" w:eastAsia="Times New Roman" w:hAnsi="Times New Roman" w:cs="Times New Roman"/>
                <w:sz w:val="24"/>
                <w:szCs w:val="24"/>
              </w:rPr>
            </w:pPr>
            <w:r w:rsidRPr="00565DF2">
              <w:rPr>
                <w:rFonts w:ascii="Times New Roman" w:eastAsia="Times New Roman" w:hAnsi="Times New Roman" w:cs="Times New Roman"/>
                <w:sz w:val="24"/>
                <w:szCs w:val="24"/>
              </w:rPr>
              <w:t>Расчет сумм  федеральных, региональных и местных налогов и сборов, определенных законодательством для уплаты в бюджеты различных уровней</w:t>
            </w:r>
            <w:r>
              <w:rPr>
                <w:rFonts w:ascii="Times New Roman" w:eastAsia="Times New Roman" w:hAnsi="Times New Roman" w:cs="Times New Roman"/>
                <w:sz w:val="24"/>
                <w:szCs w:val="24"/>
              </w:rPr>
              <w:t>.</w:t>
            </w:r>
          </w:p>
          <w:p w:rsidR="00E24C81" w:rsidRPr="00565DF2" w:rsidRDefault="00E24C81" w:rsidP="00E24C81">
            <w:pPr>
              <w:ind w:right="103"/>
              <w:rPr>
                <w:rFonts w:ascii="Times New Roman" w:eastAsia="Times New Roman" w:hAnsi="Times New Roman" w:cs="Times New Roman"/>
                <w:sz w:val="24"/>
                <w:szCs w:val="24"/>
              </w:rPr>
            </w:pPr>
          </w:p>
          <w:p w:rsidR="00E24C81" w:rsidRPr="00CA4A66" w:rsidRDefault="00E24C81" w:rsidP="00E24C81">
            <w:pPr>
              <w:rPr>
                <w:rFonts w:ascii="Times New Roman" w:hAnsi="Times New Roman" w:cs="Times New Roman"/>
                <w:sz w:val="24"/>
                <w:szCs w:val="24"/>
              </w:rPr>
            </w:pPr>
            <w:r w:rsidRPr="00565DF2">
              <w:rPr>
                <w:rFonts w:ascii="Times New Roman" w:eastAsia="Times New Roman" w:hAnsi="Times New Roman" w:cs="Times New Roman"/>
                <w:sz w:val="24"/>
                <w:szCs w:val="24"/>
              </w:rPr>
              <w:t>Оформление бухгалтерскими проводками начисления и перечисления сумм налогов аналитического учет по счету 68 «Расчеты по налогам и сборам»</w:t>
            </w:r>
            <w:r>
              <w:rPr>
                <w:rFonts w:ascii="Times New Roman" w:eastAsia="Times New Roman" w:hAnsi="Times New Roman" w:cs="Times New Roman"/>
                <w:sz w:val="24"/>
                <w:szCs w:val="24"/>
              </w:rPr>
              <w:t>.</w:t>
            </w:r>
          </w:p>
        </w:tc>
      </w:tr>
      <w:tr w:rsidR="00CA4A66" w:rsidRPr="00CA4A66" w:rsidTr="00D24AD3">
        <w:tc>
          <w:tcPr>
            <w:tcW w:w="2549" w:type="dxa"/>
          </w:tcPr>
          <w:p w:rsidR="00641F61" w:rsidRPr="00567DB4" w:rsidRDefault="00641F61" w:rsidP="00641F61">
            <w:pPr>
              <w:rPr>
                <w:rFonts w:ascii="Times New Roman" w:eastAsia="Times New Roman" w:hAnsi="Times New Roman" w:cs="Times New Roman"/>
              </w:rPr>
            </w:pPr>
            <w:r w:rsidRPr="00567DB4">
              <w:rPr>
                <w:rFonts w:ascii="Times New Roman" w:eastAsia="Times New Roman" w:hAnsi="Times New Roman" w:cs="Times New Roman"/>
              </w:rPr>
              <w:t>ПК 3.2.Оформлять платёжные документы для перечисления налогов и сборов в бюджет, контролировать их прохождение по расчётно-кассовым банковским операциям.</w:t>
            </w:r>
          </w:p>
          <w:p w:rsidR="00CA4A66" w:rsidRPr="00CA4A66" w:rsidRDefault="00CA4A66" w:rsidP="00CA4A66">
            <w:pPr>
              <w:rPr>
                <w:rFonts w:ascii="Times New Roman" w:hAnsi="Times New Roman" w:cs="Times New Roman"/>
                <w:sz w:val="24"/>
                <w:szCs w:val="24"/>
              </w:rPr>
            </w:pPr>
          </w:p>
        </w:tc>
        <w:tc>
          <w:tcPr>
            <w:tcW w:w="4512" w:type="dxa"/>
          </w:tcPr>
          <w:p w:rsidR="008218FE" w:rsidRPr="008218FE" w:rsidRDefault="008218FE" w:rsidP="009247B6">
            <w:pPr>
              <w:pStyle w:val="a4"/>
              <w:numPr>
                <w:ilvl w:val="0"/>
                <w:numId w:val="36"/>
              </w:numPr>
              <w:tabs>
                <w:tab w:val="left" w:pos="388"/>
              </w:tabs>
              <w:ind w:left="-37" w:firstLine="0"/>
              <w:rPr>
                <w:rFonts w:ascii="Times New Roman" w:hAnsi="Times New Roman" w:cs="Times New Roman"/>
                <w:sz w:val="24"/>
                <w:szCs w:val="24"/>
              </w:rPr>
            </w:pPr>
            <w:r w:rsidRPr="008218FE">
              <w:rPr>
                <w:rFonts w:ascii="Times New Roman" w:hAnsi="Times New Roman" w:cs="Times New Roman"/>
                <w:sz w:val="24"/>
                <w:szCs w:val="24"/>
              </w:rPr>
              <w:t xml:space="preserve">Изучить порядок заполнения платежных поручений по перечислению налогов и сборов. </w:t>
            </w:r>
          </w:p>
          <w:p w:rsidR="00CA4A66" w:rsidRDefault="008218FE" w:rsidP="009247B6">
            <w:pPr>
              <w:pStyle w:val="a4"/>
              <w:numPr>
                <w:ilvl w:val="0"/>
                <w:numId w:val="36"/>
              </w:numPr>
              <w:tabs>
                <w:tab w:val="left" w:pos="388"/>
              </w:tabs>
              <w:ind w:left="-37" w:firstLine="0"/>
              <w:rPr>
                <w:rFonts w:ascii="Times New Roman" w:hAnsi="Times New Roman" w:cs="Times New Roman"/>
                <w:sz w:val="24"/>
                <w:szCs w:val="24"/>
              </w:rPr>
            </w:pPr>
            <w:r w:rsidRPr="008218FE">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по образцу </w:t>
            </w:r>
            <w:r w:rsidRPr="008218FE">
              <w:rPr>
                <w:rFonts w:ascii="Times New Roman" w:hAnsi="Times New Roman" w:cs="Times New Roman"/>
                <w:sz w:val="24"/>
                <w:szCs w:val="24"/>
              </w:rPr>
              <w:t>платежных поручений по перечислению налогов, сборов и пошлин</w:t>
            </w:r>
            <w:r>
              <w:rPr>
                <w:rFonts w:ascii="Times New Roman" w:hAnsi="Times New Roman" w:cs="Times New Roman"/>
                <w:sz w:val="24"/>
                <w:szCs w:val="24"/>
              </w:rPr>
              <w:t>.</w:t>
            </w:r>
          </w:p>
          <w:p w:rsidR="00565DF2" w:rsidRPr="008218FE" w:rsidRDefault="00565DF2" w:rsidP="009247B6">
            <w:pPr>
              <w:pStyle w:val="a4"/>
              <w:numPr>
                <w:ilvl w:val="0"/>
                <w:numId w:val="36"/>
              </w:numPr>
              <w:tabs>
                <w:tab w:val="left" w:pos="388"/>
              </w:tabs>
              <w:ind w:left="-37" w:firstLine="0"/>
              <w:rPr>
                <w:rFonts w:ascii="Times New Roman" w:hAnsi="Times New Roman" w:cs="Times New Roman"/>
                <w:sz w:val="24"/>
                <w:szCs w:val="24"/>
              </w:rPr>
            </w:pPr>
            <w:r>
              <w:rPr>
                <w:rFonts w:ascii="Times New Roman" w:eastAsia="Times New Roman" w:hAnsi="Times New Roman" w:cs="Times New Roman"/>
              </w:rPr>
              <w:t xml:space="preserve">Изучить порядок осуществления контроля прохождения платежных поручений </w:t>
            </w:r>
            <w:r w:rsidRPr="00567DB4">
              <w:rPr>
                <w:rFonts w:ascii="Times New Roman" w:eastAsia="Times New Roman" w:hAnsi="Times New Roman" w:cs="Times New Roman"/>
              </w:rPr>
              <w:t xml:space="preserve"> по расчётно-кассовым банковским операциям.</w:t>
            </w:r>
          </w:p>
        </w:tc>
        <w:tc>
          <w:tcPr>
            <w:tcW w:w="3287" w:type="dxa"/>
          </w:tcPr>
          <w:p w:rsidR="00CA4A66" w:rsidRDefault="00E24C81" w:rsidP="00CA4A66">
            <w:pPr>
              <w:rPr>
                <w:rFonts w:ascii="Times New Roman" w:eastAsia="Times New Roman" w:hAnsi="Times New Roman" w:cs="Times New Roman"/>
                <w:sz w:val="24"/>
                <w:szCs w:val="24"/>
              </w:rPr>
            </w:pPr>
            <w:r w:rsidRPr="00565DF2">
              <w:rPr>
                <w:rFonts w:ascii="Times New Roman" w:hAnsi="Times New Roman" w:cs="Times New Roman"/>
                <w:sz w:val="24"/>
                <w:szCs w:val="24"/>
              </w:rPr>
              <w:t>Порядок заполнения платежных поручений по перечислению налогов и сборов</w:t>
            </w:r>
            <w:r>
              <w:rPr>
                <w:rFonts w:ascii="Times New Roman" w:eastAsia="Times New Roman" w:hAnsi="Times New Roman" w:cs="Times New Roman"/>
                <w:sz w:val="24"/>
                <w:szCs w:val="24"/>
              </w:rPr>
              <w:t>.</w:t>
            </w:r>
          </w:p>
          <w:p w:rsidR="00E24C81" w:rsidRPr="00CA4A66" w:rsidRDefault="00E24C81" w:rsidP="00CA4A66">
            <w:pPr>
              <w:rPr>
                <w:rFonts w:ascii="Times New Roman" w:hAnsi="Times New Roman" w:cs="Times New Roman"/>
                <w:sz w:val="24"/>
                <w:szCs w:val="24"/>
              </w:rPr>
            </w:pPr>
            <w:r w:rsidRPr="00565DF2">
              <w:rPr>
                <w:rFonts w:ascii="Times New Roman" w:eastAsia="Times New Roman" w:hAnsi="Times New Roman" w:cs="Times New Roman"/>
                <w:sz w:val="24"/>
                <w:szCs w:val="24"/>
              </w:rPr>
              <w:t>Контроль прохождения платежных поручений  по расчётно-кассовым банковским операциям.</w:t>
            </w:r>
          </w:p>
        </w:tc>
      </w:tr>
      <w:tr w:rsidR="00CA4A66" w:rsidRPr="00CA4A66" w:rsidTr="00D24AD3">
        <w:tc>
          <w:tcPr>
            <w:tcW w:w="2549" w:type="dxa"/>
          </w:tcPr>
          <w:p w:rsidR="00565DF2" w:rsidRPr="00565DF2" w:rsidRDefault="00565DF2" w:rsidP="00CC2FBC">
            <w:pPr>
              <w:ind w:firstLine="34"/>
              <w:rPr>
                <w:rFonts w:ascii="Times New Roman" w:hAnsi="Times New Roman" w:cs="Times New Roman"/>
                <w:sz w:val="24"/>
                <w:szCs w:val="24"/>
              </w:rPr>
            </w:pPr>
            <w:r w:rsidRPr="00565DF2">
              <w:rPr>
                <w:rFonts w:ascii="Times New Roman" w:hAnsi="Times New Roman" w:cs="Times New Roman"/>
                <w:sz w:val="24"/>
                <w:szCs w:val="24"/>
              </w:rPr>
              <w:t xml:space="preserve">ПК 3.3. Формировать бухгалтерские проводки по </w:t>
            </w:r>
            <w:r w:rsidRPr="00565DF2">
              <w:rPr>
                <w:rFonts w:ascii="Times New Roman" w:hAnsi="Times New Roman" w:cs="Times New Roman"/>
                <w:sz w:val="24"/>
                <w:szCs w:val="24"/>
              </w:rPr>
              <w:lastRenderedPageBreak/>
              <w:t>начислению и перечислению страховых взносов во внебюджетные фонды и налоговые органы;</w:t>
            </w:r>
          </w:p>
          <w:p w:rsidR="00CA4A66" w:rsidRPr="00CA4A66" w:rsidRDefault="00CA4A66" w:rsidP="00CA4A66">
            <w:pPr>
              <w:rPr>
                <w:rFonts w:ascii="Times New Roman" w:hAnsi="Times New Roman" w:cs="Times New Roman"/>
                <w:sz w:val="24"/>
                <w:szCs w:val="24"/>
              </w:rPr>
            </w:pPr>
          </w:p>
        </w:tc>
        <w:tc>
          <w:tcPr>
            <w:tcW w:w="4512" w:type="dxa"/>
          </w:tcPr>
          <w:p w:rsidR="00CC2FBC" w:rsidRPr="00565DF2" w:rsidRDefault="00CC2FBC" w:rsidP="009745FB">
            <w:pPr>
              <w:pStyle w:val="pboth1"/>
              <w:numPr>
                <w:ilvl w:val="0"/>
                <w:numId w:val="37"/>
              </w:numPr>
              <w:tabs>
                <w:tab w:val="left" w:pos="388"/>
              </w:tabs>
              <w:spacing w:before="0" w:beforeAutospacing="0" w:after="0" w:line="240" w:lineRule="auto"/>
              <w:ind w:left="-37" w:right="178" w:firstLine="37"/>
              <w:jc w:val="left"/>
            </w:pPr>
            <w:r>
              <w:lastRenderedPageBreak/>
              <w:t>Определить</w:t>
            </w:r>
            <w:r w:rsidRPr="00565DF2">
              <w:t xml:space="preserve"> объект</w:t>
            </w:r>
            <w:r>
              <w:t>ы</w:t>
            </w:r>
            <w:r w:rsidRPr="00565DF2">
              <w:t>налогообло</w:t>
            </w:r>
            <w:r w:rsidR="00EE6591">
              <w:t>-</w:t>
            </w:r>
            <w:r w:rsidRPr="00565DF2">
              <w:t xml:space="preserve">жения для исчисления, отчета по страховым взносам в ФНС России и </w:t>
            </w:r>
            <w:r w:rsidRPr="00565DF2">
              <w:lastRenderedPageBreak/>
              <w:t>государственные внебюджетные фонды.</w:t>
            </w:r>
          </w:p>
          <w:p w:rsidR="00CE6462" w:rsidRDefault="00CC2FBC" w:rsidP="009745FB">
            <w:pPr>
              <w:pStyle w:val="pboth1"/>
              <w:numPr>
                <w:ilvl w:val="0"/>
                <w:numId w:val="37"/>
              </w:numPr>
              <w:tabs>
                <w:tab w:val="left" w:pos="388"/>
              </w:tabs>
              <w:spacing w:before="0" w:beforeAutospacing="0" w:after="0" w:line="240" w:lineRule="auto"/>
              <w:ind w:left="-37" w:right="178" w:firstLine="37"/>
              <w:jc w:val="left"/>
            </w:pPr>
            <w:r>
              <w:t>Изучить порядок</w:t>
            </w:r>
            <w:r w:rsidRPr="00565DF2">
              <w:t xml:space="preserve"> и сроков исчисления страховых взносов в государственные внебюджетные фонды.</w:t>
            </w:r>
          </w:p>
          <w:p w:rsidR="00CA4A66" w:rsidRPr="00CE6462" w:rsidRDefault="00CC2FBC" w:rsidP="009745FB">
            <w:pPr>
              <w:pStyle w:val="pboth1"/>
              <w:numPr>
                <w:ilvl w:val="0"/>
                <w:numId w:val="37"/>
              </w:numPr>
              <w:tabs>
                <w:tab w:val="left" w:pos="388"/>
              </w:tabs>
              <w:spacing w:before="0" w:beforeAutospacing="0" w:after="0" w:line="240" w:lineRule="auto"/>
              <w:ind w:left="-37" w:right="178" w:firstLine="37"/>
              <w:jc w:val="left"/>
            </w:pPr>
            <w:r w:rsidRPr="00CE6462">
              <w:rPr>
                <w:rFonts w:eastAsiaTheme="minorEastAsia"/>
              </w:rPr>
              <w:t>Изуч</w:t>
            </w:r>
            <w:r w:rsidR="00CE6462">
              <w:rPr>
                <w:rFonts w:eastAsiaTheme="minorEastAsia"/>
              </w:rPr>
              <w:t>ить</w:t>
            </w:r>
            <w:r w:rsidRPr="00CE6462">
              <w:rPr>
                <w:rFonts w:eastAsiaTheme="minorEastAsia"/>
              </w:rPr>
              <w:t xml:space="preserve"> особенност</w:t>
            </w:r>
            <w:r w:rsidR="00CE6462">
              <w:rPr>
                <w:rFonts w:eastAsiaTheme="minorEastAsia"/>
              </w:rPr>
              <w:t>и</w:t>
            </w:r>
            <w:r w:rsidRPr="00CE6462">
              <w:rPr>
                <w:rFonts w:eastAsiaTheme="minorEastAsia"/>
              </w:rPr>
              <w:t xml:space="preserve">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CE6462" w:rsidRPr="00CE6462" w:rsidRDefault="00CE6462" w:rsidP="009745FB">
            <w:pPr>
              <w:pStyle w:val="pboth1"/>
              <w:numPr>
                <w:ilvl w:val="0"/>
                <w:numId w:val="37"/>
              </w:numPr>
              <w:tabs>
                <w:tab w:val="left" w:pos="388"/>
              </w:tabs>
              <w:spacing w:before="0" w:beforeAutospacing="0" w:after="0" w:line="240" w:lineRule="auto"/>
              <w:ind w:left="-37" w:right="178" w:firstLine="37"/>
              <w:jc w:val="left"/>
            </w:pPr>
            <w:r w:rsidRPr="00CE6462">
              <w:t>И</w:t>
            </w:r>
            <w:r>
              <w:t>зучить порядок</w:t>
            </w:r>
            <w:r w:rsidRPr="00CE6462">
              <w:t xml:space="preserve"> оформления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c>
          <w:tcPr>
            <w:tcW w:w="3287" w:type="dxa"/>
          </w:tcPr>
          <w:p w:rsidR="00B82BE4" w:rsidRDefault="00B82BE4" w:rsidP="00B82BE4">
            <w:pPr>
              <w:pStyle w:val="pboth1"/>
              <w:tabs>
                <w:tab w:val="left" w:pos="993"/>
              </w:tabs>
              <w:spacing w:before="0" w:beforeAutospacing="0" w:after="0" w:line="240" w:lineRule="auto"/>
              <w:ind w:right="156"/>
              <w:jc w:val="left"/>
            </w:pPr>
            <w:r w:rsidRPr="00565DF2">
              <w:lastRenderedPageBreak/>
              <w:t>Проведение учета расчетов по социальному страхованию и обеспече</w:t>
            </w:r>
            <w:r>
              <w:t>-</w:t>
            </w:r>
            <w:r w:rsidRPr="00565DF2">
              <w:lastRenderedPageBreak/>
              <w:t>нию.</w:t>
            </w:r>
          </w:p>
          <w:p w:rsidR="00B82BE4" w:rsidRDefault="00B82BE4" w:rsidP="00B82BE4">
            <w:pPr>
              <w:pStyle w:val="pboth1"/>
              <w:tabs>
                <w:tab w:val="left" w:pos="993"/>
              </w:tabs>
              <w:spacing w:before="0" w:beforeAutospacing="0" w:after="0" w:line="240" w:lineRule="auto"/>
              <w:ind w:right="156"/>
              <w:jc w:val="left"/>
            </w:pPr>
            <w:r w:rsidRPr="00565DF2">
              <w:t>Оформление бухгалтерс</w:t>
            </w:r>
            <w:r>
              <w:t>-</w:t>
            </w:r>
            <w:r w:rsidRPr="00565DF2">
              <w:t>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82BE4" w:rsidRPr="00565DF2" w:rsidRDefault="00B82BE4" w:rsidP="00B82BE4">
            <w:pPr>
              <w:pStyle w:val="pboth1"/>
              <w:tabs>
                <w:tab w:val="left" w:pos="993"/>
              </w:tabs>
              <w:spacing w:before="0" w:beforeAutospacing="0" w:after="0" w:line="240" w:lineRule="auto"/>
              <w:ind w:left="179" w:right="156"/>
            </w:pPr>
          </w:p>
          <w:p w:rsidR="00CA4A66" w:rsidRPr="00CA4A66" w:rsidRDefault="00B82BE4" w:rsidP="00CA4A66">
            <w:pPr>
              <w:rPr>
                <w:rFonts w:ascii="Times New Roman" w:hAnsi="Times New Roman" w:cs="Times New Roman"/>
                <w:sz w:val="24"/>
                <w:szCs w:val="24"/>
              </w:rPr>
            </w:pPr>
            <w:r w:rsidRPr="00565DF2">
              <w:rPr>
                <w:rFonts w:ascii="Times New Roman" w:hAnsi="Times New Roman" w:cs="Times New Roman"/>
                <w:sz w:val="24"/>
                <w:szCs w:val="24"/>
              </w:rPr>
              <w:t>Начисление и перечисление взносов на страхование от несчастных случаев на производстве и профессиональных заболеваний</w:t>
            </w:r>
            <w:r>
              <w:rPr>
                <w:rFonts w:ascii="Times New Roman" w:hAnsi="Times New Roman" w:cs="Times New Roman"/>
                <w:sz w:val="24"/>
                <w:szCs w:val="24"/>
              </w:rPr>
              <w:t>.</w:t>
            </w:r>
          </w:p>
        </w:tc>
      </w:tr>
      <w:tr w:rsidR="00CA4A66" w:rsidRPr="00CA4A66" w:rsidTr="00D24AD3">
        <w:tc>
          <w:tcPr>
            <w:tcW w:w="2549" w:type="dxa"/>
          </w:tcPr>
          <w:p w:rsidR="00CA4A66" w:rsidRPr="00CA4A66" w:rsidRDefault="00641F61" w:rsidP="00CA4A66">
            <w:pPr>
              <w:rPr>
                <w:rFonts w:ascii="Times New Roman" w:hAnsi="Times New Roman" w:cs="Times New Roman"/>
                <w:sz w:val="24"/>
                <w:szCs w:val="24"/>
              </w:rPr>
            </w:pPr>
            <w:r w:rsidRPr="00567DB4">
              <w:rPr>
                <w:rFonts w:ascii="Times New Roman" w:eastAsia="Times New Roman" w:hAnsi="Times New Roman" w:cs="Times New Roman"/>
              </w:rP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4512" w:type="dxa"/>
          </w:tcPr>
          <w:p w:rsidR="009247B6" w:rsidRDefault="009247B6" w:rsidP="00EE6591">
            <w:pPr>
              <w:pStyle w:val="pboth1"/>
              <w:numPr>
                <w:ilvl w:val="0"/>
                <w:numId w:val="38"/>
              </w:numPr>
              <w:tabs>
                <w:tab w:val="left" w:pos="388"/>
              </w:tabs>
              <w:spacing w:before="0" w:beforeAutospacing="0" w:after="0" w:line="240" w:lineRule="auto"/>
              <w:ind w:left="-37" w:right="178" w:firstLine="0"/>
              <w:jc w:val="left"/>
            </w:pPr>
            <w:r>
              <w:t>Заполнить</w:t>
            </w:r>
            <w:r w:rsidRPr="00565DF2">
              <w:t xml:space="preserve"> по образцу платежных поручений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CA4A66" w:rsidRPr="009247B6" w:rsidRDefault="009247B6" w:rsidP="00EE6591">
            <w:pPr>
              <w:pStyle w:val="pboth1"/>
              <w:numPr>
                <w:ilvl w:val="0"/>
                <w:numId w:val="38"/>
              </w:numPr>
              <w:tabs>
                <w:tab w:val="left" w:pos="388"/>
              </w:tabs>
              <w:spacing w:before="0" w:beforeAutospacing="0" w:after="0" w:line="240" w:lineRule="auto"/>
              <w:ind w:left="-37" w:right="178" w:firstLine="0"/>
              <w:jc w:val="left"/>
            </w:pPr>
            <w:r>
              <w:rPr>
                <w:rFonts w:eastAsiaTheme="minorEastAsia"/>
              </w:rPr>
              <w:t>Изучить порядок</w:t>
            </w:r>
            <w:r w:rsidRPr="009247B6">
              <w:rPr>
                <w:rFonts w:eastAsiaTheme="minorEastAsia"/>
              </w:rPr>
              <w:t xml:space="preserve"> осуществл</w:t>
            </w:r>
            <w:r>
              <w:rPr>
                <w:rFonts w:eastAsiaTheme="minorEastAsia"/>
              </w:rPr>
              <w:t xml:space="preserve">ения </w:t>
            </w:r>
            <w:r w:rsidRPr="009247B6">
              <w:rPr>
                <w:rFonts w:eastAsiaTheme="minorEastAsia"/>
              </w:rPr>
              <w:t>контроль прохождения платежных поручений по расчетно-кассовым банковским операциям с использова</w:t>
            </w:r>
            <w:r w:rsidR="00EE6591">
              <w:rPr>
                <w:rFonts w:eastAsiaTheme="minorEastAsia"/>
              </w:rPr>
              <w:t>-</w:t>
            </w:r>
            <w:r w:rsidRPr="009247B6">
              <w:rPr>
                <w:rFonts w:eastAsiaTheme="minorEastAsia"/>
              </w:rPr>
              <w:t>нием выписок банка.</w:t>
            </w:r>
          </w:p>
        </w:tc>
        <w:tc>
          <w:tcPr>
            <w:tcW w:w="3287" w:type="dxa"/>
          </w:tcPr>
          <w:p w:rsidR="00CA4A66" w:rsidRDefault="00B82BE4" w:rsidP="00CA4A66">
            <w:pPr>
              <w:rPr>
                <w:rFonts w:ascii="Times New Roman" w:hAnsi="Times New Roman" w:cs="Times New Roman"/>
                <w:sz w:val="24"/>
                <w:szCs w:val="24"/>
              </w:rPr>
            </w:pPr>
            <w:r w:rsidRPr="00565DF2">
              <w:rPr>
                <w:rFonts w:ascii="Times New Roman" w:eastAsia="Times New Roman" w:hAnsi="Times New Roman" w:cs="Times New Roman"/>
                <w:sz w:val="24"/>
                <w:szCs w:val="24"/>
              </w:rPr>
              <w:t xml:space="preserve">Оформление платежных документов </w:t>
            </w:r>
            <w:r w:rsidRPr="00565DF2">
              <w:rPr>
                <w:rFonts w:ascii="Times New Roman" w:hAnsi="Times New Roman" w:cs="Times New Roman"/>
                <w:sz w:val="24"/>
                <w:szCs w:val="24"/>
              </w:rPr>
              <w:t>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B82BE4" w:rsidRPr="00CA4A66" w:rsidRDefault="00B82BE4" w:rsidP="00CA4A66">
            <w:pPr>
              <w:rPr>
                <w:rFonts w:ascii="Times New Roman" w:hAnsi="Times New Roman" w:cs="Times New Roman"/>
                <w:sz w:val="24"/>
                <w:szCs w:val="24"/>
              </w:rPr>
            </w:pPr>
            <w:r w:rsidRPr="00565DF2">
              <w:rPr>
                <w:rFonts w:ascii="Times New Roman" w:hAnsi="Times New Roman" w:cs="Times New Roman"/>
                <w:sz w:val="24"/>
                <w:szCs w:val="24"/>
              </w:rPr>
              <w:t>Контроль прохождения платежных поручений по расчетно-кассовым банковским операциям с использованием выписок банка.</w:t>
            </w:r>
          </w:p>
        </w:tc>
      </w:tr>
      <w:tr w:rsidR="00CA4A66" w:rsidRPr="00CA4A66" w:rsidTr="00D24AD3">
        <w:tc>
          <w:tcPr>
            <w:tcW w:w="2549" w:type="dxa"/>
          </w:tcPr>
          <w:p w:rsidR="00CA4A66" w:rsidRPr="00CA4A66" w:rsidRDefault="00CA4A66" w:rsidP="00CA4A66">
            <w:pPr>
              <w:jc w:val="center"/>
              <w:rPr>
                <w:rFonts w:ascii="Times New Roman" w:hAnsi="Times New Roman" w:cs="Times New Roman"/>
                <w:b/>
                <w:sz w:val="24"/>
                <w:szCs w:val="24"/>
              </w:rPr>
            </w:pPr>
            <w:r w:rsidRPr="00CA4A66">
              <w:rPr>
                <w:rFonts w:ascii="Times New Roman" w:hAnsi="Times New Roman" w:cs="Times New Roman"/>
                <w:b/>
                <w:sz w:val="24"/>
                <w:szCs w:val="24"/>
              </w:rPr>
              <w:t>Общие компетенции</w:t>
            </w:r>
          </w:p>
        </w:tc>
        <w:tc>
          <w:tcPr>
            <w:tcW w:w="4512" w:type="dxa"/>
          </w:tcPr>
          <w:p w:rsidR="00CA4A66" w:rsidRPr="00CA4A66" w:rsidRDefault="00CA4A66" w:rsidP="00CA4A66">
            <w:pPr>
              <w:jc w:val="center"/>
              <w:rPr>
                <w:rFonts w:ascii="Times New Roman" w:hAnsi="Times New Roman" w:cs="Times New Roman"/>
                <w:b/>
                <w:sz w:val="24"/>
                <w:szCs w:val="24"/>
              </w:rPr>
            </w:pPr>
            <w:r w:rsidRPr="00CA4A66">
              <w:rPr>
                <w:rFonts w:ascii="Times New Roman" w:hAnsi="Times New Roman" w:cs="Times New Roman"/>
                <w:b/>
                <w:sz w:val="24"/>
                <w:szCs w:val="24"/>
              </w:rPr>
              <w:t>Задания</w:t>
            </w:r>
          </w:p>
        </w:tc>
        <w:tc>
          <w:tcPr>
            <w:tcW w:w="3287" w:type="dxa"/>
          </w:tcPr>
          <w:p w:rsidR="00CA4A66" w:rsidRPr="00CA4A66" w:rsidRDefault="00CA4A66" w:rsidP="00CA4A66">
            <w:pPr>
              <w:jc w:val="center"/>
              <w:rPr>
                <w:rFonts w:ascii="Times New Roman" w:hAnsi="Times New Roman" w:cs="Times New Roman"/>
                <w:b/>
                <w:sz w:val="24"/>
                <w:szCs w:val="24"/>
              </w:rPr>
            </w:pPr>
            <w:r w:rsidRPr="00CA4A66">
              <w:rPr>
                <w:rFonts w:ascii="Times New Roman" w:hAnsi="Times New Roman" w:cs="Times New Roman"/>
                <w:b/>
                <w:sz w:val="24"/>
                <w:szCs w:val="24"/>
              </w:rPr>
              <w:t>Виды работ на практике</w:t>
            </w:r>
          </w:p>
        </w:tc>
      </w:tr>
      <w:tr w:rsidR="00CA4A66" w:rsidRPr="00CA4A66" w:rsidTr="00D24AD3">
        <w:tc>
          <w:tcPr>
            <w:tcW w:w="2549" w:type="dxa"/>
          </w:tcPr>
          <w:p w:rsidR="00D24AD3" w:rsidRPr="000A7755" w:rsidRDefault="00D24AD3" w:rsidP="00D24AD3">
            <w:pPr>
              <w:pStyle w:val="pboth1"/>
              <w:spacing w:before="0" w:beforeAutospacing="0" w:after="0" w:line="240" w:lineRule="auto"/>
              <w:jc w:val="left"/>
            </w:pPr>
            <w:r w:rsidRPr="000A7755">
              <w:t>ОК 01. Выбирать способы решения задач профессиональной деятельности приме</w:t>
            </w:r>
            <w:r w:rsidR="000A7755">
              <w:t>нительно к различным контекстам.</w:t>
            </w:r>
          </w:p>
          <w:p w:rsidR="00CA4A66" w:rsidRPr="000A7755" w:rsidRDefault="00CA4A66" w:rsidP="00D24AD3">
            <w:pPr>
              <w:rPr>
                <w:rFonts w:ascii="Times New Roman" w:hAnsi="Times New Roman" w:cs="Times New Roman"/>
                <w:sz w:val="24"/>
                <w:szCs w:val="24"/>
              </w:rPr>
            </w:pPr>
          </w:p>
        </w:tc>
        <w:tc>
          <w:tcPr>
            <w:tcW w:w="4512" w:type="dxa"/>
          </w:tcPr>
          <w:p w:rsidR="000A7755" w:rsidRPr="000A7755" w:rsidRDefault="00D24AD3" w:rsidP="000A7755">
            <w:pPr>
              <w:rPr>
                <w:rFonts w:ascii="Times New Roman" w:hAnsi="Times New Roman" w:cs="Times New Roman"/>
                <w:sz w:val="24"/>
                <w:szCs w:val="24"/>
              </w:rPr>
            </w:pPr>
            <w:r w:rsidRPr="000A7755">
              <w:rPr>
                <w:rFonts w:ascii="Times New Roman" w:hAnsi="Times New Roman" w:cs="Times New Roman"/>
                <w:sz w:val="24"/>
                <w:szCs w:val="24"/>
              </w:rPr>
              <w:t>Определить последовательность, этапы формирования отчета и представления его результатов по</w:t>
            </w:r>
            <w:r w:rsidR="000A7755" w:rsidRPr="000A7755">
              <w:rPr>
                <w:rFonts w:ascii="Times New Roman" w:hAnsi="Times New Roman" w:cs="Times New Roman"/>
                <w:sz w:val="24"/>
                <w:szCs w:val="24"/>
              </w:rPr>
              <w:t xml:space="preserve"> </w:t>
            </w:r>
            <w:r w:rsidR="00767710">
              <w:rPr>
                <w:rFonts w:ascii="Times New Roman" w:hAnsi="Times New Roman" w:cs="Times New Roman"/>
                <w:sz w:val="24"/>
                <w:szCs w:val="24"/>
              </w:rPr>
              <w:t>учебной</w:t>
            </w:r>
            <w:r w:rsidR="000A7755" w:rsidRPr="000A7755">
              <w:rPr>
                <w:rFonts w:ascii="Times New Roman" w:hAnsi="Times New Roman" w:cs="Times New Roman"/>
                <w:sz w:val="24"/>
                <w:szCs w:val="24"/>
              </w:rPr>
              <w:t xml:space="preserve">  практике</w:t>
            </w:r>
            <w:r w:rsidR="00CA4A66" w:rsidRPr="000A7755">
              <w:rPr>
                <w:rFonts w:ascii="Times New Roman" w:hAnsi="Times New Roman" w:cs="Times New Roman"/>
                <w:sz w:val="24"/>
                <w:szCs w:val="24"/>
              </w:rPr>
              <w:t>.</w:t>
            </w:r>
          </w:p>
          <w:p w:rsidR="00CA4A66" w:rsidRPr="000A7755" w:rsidRDefault="00CA4A66" w:rsidP="000A7755">
            <w:pPr>
              <w:rPr>
                <w:rFonts w:ascii="Times New Roman" w:hAnsi="Times New Roman" w:cs="Times New Roman"/>
                <w:sz w:val="24"/>
                <w:szCs w:val="24"/>
              </w:rPr>
            </w:pPr>
            <w:r w:rsidRPr="000A7755">
              <w:rPr>
                <w:rFonts w:ascii="Times New Roman" w:hAnsi="Times New Roman" w:cs="Times New Roman"/>
                <w:sz w:val="24"/>
                <w:szCs w:val="24"/>
              </w:rPr>
              <w:t xml:space="preserve"> Определить объект, субъект и предмет практики</w:t>
            </w:r>
            <w:r w:rsidR="000A7755">
              <w:rPr>
                <w:rFonts w:ascii="Times New Roman" w:hAnsi="Times New Roman" w:cs="Times New Roman"/>
                <w:sz w:val="24"/>
                <w:szCs w:val="24"/>
              </w:rPr>
              <w:t>.</w:t>
            </w:r>
          </w:p>
          <w:p w:rsidR="00CA4A66" w:rsidRPr="000A7755" w:rsidRDefault="00CA4A66" w:rsidP="000A7755">
            <w:pPr>
              <w:rPr>
                <w:rFonts w:ascii="Times New Roman" w:hAnsi="Times New Roman" w:cs="Times New Roman"/>
                <w:sz w:val="24"/>
                <w:szCs w:val="24"/>
              </w:rPr>
            </w:pPr>
            <w:r w:rsidRPr="000A7755">
              <w:rPr>
                <w:rFonts w:ascii="Times New Roman" w:hAnsi="Times New Roman" w:cs="Times New Roman"/>
                <w:sz w:val="24"/>
                <w:szCs w:val="24"/>
              </w:rPr>
              <w:t>Определить роль и значимость своей будущей профессии в таком виде деятельности как «</w:t>
            </w:r>
            <w:r w:rsidR="000A7755">
              <w:rPr>
                <w:rFonts w:ascii="Times New Roman" w:hAnsi="Times New Roman" w:cs="Times New Roman"/>
                <w:sz w:val="24"/>
                <w:szCs w:val="24"/>
              </w:rPr>
              <w:t>Проведение расчетов с бюджетом и внебюджетными фондами</w:t>
            </w:r>
            <w:r w:rsidRPr="000A7755">
              <w:rPr>
                <w:rFonts w:ascii="Times New Roman" w:hAnsi="Times New Roman" w:cs="Times New Roman"/>
                <w:sz w:val="24"/>
                <w:szCs w:val="24"/>
              </w:rPr>
              <w:t>»</w:t>
            </w:r>
          </w:p>
        </w:tc>
        <w:tc>
          <w:tcPr>
            <w:tcW w:w="3287" w:type="dxa"/>
          </w:tcPr>
          <w:p w:rsidR="00CA4A66" w:rsidRPr="000A7755" w:rsidRDefault="00CA4A66" w:rsidP="00D24AD3">
            <w:pPr>
              <w:rPr>
                <w:rFonts w:ascii="Times New Roman" w:hAnsi="Times New Roman" w:cs="Times New Roman"/>
                <w:sz w:val="24"/>
                <w:szCs w:val="24"/>
              </w:rPr>
            </w:pPr>
            <w:r w:rsidRPr="000A7755">
              <w:rPr>
                <w:rFonts w:ascii="Times New Roman" w:hAnsi="Times New Roman" w:cs="Times New Roman"/>
                <w:sz w:val="24"/>
                <w:szCs w:val="24"/>
              </w:rPr>
              <w:t xml:space="preserve">Формирование введения </w:t>
            </w:r>
          </w:p>
          <w:p w:rsidR="00CA4A66" w:rsidRPr="000A7755" w:rsidRDefault="00CA4A66" w:rsidP="00D24AD3">
            <w:pPr>
              <w:rPr>
                <w:rFonts w:ascii="Times New Roman" w:hAnsi="Times New Roman" w:cs="Times New Roman"/>
                <w:sz w:val="24"/>
                <w:szCs w:val="24"/>
              </w:rPr>
            </w:pPr>
            <w:r w:rsidRPr="000A7755">
              <w:rPr>
                <w:rFonts w:ascii="Times New Roman" w:hAnsi="Times New Roman" w:cs="Times New Roman"/>
                <w:sz w:val="24"/>
                <w:szCs w:val="24"/>
              </w:rPr>
              <w:t>Общая характеристика предприятия</w:t>
            </w:r>
          </w:p>
        </w:tc>
      </w:tr>
      <w:tr w:rsidR="00D24AD3" w:rsidRPr="00CA4A66" w:rsidTr="00D24AD3">
        <w:tc>
          <w:tcPr>
            <w:tcW w:w="2549" w:type="dxa"/>
          </w:tcPr>
          <w:p w:rsidR="00D24AD3" w:rsidRPr="00D24AD3" w:rsidRDefault="00D24AD3" w:rsidP="00D24AD3">
            <w:pPr>
              <w:pStyle w:val="pboth1"/>
              <w:spacing w:before="0" w:beforeAutospacing="0" w:after="0" w:line="240" w:lineRule="auto"/>
              <w:jc w:val="left"/>
            </w:pPr>
            <w:r w:rsidRPr="00D24AD3">
              <w:t xml:space="preserve">ОК 02. Осуществлять </w:t>
            </w:r>
            <w:r w:rsidRPr="00D24AD3">
              <w:lastRenderedPageBreak/>
              <w:t>поиск, анализ и интерпретацию информации, необходимой для выполнения задач профессиональной деятельности;</w:t>
            </w:r>
          </w:p>
          <w:p w:rsidR="00D24AD3" w:rsidRPr="00D24AD3" w:rsidRDefault="00D24AD3" w:rsidP="00D24AD3">
            <w:pPr>
              <w:rPr>
                <w:rFonts w:ascii="Times New Roman" w:hAnsi="Times New Roman" w:cs="Times New Roman"/>
                <w:sz w:val="24"/>
                <w:szCs w:val="24"/>
              </w:rPr>
            </w:pPr>
          </w:p>
        </w:tc>
        <w:tc>
          <w:tcPr>
            <w:tcW w:w="4512" w:type="dxa"/>
          </w:tcPr>
          <w:p w:rsidR="00D24AD3" w:rsidRPr="00D24AD3" w:rsidRDefault="00D24AD3" w:rsidP="00D24AD3">
            <w:pPr>
              <w:rPr>
                <w:rFonts w:ascii="Times New Roman" w:hAnsi="Times New Roman" w:cs="Times New Roman"/>
                <w:sz w:val="24"/>
                <w:szCs w:val="24"/>
              </w:rPr>
            </w:pPr>
            <w:r w:rsidRPr="00D24AD3">
              <w:rPr>
                <w:rFonts w:ascii="Times New Roman" w:hAnsi="Times New Roman" w:cs="Times New Roman"/>
                <w:sz w:val="24"/>
                <w:szCs w:val="24"/>
              </w:rPr>
              <w:lastRenderedPageBreak/>
              <w:t xml:space="preserve">При написании отчета по </w:t>
            </w:r>
            <w:r w:rsidR="00767710">
              <w:rPr>
                <w:rFonts w:ascii="Times New Roman" w:hAnsi="Times New Roman" w:cs="Times New Roman"/>
                <w:sz w:val="24"/>
                <w:szCs w:val="24"/>
              </w:rPr>
              <w:t>учебной</w:t>
            </w:r>
            <w:r w:rsidRPr="00D24AD3">
              <w:rPr>
                <w:rFonts w:ascii="Times New Roman" w:hAnsi="Times New Roman" w:cs="Times New Roman"/>
                <w:sz w:val="24"/>
                <w:szCs w:val="24"/>
              </w:rPr>
              <w:t xml:space="preserve"> </w:t>
            </w:r>
            <w:r w:rsidRPr="00D24AD3">
              <w:rPr>
                <w:rFonts w:ascii="Times New Roman" w:hAnsi="Times New Roman" w:cs="Times New Roman"/>
                <w:sz w:val="24"/>
                <w:szCs w:val="24"/>
              </w:rPr>
              <w:lastRenderedPageBreak/>
              <w:t xml:space="preserve">практике использовать современные источники информации, необходимые для вида деятельности </w:t>
            </w:r>
            <w:r w:rsidR="000A7755" w:rsidRPr="000A7755">
              <w:rPr>
                <w:rFonts w:ascii="Times New Roman" w:hAnsi="Times New Roman" w:cs="Times New Roman"/>
                <w:sz w:val="24"/>
                <w:szCs w:val="24"/>
              </w:rPr>
              <w:t>«</w:t>
            </w:r>
            <w:r w:rsidR="000A7755">
              <w:rPr>
                <w:rFonts w:ascii="Times New Roman" w:hAnsi="Times New Roman" w:cs="Times New Roman"/>
                <w:sz w:val="24"/>
                <w:szCs w:val="24"/>
              </w:rPr>
              <w:t>Проведение расчетов с бюджетом и внебюджетными фондами</w:t>
            </w:r>
            <w:r w:rsidR="000A7755" w:rsidRPr="000A7755">
              <w:rPr>
                <w:rFonts w:ascii="Times New Roman" w:hAnsi="Times New Roman" w:cs="Times New Roman"/>
                <w:sz w:val="24"/>
                <w:szCs w:val="24"/>
              </w:rPr>
              <w:t>»</w:t>
            </w:r>
          </w:p>
          <w:p w:rsidR="00D24AD3" w:rsidRPr="00D24AD3" w:rsidRDefault="00D24AD3" w:rsidP="00D24AD3">
            <w:pPr>
              <w:rPr>
                <w:rFonts w:ascii="Times New Roman" w:hAnsi="Times New Roman" w:cs="Times New Roman"/>
                <w:sz w:val="24"/>
                <w:szCs w:val="24"/>
              </w:rPr>
            </w:pPr>
            <w:r w:rsidRPr="00D24AD3">
              <w:rPr>
                <w:rFonts w:ascii="Times New Roman" w:hAnsi="Times New Roman" w:cs="Times New Roman"/>
                <w:sz w:val="24"/>
                <w:szCs w:val="24"/>
              </w:rPr>
              <w:t xml:space="preserve">Описать используемые ресурсы для поиска источников информации </w:t>
            </w:r>
          </w:p>
        </w:tc>
        <w:tc>
          <w:tcPr>
            <w:tcW w:w="3287" w:type="dxa"/>
          </w:tcPr>
          <w:p w:rsidR="00D24AD3" w:rsidRPr="00D24AD3" w:rsidRDefault="00D24AD3" w:rsidP="00D24AD3">
            <w:pPr>
              <w:rPr>
                <w:rFonts w:ascii="Times New Roman" w:hAnsi="Times New Roman" w:cs="Times New Roman"/>
                <w:sz w:val="24"/>
                <w:szCs w:val="24"/>
              </w:rPr>
            </w:pPr>
            <w:r w:rsidRPr="00D24AD3">
              <w:rPr>
                <w:rFonts w:ascii="Times New Roman" w:hAnsi="Times New Roman" w:cs="Times New Roman"/>
                <w:sz w:val="24"/>
                <w:szCs w:val="24"/>
              </w:rPr>
              <w:lastRenderedPageBreak/>
              <w:t xml:space="preserve">Формирование  отчета по </w:t>
            </w:r>
            <w:r w:rsidRPr="00D24AD3">
              <w:rPr>
                <w:rFonts w:ascii="Times New Roman" w:hAnsi="Times New Roman" w:cs="Times New Roman"/>
                <w:sz w:val="24"/>
                <w:szCs w:val="24"/>
              </w:rPr>
              <w:lastRenderedPageBreak/>
              <w:t>практике</w:t>
            </w:r>
          </w:p>
          <w:p w:rsidR="00D24AD3" w:rsidRPr="00D24AD3" w:rsidRDefault="00D24AD3" w:rsidP="00D24AD3">
            <w:pPr>
              <w:rPr>
                <w:rFonts w:ascii="Times New Roman" w:hAnsi="Times New Roman" w:cs="Times New Roman"/>
                <w:sz w:val="24"/>
                <w:szCs w:val="24"/>
              </w:rPr>
            </w:pPr>
            <w:r w:rsidRPr="00D24AD3">
              <w:rPr>
                <w:rFonts w:ascii="Times New Roman" w:hAnsi="Times New Roman" w:cs="Times New Roman"/>
                <w:sz w:val="24"/>
                <w:szCs w:val="24"/>
              </w:rPr>
              <w:t xml:space="preserve">Составление списка литературы </w:t>
            </w:r>
          </w:p>
        </w:tc>
      </w:tr>
      <w:tr w:rsidR="00D24AD3" w:rsidRPr="00CA4A66" w:rsidTr="00D24AD3">
        <w:tc>
          <w:tcPr>
            <w:tcW w:w="2549" w:type="dxa"/>
          </w:tcPr>
          <w:p w:rsidR="00D24AD3" w:rsidRPr="000A7755" w:rsidRDefault="00D24AD3" w:rsidP="000A7755">
            <w:pPr>
              <w:pStyle w:val="pboth1"/>
              <w:spacing w:before="0" w:beforeAutospacing="0" w:after="0" w:line="240" w:lineRule="auto"/>
              <w:jc w:val="left"/>
            </w:pPr>
            <w:r w:rsidRPr="000A7755">
              <w:lastRenderedPageBreak/>
              <w:t>ОК 03. Планировать и реализовывать собственное професс</w:t>
            </w:r>
            <w:r w:rsidR="001E3AEC">
              <w:t>иональное и личностное развитие</w:t>
            </w:r>
          </w:p>
          <w:p w:rsidR="00D24AD3" w:rsidRPr="000A7755" w:rsidRDefault="00D24AD3" w:rsidP="000A7755">
            <w:pPr>
              <w:pStyle w:val="pboth1"/>
              <w:spacing w:before="0" w:beforeAutospacing="0" w:after="0" w:line="240" w:lineRule="auto"/>
              <w:jc w:val="left"/>
            </w:pPr>
          </w:p>
        </w:tc>
        <w:tc>
          <w:tcPr>
            <w:tcW w:w="4512" w:type="dxa"/>
          </w:tcPr>
          <w:p w:rsidR="000A7755" w:rsidRPr="000A7755" w:rsidRDefault="000A7755" w:rsidP="000A7755">
            <w:pPr>
              <w:rPr>
                <w:rFonts w:ascii="Times New Roman" w:hAnsi="Times New Roman" w:cs="Times New Roman"/>
                <w:sz w:val="24"/>
                <w:szCs w:val="24"/>
              </w:rPr>
            </w:pPr>
            <w:r>
              <w:rPr>
                <w:rFonts w:ascii="Times New Roman" w:hAnsi="Times New Roman" w:cs="Times New Roman"/>
                <w:sz w:val="24"/>
                <w:szCs w:val="24"/>
              </w:rPr>
              <w:t xml:space="preserve"> Поставить цель, </w:t>
            </w:r>
            <w:r w:rsidRPr="000A7755">
              <w:rPr>
                <w:rFonts w:ascii="Times New Roman" w:hAnsi="Times New Roman" w:cs="Times New Roman"/>
                <w:sz w:val="24"/>
                <w:szCs w:val="24"/>
              </w:rPr>
              <w:t>задачи</w:t>
            </w:r>
            <w:r>
              <w:rPr>
                <w:rFonts w:ascii="Times New Roman" w:hAnsi="Times New Roman" w:cs="Times New Roman"/>
                <w:sz w:val="24"/>
                <w:szCs w:val="24"/>
              </w:rPr>
              <w:t xml:space="preserve">, составить план прохождения </w:t>
            </w:r>
            <w:r w:rsidRPr="000A7755">
              <w:rPr>
                <w:rFonts w:ascii="Times New Roman" w:hAnsi="Times New Roman" w:cs="Times New Roman"/>
                <w:sz w:val="24"/>
                <w:szCs w:val="24"/>
              </w:rPr>
              <w:t xml:space="preserve"> </w:t>
            </w:r>
            <w:r w:rsidR="00767710">
              <w:rPr>
                <w:rFonts w:ascii="Times New Roman" w:hAnsi="Times New Roman" w:cs="Times New Roman"/>
                <w:sz w:val="24"/>
                <w:szCs w:val="24"/>
              </w:rPr>
              <w:t>учебной</w:t>
            </w:r>
            <w:r w:rsidRPr="000A7755">
              <w:rPr>
                <w:rFonts w:ascii="Times New Roman" w:hAnsi="Times New Roman" w:cs="Times New Roman"/>
                <w:sz w:val="24"/>
                <w:szCs w:val="24"/>
              </w:rPr>
              <w:t xml:space="preserve"> практики по виду деятельности «</w:t>
            </w:r>
            <w:r>
              <w:rPr>
                <w:rFonts w:ascii="Times New Roman" w:hAnsi="Times New Roman" w:cs="Times New Roman"/>
                <w:sz w:val="24"/>
                <w:szCs w:val="24"/>
              </w:rPr>
              <w:t>Проведение расчетов с бюджетом и внебюджетными фондами</w:t>
            </w:r>
            <w:r w:rsidRPr="000A7755">
              <w:rPr>
                <w:rFonts w:ascii="Times New Roman" w:hAnsi="Times New Roman" w:cs="Times New Roman"/>
                <w:sz w:val="24"/>
                <w:szCs w:val="24"/>
              </w:rPr>
              <w:t xml:space="preserve">»с учетом философского мировоззрения на жизнь человека и общества и деятельность предприятия </w:t>
            </w:r>
          </w:p>
          <w:p w:rsidR="00D24AD3" w:rsidRPr="000A7755" w:rsidRDefault="00D24AD3" w:rsidP="000A7755">
            <w:pPr>
              <w:rPr>
                <w:rFonts w:ascii="Times New Roman" w:hAnsi="Times New Roman" w:cs="Times New Roman"/>
                <w:sz w:val="24"/>
                <w:szCs w:val="24"/>
              </w:rPr>
            </w:pPr>
          </w:p>
        </w:tc>
        <w:tc>
          <w:tcPr>
            <w:tcW w:w="3287" w:type="dxa"/>
          </w:tcPr>
          <w:p w:rsidR="001E3AEC" w:rsidRPr="00D24AD3" w:rsidRDefault="001E3AEC" w:rsidP="001E3AEC">
            <w:pPr>
              <w:rPr>
                <w:rFonts w:ascii="Times New Roman" w:hAnsi="Times New Roman" w:cs="Times New Roman"/>
                <w:sz w:val="24"/>
                <w:szCs w:val="24"/>
              </w:rPr>
            </w:pPr>
            <w:r w:rsidRPr="00D24AD3">
              <w:rPr>
                <w:rFonts w:ascii="Times New Roman" w:hAnsi="Times New Roman" w:cs="Times New Roman"/>
                <w:sz w:val="24"/>
                <w:szCs w:val="24"/>
              </w:rPr>
              <w:t>Формирование  отчета по практике</w:t>
            </w:r>
          </w:p>
          <w:p w:rsidR="00D24AD3" w:rsidRPr="000A7755" w:rsidRDefault="001E3AEC" w:rsidP="001E3AEC">
            <w:pPr>
              <w:rPr>
                <w:rFonts w:ascii="Times New Roman" w:hAnsi="Times New Roman" w:cs="Times New Roman"/>
                <w:sz w:val="24"/>
                <w:szCs w:val="24"/>
              </w:rPr>
            </w:pPr>
            <w:r w:rsidRPr="00D24AD3">
              <w:rPr>
                <w:rFonts w:ascii="Times New Roman" w:hAnsi="Times New Roman" w:cs="Times New Roman"/>
                <w:sz w:val="24"/>
                <w:szCs w:val="24"/>
              </w:rPr>
              <w:t xml:space="preserve">Составление </w:t>
            </w:r>
            <w:r>
              <w:rPr>
                <w:rFonts w:ascii="Times New Roman" w:hAnsi="Times New Roman" w:cs="Times New Roman"/>
                <w:sz w:val="24"/>
                <w:szCs w:val="24"/>
              </w:rPr>
              <w:t>плана прохождения практики и формирования отчета.</w:t>
            </w:r>
          </w:p>
        </w:tc>
      </w:tr>
      <w:tr w:rsidR="00D24AD3" w:rsidRPr="00CA4A66" w:rsidTr="00D24AD3">
        <w:tc>
          <w:tcPr>
            <w:tcW w:w="2549" w:type="dxa"/>
          </w:tcPr>
          <w:p w:rsidR="00D24AD3" w:rsidRPr="00D24AD3" w:rsidRDefault="00D24AD3" w:rsidP="000A7755">
            <w:pPr>
              <w:pStyle w:val="pboth1"/>
              <w:spacing w:before="0" w:beforeAutospacing="0" w:after="0" w:line="240" w:lineRule="auto"/>
              <w:jc w:val="left"/>
            </w:pPr>
            <w:r w:rsidRPr="00D24AD3">
              <w:t>ОК 04. Работать в коллективе и команде, эффективно взаимодействовать с кол</w:t>
            </w:r>
            <w:r w:rsidR="00B920A9">
              <w:t>легами, руководством, клиентами</w:t>
            </w:r>
          </w:p>
          <w:p w:rsidR="00D24AD3" w:rsidRPr="00D24AD3" w:rsidRDefault="00D24AD3" w:rsidP="00C52555">
            <w:pPr>
              <w:rPr>
                <w:rFonts w:ascii="Times New Roman" w:hAnsi="Times New Roman" w:cs="Times New Roman"/>
                <w:sz w:val="24"/>
                <w:szCs w:val="24"/>
              </w:rPr>
            </w:pPr>
          </w:p>
        </w:tc>
        <w:tc>
          <w:tcPr>
            <w:tcW w:w="4512" w:type="dxa"/>
          </w:tcPr>
          <w:p w:rsidR="00D24AD3" w:rsidRPr="00D24AD3" w:rsidRDefault="00D24AD3" w:rsidP="00C52555">
            <w:pPr>
              <w:rPr>
                <w:rFonts w:ascii="Times New Roman" w:hAnsi="Times New Roman" w:cs="Times New Roman"/>
                <w:sz w:val="24"/>
                <w:szCs w:val="24"/>
              </w:rPr>
            </w:pPr>
            <w:r w:rsidRPr="00D24AD3">
              <w:rPr>
                <w:rFonts w:ascii="Times New Roman" w:hAnsi="Times New Roman" w:cs="Times New Roman"/>
                <w:sz w:val="24"/>
                <w:szCs w:val="24"/>
              </w:rPr>
              <w:t xml:space="preserve">Представить схему командной работы на предприятии при прохождении </w:t>
            </w:r>
            <w:r w:rsidR="00767710">
              <w:rPr>
                <w:rFonts w:ascii="Times New Roman" w:hAnsi="Times New Roman" w:cs="Times New Roman"/>
                <w:sz w:val="24"/>
                <w:szCs w:val="24"/>
              </w:rPr>
              <w:t>учебной</w:t>
            </w:r>
            <w:r w:rsidRPr="00D24AD3">
              <w:rPr>
                <w:rFonts w:ascii="Times New Roman" w:hAnsi="Times New Roman" w:cs="Times New Roman"/>
                <w:sz w:val="24"/>
                <w:szCs w:val="24"/>
              </w:rPr>
              <w:t xml:space="preserve"> практики по виду деятельности </w:t>
            </w:r>
            <w:r w:rsidR="001E3AEC" w:rsidRPr="000A7755">
              <w:rPr>
                <w:rFonts w:ascii="Times New Roman" w:hAnsi="Times New Roman" w:cs="Times New Roman"/>
                <w:sz w:val="24"/>
                <w:szCs w:val="24"/>
              </w:rPr>
              <w:t>«</w:t>
            </w:r>
            <w:r w:rsidR="001E3AEC">
              <w:rPr>
                <w:rFonts w:ascii="Times New Roman" w:hAnsi="Times New Roman" w:cs="Times New Roman"/>
                <w:sz w:val="24"/>
                <w:szCs w:val="24"/>
              </w:rPr>
              <w:t>Проведение расчетов с бюджетом и внебюджетными фондами</w:t>
            </w:r>
            <w:r w:rsidR="001E3AEC" w:rsidRPr="000A7755">
              <w:rPr>
                <w:rFonts w:ascii="Times New Roman" w:hAnsi="Times New Roman" w:cs="Times New Roman"/>
                <w:sz w:val="24"/>
                <w:szCs w:val="24"/>
              </w:rPr>
              <w:t>»</w:t>
            </w:r>
            <w:r w:rsidR="001E3AEC">
              <w:rPr>
                <w:rFonts w:ascii="Times New Roman" w:hAnsi="Times New Roman" w:cs="Times New Roman"/>
                <w:sz w:val="24"/>
                <w:szCs w:val="24"/>
              </w:rPr>
              <w:t>.</w:t>
            </w:r>
          </w:p>
          <w:p w:rsidR="00D24AD3" w:rsidRPr="00D24AD3" w:rsidRDefault="00D24AD3" w:rsidP="00C52555">
            <w:pPr>
              <w:rPr>
                <w:rFonts w:ascii="Times New Roman" w:hAnsi="Times New Roman" w:cs="Times New Roman"/>
                <w:sz w:val="24"/>
                <w:szCs w:val="24"/>
              </w:rPr>
            </w:pPr>
            <w:r w:rsidRPr="00D24AD3">
              <w:rPr>
                <w:rFonts w:ascii="Times New Roman" w:hAnsi="Times New Roman" w:cs="Times New Roman"/>
                <w:sz w:val="24"/>
                <w:szCs w:val="24"/>
              </w:rPr>
              <w:t xml:space="preserve">Описать порядок взаимодействия с руководством и потребителями по виду деятельности </w:t>
            </w:r>
            <w:r w:rsidR="001E3AEC" w:rsidRPr="000A7755">
              <w:rPr>
                <w:rFonts w:ascii="Times New Roman" w:hAnsi="Times New Roman" w:cs="Times New Roman"/>
                <w:sz w:val="24"/>
                <w:szCs w:val="24"/>
              </w:rPr>
              <w:t>«</w:t>
            </w:r>
            <w:r w:rsidR="001E3AEC">
              <w:rPr>
                <w:rFonts w:ascii="Times New Roman" w:hAnsi="Times New Roman" w:cs="Times New Roman"/>
                <w:sz w:val="24"/>
                <w:szCs w:val="24"/>
              </w:rPr>
              <w:t>Проведение расчетов с бюджетом и внебюджетными фондами</w:t>
            </w:r>
            <w:r w:rsidR="001E3AEC" w:rsidRPr="000A7755">
              <w:rPr>
                <w:rFonts w:ascii="Times New Roman" w:hAnsi="Times New Roman" w:cs="Times New Roman"/>
                <w:sz w:val="24"/>
                <w:szCs w:val="24"/>
              </w:rPr>
              <w:t>»</w:t>
            </w:r>
            <w:r w:rsidR="001E3AEC">
              <w:rPr>
                <w:rFonts w:ascii="Times New Roman" w:hAnsi="Times New Roman" w:cs="Times New Roman"/>
                <w:sz w:val="24"/>
                <w:szCs w:val="24"/>
              </w:rPr>
              <w:t>.</w:t>
            </w:r>
          </w:p>
        </w:tc>
        <w:tc>
          <w:tcPr>
            <w:tcW w:w="3287" w:type="dxa"/>
          </w:tcPr>
          <w:p w:rsidR="00D24AD3" w:rsidRPr="00D24AD3" w:rsidRDefault="00D24AD3" w:rsidP="00C52555">
            <w:pPr>
              <w:rPr>
                <w:rFonts w:ascii="Times New Roman" w:hAnsi="Times New Roman" w:cs="Times New Roman"/>
                <w:sz w:val="24"/>
                <w:szCs w:val="24"/>
              </w:rPr>
            </w:pPr>
            <w:r w:rsidRPr="00D24AD3">
              <w:rPr>
                <w:rFonts w:ascii="Times New Roman" w:hAnsi="Times New Roman" w:cs="Times New Roman"/>
                <w:sz w:val="24"/>
                <w:szCs w:val="24"/>
              </w:rPr>
              <w:t>Общая характеристика предприятия</w:t>
            </w:r>
          </w:p>
          <w:p w:rsidR="00D24AD3" w:rsidRPr="00D24AD3" w:rsidRDefault="00D24AD3" w:rsidP="00C52555">
            <w:pPr>
              <w:rPr>
                <w:rFonts w:ascii="Times New Roman" w:hAnsi="Times New Roman" w:cs="Times New Roman"/>
                <w:sz w:val="24"/>
                <w:szCs w:val="24"/>
              </w:rPr>
            </w:pPr>
          </w:p>
        </w:tc>
      </w:tr>
      <w:tr w:rsidR="000A7755" w:rsidRPr="00CA4A66" w:rsidTr="000A7755">
        <w:tc>
          <w:tcPr>
            <w:tcW w:w="2549" w:type="dxa"/>
          </w:tcPr>
          <w:p w:rsidR="000A7755" w:rsidRPr="00B920A9" w:rsidRDefault="000A7755" w:rsidP="000A7755">
            <w:pPr>
              <w:pStyle w:val="pboth1"/>
              <w:spacing w:before="0" w:beforeAutospacing="0" w:after="0" w:line="240" w:lineRule="auto"/>
              <w:jc w:val="left"/>
            </w:pPr>
            <w:r w:rsidRPr="00B920A9">
              <w:t>ОК 05. Осуществлять устную и письменную коммуникацию на государственном языке Российской Федерации с учетом особенностей соци</w:t>
            </w:r>
            <w:r w:rsidR="00B920A9">
              <w:t>ального и культурного контекста</w:t>
            </w:r>
          </w:p>
          <w:p w:rsidR="000A7755" w:rsidRPr="00D24AD3" w:rsidRDefault="000A7755" w:rsidP="000A7755">
            <w:pPr>
              <w:pStyle w:val="pboth1"/>
              <w:spacing w:before="0" w:beforeAutospacing="0" w:after="0" w:line="240" w:lineRule="auto"/>
              <w:ind w:firstLine="567"/>
              <w:jc w:val="left"/>
            </w:pPr>
          </w:p>
        </w:tc>
        <w:tc>
          <w:tcPr>
            <w:tcW w:w="4512" w:type="dxa"/>
          </w:tcPr>
          <w:p w:rsidR="001A4239" w:rsidRPr="00B920A9" w:rsidRDefault="001A4239" w:rsidP="001A4239">
            <w:pPr>
              <w:pStyle w:val="pboth1"/>
              <w:spacing w:before="0" w:beforeAutospacing="0" w:after="0" w:line="240" w:lineRule="auto"/>
              <w:jc w:val="left"/>
            </w:pPr>
            <w:r w:rsidRPr="00D24AD3">
              <w:t xml:space="preserve">При написании отчета </w:t>
            </w:r>
            <w:r>
              <w:t xml:space="preserve">и прохождении </w:t>
            </w:r>
            <w:r w:rsidR="00767710">
              <w:t>учебной</w:t>
            </w:r>
            <w:r w:rsidRPr="00D24AD3">
              <w:t xml:space="preserve"> практик</w:t>
            </w:r>
            <w:r>
              <w:t>и</w:t>
            </w:r>
            <w:r w:rsidR="00767710">
              <w:t xml:space="preserve"> </w:t>
            </w:r>
            <w:r>
              <w:t>о</w:t>
            </w:r>
            <w:r w:rsidRPr="00B920A9">
              <w:t>существлять устную и письменную коммуникацию на государственном языке Российской Федерации с учетом особенностей соци</w:t>
            </w:r>
            <w:r>
              <w:t>ального и культурного контекста</w:t>
            </w:r>
            <w:r w:rsidR="00DF0CFB" w:rsidRPr="00D24AD3">
              <w:t xml:space="preserve">по виду деятельности </w:t>
            </w:r>
            <w:r w:rsidR="00DF0CFB" w:rsidRPr="000A7755">
              <w:t>«</w:t>
            </w:r>
            <w:r w:rsidR="00DF0CFB">
              <w:t>Проведение расчетов с бюджетом и внебюджетными фондами</w:t>
            </w:r>
            <w:r w:rsidR="00DF0CFB" w:rsidRPr="000A7755">
              <w:t>»</w:t>
            </w:r>
            <w:r w:rsidR="00DF0CFB">
              <w:t>.</w:t>
            </w:r>
          </w:p>
          <w:p w:rsidR="000A7755" w:rsidRPr="00D24AD3" w:rsidRDefault="000A7755" w:rsidP="001A4239">
            <w:pPr>
              <w:rPr>
                <w:rFonts w:ascii="Times New Roman" w:hAnsi="Times New Roman" w:cs="Times New Roman"/>
                <w:sz w:val="24"/>
                <w:szCs w:val="24"/>
              </w:rPr>
            </w:pPr>
          </w:p>
        </w:tc>
        <w:tc>
          <w:tcPr>
            <w:tcW w:w="3287" w:type="dxa"/>
          </w:tcPr>
          <w:p w:rsidR="009D3D52" w:rsidRPr="00D24AD3" w:rsidRDefault="009D3D52" w:rsidP="009D3D52">
            <w:pPr>
              <w:rPr>
                <w:rFonts w:ascii="Times New Roman" w:hAnsi="Times New Roman" w:cs="Times New Roman"/>
                <w:sz w:val="24"/>
                <w:szCs w:val="24"/>
              </w:rPr>
            </w:pPr>
            <w:r w:rsidRPr="00D24AD3">
              <w:rPr>
                <w:rFonts w:ascii="Times New Roman" w:hAnsi="Times New Roman" w:cs="Times New Roman"/>
                <w:sz w:val="24"/>
                <w:szCs w:val="24"/>
              </w:rPr>
              <w:t>Формирование  отчета по практике</w:t>
            </w:r>
          </w:p>
          <w:p w:rsidR="000A7755" w:rsidRPr="00D24AD3" w:rsidRDefault="000A7755" w:rsidP="00C52555">
            <w:pPr>
              <w:rPr>
                <w:rFonts w:ascii="Times New Roman" w:hAnsi="Times New Roman" w:cs="Times New Roman"/>
                <w:sz w:val="24"/>
                <w:szCs w:val="24"/>
              </w:rPr>
            </w:pPr>
          </w:p>
        </w:tc>
      </w:tr>
      <w:tr w:rsidR="00F13483" w:rsidRPr="00CA4A66" w:rsidTr="000A7755">
        <w:tc>
          <w:tcPr>
            <w:tcW w:w="2549" w:type="dxa"/>
          </w:tcPr>
          <w:p w:rsidR="00F13483" w:rsidRPr="00ED7BEB" w:rsidRDefault="00F13483" w:rsidP="005366E6">
            <w:pPr>
              <w:pStyle w:val="pboth1"/>
              <w:spacing w:before="0" w:beforeAutospacing="0" w:after="0" w:line="240" w:lineRule="auto"/>
              <w:jc w:val="left"/>
              <w:rPr>
                <w:sz w:val="28"/>
              </w:rPr>
            </w:pPr>
            <w:r w:rsidRPr="00ED7BEB">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12" w:type="dxa"/>
          </w:tcPr>
          <w:p w:rsidR="00F13483" w:rsidRPr="00D24AD3" w:rsidRDefault="00F13483" w:rsidP="005366E6">
            <w:pPr>
              <w:pStyle w:val="pboth1"/>
              <w:spacing w:before="0" w:beforeAutospacing="0" w:after="0" w:line="240" w:lineRule="auto"/>
              <w:jc w:val="left"/>
            </w:pPr>
            <w:r w:rsidRPr="00484816">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87" w:type="dxa"/>
          </w:tcPr>
          <w:p w:rsidR="00F13483" w:rsidRPr="00D24AD3" w:rsidRDefault="00F13483" w:rsidP="005366E6">
            <w:pPr>
              <w:rPr>
                <w:rFonts w:ascii="Times New Roman" w:hAnsi="Times New Roman" w:cs="Times New Roman"/>
                <w:sz w:val="24"/>
                <w:szCs w:val="24"/>
              </w:rPr>
            </w:pPr>
            <w:r w:rsidRPr="00D24AD3">
              <w:rPr>
                <w:rFonts w:ascii="Times New Roman" w:hAnsi="Times New Roman" w:cs="Times New Roman"/>
                <w:sz w:val="24"/>
                <w:szCs w:val="24"/>
              </w:rPr>
              <w:t>Формирование  отчета по практике</w:t>
            </w:r>
          </w:p>
          <w:p w:rsidR="00F13483" w:rsidRPr="00D24AD3" w:rsidRDefault="00F13483" w:rsidP="005366E6">
            <w:pPr>
              <w:rPr>
                <w:rFonts w:ascii="Times New Roman" w:hAnsi="Times New Roman" w:cs="Times New Roman"/>
                <w:sz w:val="24"/>
                <w:szCs w:val="24"/>
              </w:rPr>
            </w:pPr>
          </w:p>
        </w:tc>
      </w:tr>
      <w:tr w:rsidR="00F13483" w:rsidRPr="00CA4A66" w:rsidTr="00D24AD3">
        <w:tc>
          <w:tcPr>
            <w:tcW w:w="2549" w:type="dxa"/>
          </w:tcPr>
          <w:p w:rsidR="00F13483" w:rsidRPr="00D24AD3" w:rsidRDefault="00F13483" w:rsidP="00082D77">
            <w:pPr>
              <w:pStyle w:val="pboth1"/>
              <w:spacing w:before="0" w:beforeAutospacing="0" w:after="0" w:line="240" w:lineRule="auto"/>
              <w:jc w:val="left"/>
            </w:pPr>
            <w:r w:rsidRPr="00D24AD3">
              <w:t xml:space="preserve">ОК 09. Использовать информационные технологии </w:t>
            </w:r>
            <w:r>
              <w:t>в профессиональной деятельности</w:t>
            </w:r>
          </w:p>
        </w:tc>
        <w:tc>
          <w:tcPr>
            <w:tcW w:w="4512" w:type="dxa"/>
          </w:tcPr>
          <w:p w:rsidR="00F13483" w:rsidRPr="00D24AD3" w:rsidRDefault="00F13483" w:rsidP="00767710">
            <w:pPr>
              <w:rPr>
                <w:rFonts w:ascii="Times New Roman" w:hAnsi="Times New Roman" w:cs="Times New Roman"/>
                <w:sz w:val="24"/>
                <w:szCs w:val="24"/>
              </w:rPr>
            </w:pPr>
            <w:r w:rsidRPr="00D24AD3">
              <w:rPr>
                <w:rFonts w:ascii="Times New Roman" w:hAnsi="Times New Roman" w:cs="Times New Roman"/>
                <w:sz w:val="24"/>
                <w:szCs w:val="24"/>
              </w:rPr>
              <w:t xml:space="preserve">При написании отчета по </w:t>
            </w:r>
            <w:r>
              <w:rPr>
                <w:rFonts w:ascii="Times New Roman" w:hAnsi="Times New Roman" w:cs="Times New Roman"/>
                <w:sz w:val="24"/>
                <w:szCs w:val="24"/>
              </w:rPr>
              <w:t xml:space="preserve">учебной </w:t>
            </w:r>
            <w:r w:rsidRPr="00D24AD3">
              <w:rPr>
                <w:rFonts w:ascii="Times New Roman" w:hAnsi="Times New Roman" w:cs="Times New Roman"/>
                <w:sz w:val="24"/>
                <w:szCs w:val="24"/>
              </w:rPr>
              <w:t xml:space="preserve"> практике использовать информационные технологии </w:t>
            </w:r>
            <w:r w:rsidRPr="0006165E">
              <w:rPr>
                <w:rFonts w:ascii="Times New Roman" w:hAnsi="Times New Roman" w:cs="Times New Roman"/>
                <w:color w:val="000000"/>
                <w:sz w:val="24"/>
                <w:szCs w:val="24"/>
              </w:rPr>
              <w:t xml:space="preserve">необходимых для осуществления вида деятельности </w:t>
            </w:r>
            <w:r w:rsidRPr="0006165E">
              <w:rPr>
                <w:rFonts w:ascii="Times New Roman" w:hAnsi="Times New Roman" w:cs="Times New Roman"/>
                <w:sz w:val="24"/>
                <w:szCs w:val="24"/>
              </w:rPr>
              <w:t>«Проведение расчетов с бюджетом и внебюджетными фондами»</w:t>
            </w:r>
          </w:p>
        </w:tc>
        <w:tc>
          <w:tcPr>
            <w:tcW w:w="3287" w:type="dxa"/>
          </w:tcPr>
          <w:p w:rsidR="00F13483" w:rsidRPr="00D24AD3" w:rsidRDefault="00F13483" w:rsidP="00D15B09">
            <w:pPr>
              <w:rPr>
                <w:rFonts w:ascii="Times New Roman" w:hAnsi="Times New Roman" w:cs="Times New Roman"/>
                <w:sz w:val="24"/>
                <w:szCs w:val="24"/>
              </w:rPr>
            </w:pPr>
            <w:r w:rsidRPr="00D24AD3">
              <w:rPr>
                <w:rFonts w:ascii="Times New Roman" w:hAnsi="Times New Roman" w:cs="Times New Roman"/>
                <w:sz w:val="24"/>
                <w:szCs w:val="24"/>
              </w:rPr>
              <w:t>Формирование  отчета по практике</w:t>
            </w:r>
          </w:p>
          <w:p w:rsidR="00F13483" w:rsidRPr="00D24AD3" w:rsidRDefault="00F13483" w:rsidP="00D24AD3">
            <w:pPr>
              <w:rPr>
                <w:rFonts w:ascii="Times New Roman" w:hAnsi="Times New Roman" w:cs="Times New Roman"/>
                <w:sz w:val="24"/>
                <w:szCs w:val="24"/>
              </w:rPr>
            </w:pPr>
          </w:p>
        </w:tc>
      </w:tr>
      <w:tr w:rsidR="00F13483" w:rsidRPr="00CA4A66" w:rsidTr="00D24AD3">
        <w:tc>
          <w:tcPr>
            <w:tcW w:w="2549" w:type="dxa"/>
          </w:tcPr>
          <w:p w:rsidR="00F13483" w:rsidRPr="00D24AD3" w:rsidRDefault="00F13483" w:rsidP="00D24AD3">
            <w:pPr>
              <w:pStyle w:val="pboth1"/>
              <w:spacing w:before="0" w:beforeAutospacing="0" w:after="0" w:line="240" w:lineRule="auto"/>
              <w:jc w:val="left"/>
            </w:pPr>
            <w:r w:rsidRPr="00D24AD3">
              <w:lastRenderedPageBreak/>
              <w:t>ОК 10. Пользоваться профессиональной документацией на госуд</w:t>
            </w:r>
            <w:r>
              <w:t>арственном и иностранном языках</w:t>
            </w:r>
          </w:p>
          <w:p w:rsidR="00F13483" w:rsidRPr="00D24AD3" w:rsidRDefault="00F13483" w:rsidP="00D24AD3">
            <w:pPr>
              <w:rPr>
                <w:rFonts w:ascii="Times New Roman" w:hAnsi="Times New Roman" w:cs="Times New Roman"/>
                <w:sz w:val="24"/>
                <w:szCs w:val="24"/>
              </w:rPr>
            </w:pPr>
          </w:p>
        </w:tc>
        <w:tc>
          <w:tcPr>
            <w:tcW w:w="4512" w:type="dxa"/>
          </w:tcPr>
          <w:p w:rsidR="00F13483" w:rsidRPr="0006165E" w:rsidRDefault="00F13483" w:rsidP="0006165E">
            <w:pPr>
              <w:rPr>
                <w:sz w:val="24"/>
                <w:szCs w:val="24"/>
              </w:rPr>
            </w:pPr>
            <w:r w:rsidRPr="0006165E">
              <w:rPr>
                <w:rFonts w:ascii="Times New Roman" w:hAnsi="Times New Roman" w:cs="Times New Roman"/>
                <w:color w:val="000000"/>
                <w:sz w:val="24"/>
                <w:szCs w:val="24"/>
              </w:rPr>
              <w:t xml:space="preserve">Изучить  и использовать законодательные акты и </w:t>
            </w:r>
            <w:r w:rsidRPr="0006165E">
              <w:rPr>
                <w:rFonts w:ascii="Times New Roman" w:hAnsi="Times New Roman" w:cs="Times New Roman"/>
                <w:sz w:val="24"/>
                <w:szCs w:val="24"/>
              </w:rPr>
              <w:t xml:space="preserve">требования профессиональных нормативных документов,  </w:t>
            </w:r>
            <w:r w:rsidRPr="0006165E">
              <w:rPr>
                <w:rFonts w:ascii="Times New Roman" w:hAnsi="Times New Roman" w:cs="Times New Roman"/>
                <w:color w:val="000000"/>
                <w:sz w:val="24"/>
                <w:szCs w:val="24"/>
              </w:rPr>
              <w:t xml:space="preserve">необходимых для осуществления вида деятельности </w:t>
            </w:r>
            <w:r w:rsidRPr="0006165E">
              <w:rPr>
                <w:rFonts w:ascii="Times New Roman" w:hAnsi="Times New Roman" w:cs="Times New Roman"/>
                <w:sz w:val="24"/>
                <w:szCs w:val="24"/>
              </w:rPr>
              <w:t>«Проведение расчетов с бюджетом и внебюджетными фондами» и прочую профессиональную документацию на государственном и иностранном языках,включить их в список литературы</w:t>
            </w:r>
            <w:r>
              <w:rPr>
                <w:sz w:val="24"/>
                <w:szCs w:val="24"/>
              </w:rPr>
              <w:t>.</w:t>
            </w:r>
          </w:p>
          <w:p w:rsidR="00F13483" w:rsidRDefault="00F13483" w:rsidP="0006165E">
            <w:pPr>
              <w:rPr>
                <w:rFonts w:ascii="Times New Roman" w:hAnsi="Times New Roman" w:cs="Times New Roman"/>
                <w:sz w:val="24"/>
                <w:szCs w:val="24"/>
              </w:rPr>
            </w:pPr>
            <w:r w:rsidRPr="0006165E">
              <w:rPr>
                <w:rFonts w:ascii="Times New Roman" w:hAnsi="Times New Roman" w:cs="Times New Roman"/>
                <w:sz w:val="24"/>
                <w:szCs w:val="24"/>
              </w:rPr>
              <w:t xml:space="preserve">Правильно оформить отчет и заполнить все необходимые документы к отчету по </w:t>
            </w:r>
            <w:r>
              <w:rPr>
                <w:rFonts w:ascii="Times New Roman" w:hAnsi="Times New Roman" w:cs="Times New Roman"/>
                <w:sz w:val="24"/>
                <w:szCs w:val="24"/>
              </w:rPr>
              <w:t xml:space="preserve">учебной </w:t>
            </w:r>
            <w:r w:rsidRPr="0006165E">
              <w:rPr>
                <w:rFonts w:ascii="Times New Roman" w:hAnsi="Times New Roman" w:cs="Times New Roman"/>
                <w:sz w:val="24"/>
                <w:szCs w:val="24"/>
              </w:rPr>
              <w:t xml:space="preserve"> практике</w:t>
            </w:r>
          </w:p>
          <w:p w:rsidR="00F13483" w:rsidRPr="0006165E" w:rsidRDefault="00F13483" w:rsidP="0006165E">
            <w:pPr>
              <w:rPr>
                <w:rFonts w:ascii="Times New Roman" w:hAnsi="Times New Roman" w:cs="Times New Roman"/>
                <w:sz w:val="24"/>
                <w:szCs w:val="24"/>
              </w:rPr>
            </w:pPr>
          </w:p>
        </w:tc>
        <w:tc>
          <w:tcPr>
            <w:tcW w:w="3287" w:type="dxa"/>
          </w:tcPr>
          <w:p w:rsidR="00F13483" w:rsidRDefault="00F13483" w:rsidP="0006165E">
            <w:pPr>
              <w:rPr>
                <w:rFonts w:ascii="Times New Roman" w:hAnsi="Times New Roman" w:cs="Times New Roman"/>
                <w:sz w:val="24"/>
                <w:szCs w:val="24"/>
              </w:rPr>
            </w:pPr>
            <w:r w:rsidRPr="00D24AD3">
              <w:rPr>
                <w:rFonts w:ascii="Times New Roman" w:hAnsi="Times New Roman" w:cs="Times New Roman"/>
                <w:sz w:val="24"/>
                <w:szCs w:val="24"/>
              </w:rPr>
              <w:t>Формирование  отчета по практике</w:t>
            </w:r>
            <w:r>
              <w:rPr>
                <w:rFonts w:ascii="Times New Roman" w:hAnsi="Times New Roman" w:cs="Times New Roman"/>
                <w:sz w:val="24"/>
                <w:szCs w:val="24"/>
              </w:rPr>
              <w:t>.</w:t>
            </w:r>
          </w:p>
          <w:p w:rsidR="00F13483" w:rsidRPr="00D24AD3" w:rsidRDefault="00F13483" w:rsidP="0006165E">
            <w:pPr>
              <w:rPr>
                <w:rFonts w:ascii="Times New Roman" w:hAnsi="Times New Roman" w:cs="Times New Roman"/>
                <w:sz w:val="24"/>
                <w:szCs w:val="24"/>
              </w:rPr>
            </w:pPr>
            <w:r w:rsidRPr="00D24AD3">
              <w:rPr>
                <w:rFonts w:ascii="Times New Roman" w:hAnsi="Times New Roman" w:cs="Times New Roman"/>
                <w:sz w:val="24"/>
                <w:szCs w:val="24"/>
              </w:rPr>
              <w:t>Составление списка литературы</w:t>
            </w:r>
          </w:p>
          <w:p w:rsidR="00F13483" w:rsidRPr="00D24AD3" w:rsidRDefault="00F13483" w:rsidP="00D24AD3">
            <w:pPr>
              <w:rPr>
                <w:rFonts w:ascii="Times New Roman" w:hAnsi="Times New Roman" w:cs="Times New Roman"/>
                <w:sz w:val="24"/>
                <w:szCs w:val="24"/>
              </w:rPr>
            </w:pPr>
          </w:p>
        </w:tc>
      </w:tr>
      <w:tr w:rsidR="00F13483" w:rsidRPr="00CA4A66" w:rsidTr="00D24AD3">
        <w:tc>
          <w:tcPr>
            <w:tcW w:w="2549" w:type="dxa"/>
          </w:tcPr>
          <w:p w:rsidR="00F13483" w:rsidRPr="00D24AD3" w:rsidRDefault="00F13483" w:rsidP="00C52555">
            <w:pPr>
              <w:rPr>
                <w:rFonts w:ascii="Times New Roman" w:hAnsi="Times New Roman" w:cs="Times New Roman"/>
                <w:sz w:val="24"/>
                <w:szCs w:val="24"/>
              </w:rPr>
            </w:pPr>
            <w:r w:rsidRPr="00D24AD3">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4512" w:type="dxa"/>
          </w:tcPr>
          <w:p w:rsidR="00F13483" w:rsidRPr="00D24AD3" w:rsidRDefault="00F13483" w:rsidP="00C52555">
            <w:pPr>
              <w:rPr>
                <w:rFonts w:ascii="Times New Roman" w:hAnsi="Times New Roman" w:cs="Times New Roman"/>
                <w:sz w:val="24"/>
                <w:szCs w:val="24"/>
              </w:rPr>
            </w:pPr>
            <w:r w:rsidRPr="00D24AD3">
              <w:rPr>
                <w:rFonts w:ascii="Times New Roman" w:hAnsi="Times New Roman" w:cs="Times New Roman"/>
                <w:sz w:val="24"/>
                <w:szCs w:val="24"/>
              </w:rPr>
              <w:t xml:space="preserve">Подготовить экономически обоснованные с помощью расчетов выводы по каждому разделу отчета по </w:t>
            </w:r>
            <w:r>
              <w:rPr>
                <w:rFonts w:ascii="Times New Roman" w:hAnsi="Times New Roman" w:cs="Times New Roman"/>
                <w:sz w:val="24"/>
                <w:szCs w:val="24"/>
              </w:rPr>
              <w:t>учебной</w:t>
            </w:r>
            <w:r w:rsidRPr="00D24AD3">
              <w:rPr>
                <w:rFonts w:ascii="Times New Roman" w:hAnsi="Times New Roman" w:cs="Times New Roman"/>
                <w:sz w:val="24"/>
                <w:szCs w:val="24"/>
              </w:rPr>
              <w:t xml:space="preserve">  практике с учетом вида деятельности </w:t>
            </w:r>
            <w:r w:rsidRPr="000A7755">
              <w:rPr>
                <w:rFonts w:ascii="Times New Roman" w:hAnsi="Times New Roman" w:cs="Times New Roman"/>
                <w:sz w:val="24"/>
                <w:szCs w:val="24"/>
              </w:rPr>
              <w:t>«</w:t>
            </w:r>
            <w:r>
              <w:rPr>
                <w:rFonts w:ascii="Times New Roman" w:hAnsi="Times New Roman" w:cs="Times New Roman"/>
                <w:sz w:val="24"/>
                <w:szCs w:val="24"/>
              </w:rPr>
              <w:t>Проведение расчетов с бюджетом и внебюджетными фондами</w:t>
            </w:r>
            <w:r w:rsidRPr="000A7755">
              <w:rPr>
                <w:rFonts w:ascii="Times New Roman" w:hAnsi="Times New Roman" w:cs="Times New Roman"/>
                <w:sz w:val="24"/>
                <w:szCs w:val="24"/>
              </w:rPr>
              <w:t>»</w:t>
            </w:r>
            <w:r>
              <w:rPr>
                <w:rFonts w:ascii="Times New Roman" w:hAnsi="Times New Roman" w:cs="Times New Roman"/>
                <w:sz w:val="24"/>
                <w:szCs w:val="24"/>
              </w:rPr>
              <w:t>.</w:t>
            </w:r>
          </w:p>
          <w:p w:rsidR="00F13483" w:rsidRPr="00D24AD3" w:rsidRDefault="00F13483" w:rsidP="00C52555">
            <w:pPr>
              <w:rPr>
                <w:rFonts w:ascii="Times New Roman" w:hAnsi="Times New Roman" w:cs="Times New Roman"/>
                <w:sz w:val="24"/>
                <w:szCs w:val="24"/>
              </w:rPr>
            </w:pPr>
            <w:r w:rsidRPr="00D24AD3">
              <w:rPr>
                <w:rFonts w:ascii="Times New Roman" w:hAnsi="Times New Roman" w:cs="Times New Roman"/>
                <w:sz w:val="24"/>
                <w:szCs w:val="24"/>
              </w:rPr>
              <w:t>Произвести оценку полученных результатов на основе анализа деятельности предприятия</w:t>
            </w:r>
            <w:r>
              <w:rPr>
                <w:rFonts w:ascii="Times New Roman" w:hAnsi="Times New Roman" w:cs="Times New Roman"/>
                <w:sz w:val="24"/>
                <w:szCs w:val="24"/>
              </w:rPr>
              <w:t>.</w:t>
            </w:r>
          </w:p>
        </w:tc>
        <w:tc>
          <w:tcPr>
            <w:tcW w:w="3287" w:type="dxa"/>
          </w:tcPr>
          <w:p w:rsidR="00F13483" w:rsidRPr="00D24AD3" w:rsidRDefault="00F13483" w:rsidP="00C52555">
            <w:pPr>
              <w:rPr>
                <w:rFonts w:ascii="Times New Roman" w:hAnsi="Times New Roman" w:cs="Times New Roman"/>
                <w:sz w:val="24"/>
                <w:szCs w:val="24"/>
              </w:rPr>
            </w:pPr>
            <w:r w:rsidRPr="00D24AD3">
              <w:rPr>
                <w:rFonts w:ascii="Times New Roman" w:hAnsi="Times New Roman" w:cs="Times New Roman"/>
                <w:sz w:val="24"/>
                <w:szCs w:val="24"/>
              </w:rPr>
              <w:t xml:space="preserve">Формирование заключения отчета </w:t>
            </w:r>
          </w:p>
        </w:tc>
      </w:tr>
    </w:tbl>
    <w:p w:rsidR="00CA4A66" w:rsidRPr="00982EF8" w:rsidRDefault="00F94072" w:rsidP="00CA4A66">
      <w:pPr>
        <w:spacing w:after="0"/>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4</w:t>
      </w:r>
      <w:r w:rsidR="0057255D">
        <w:rPr>
          <w:rFonts w:ascii="Times New Roman" w:eastAsiaTheme="minorEastAsia" w:hAnsi="Times New Roman" w:cs="Times New Roman"/>
          <w:b/>
          <w:sz w:val="28"/>
          <w:szCs w:val="24"/>
          <w:lang w:eastAsia="ru-RU"/>
        </w:rPr>
        <w:t>.2</w:t>
      </w:r>
      <w:r w:rsidR="00CA4A66" w:rsidRPr="00982EF8">
        <w:rPr>
          <w:rFonts w:ascii="Times New Roman" w:eastAsiaTheme="minorEastAsia" w:hAnsi="Times New Roman" w:cs="Times New Roman"/>
          <w:b/>
          <w:sz w:val="28"/>
          <w:szCs w:val="24"/>
          <w:lang w:eastAsia="ru-RU"/>
        </w:rPr>
        <w:t xml:space="preserve"> Требования к оформлению отчета</w:t>
      </w:r>
    </w:p>
    <w:p w:rsidR="00CA4A66" w:rsidRPr="00982EF8" w:rsidRDefault="00CA4A66" w:rsidP="00982EF8">
      <w:pPr>
        <w:spacing w:after="0" w:line="240" w:lineRule="auto"/>
        <w:ind w:firstLine="539"/>
        <w:jc w:val="both"/>
        <w:rPr>
          <w:rFonts w:ascii="Times New Roman" w:eastAsiaTheme="minorEastAsia" w:hAnsi="Times New Roman" w:cs="Times New Roman"/>
          <w:color w:val="000000"/>
          <w:sz w:val="28"/>
          <w:szCs w:val="24"/>
          <w:lang w:eastAsia="ru-RU"/>
        </w:rPr>
      </w:pPr>
      <w:r w:rsidRPr="00982EF8">
        <w:rPr>
          <w:rFonts w:ascii="Times New Roman" w:eastAsiaTheme="minorEastAsia" w:hAnsi="Times New Roman" w:cs="Times New Roman"/>
          <w:color w:val="000000"/>
          <w:sz w:val="28"/>
          <w:szCs w:val="24"/>
          <w:lang w:eastAsia="ru-RU"/>
        </w:rPr>
        <w:t xml:space="preserve">Отчет по </w:t>
      </w:r>
      <w:r w:rsidR="00767710">
        <w:rPr>
          <w:rFonts w:ascii="Times New Roman" w:eastAsiaTheme="minorEastAsia" w:hAnsi="Times New Roman" w:cs="Times New Roman"/>
          <w:color w:val="000000"/>
          <w:sz w:val="28"/>
          <w:szCs w:val="24"/>
          <w:lang w:eastAsia="ru-RU"/>
        </w:rPr>
        <w:t>учебной</w:t>
      </w:r>
      <w:r w:rsidRPr="00982EF8">
        <w:rPr>
          <w:rFonts w:ascii="Times New Roman" w:eastAsiaTheme="minorEastAsia" w:hAnsi="Times New Roman" w:cs="Times New Roman"/>
          <w:color w:val="000000"/>
          <w:sz w:val="28"/>
          <w:szCs w:val="24"/>
          <w:lang w:eastAsia="ru-RU"/>
        </w:rPr>
        <w:t xml:space="preserve">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CA4A66" w:rsidRDefault="00CA4A66" w:rsidP="00982EF8">
      <w:pPr>
        <w:spacing w:after="0" w:line="240" w:lineRule="auto"/>
        <w:ind w:firstLine="539"/>
        <w:jc w:val="both"/>
        <w:rPr>
          <w:rFonts w:ascii="Times New Roman" w:eastAsiaTheme="minorEastAsia" w:hAnsi="Times New Roman" w:cs="Times New Roman"/>
          <w:color w:val="000000"/>
          <w:sz w:val="28"/>
          <w:szCs w:val="24"/>
          <w:lang w:eastAsia="ru-RU"/>
        </w:rPr>
      </w:pPr>
      <w:r w:rsidRPr="00982EF8">
        <w:rPr>
          <w:rFonts w:ascii="Times New Roman" w:eastAsiaTheme="minorEastAsia" w:hAnsi="Times New Roman" w:cs="Times New Roman"/>
          <w:color w:val="000000"/>
          <w:sz w:val="28"/>
          <w:szCs w:val="24"/>
          <w:lang w:eastAsia="ru-RU"/>
        </w:rPr>
        <w:t>Все необходимые материалы по практике комплектуются студентом в папку-скоросшиватель в следующем порядке: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305"/>
      </w:tblGrid>
      <w:tr w:rsidR="00CA4A66" w:rsidRPr="00982EF8" w:rsidTr="00232F99">
        <w:trPr>
          <w:tblHeader/>
        </w:trPr>
        <w:tc>
          <w:tcPr>
            <w:tcW w:w="1043" w:type="dxa"/>
          </w:tcPr>
          <w:p w:rsidR="00CA4A66" w:rsidRPr="00982EF8" w:rsidRDefault="00CA4A66" w:rsidP="00982EF8">
            <w:pPr>
              <w:spacing w:after="0" w:line="240" w:lineRule="auto"/>
              <w:ind w:left="142"/>
              <w:jc w:val="center"/>
              <w:rPr>
                <w:rFonts w:ascii="Times New Roman" w:eastAsiaTheme="minorEastAsia" w:hAnsi="Times New Roman" w:cs="Times New Roman"/>
                <w:b/>
                <w:sz w:val="28"/>
                <w:szCs w:val="28"/>
                <w:lang w:eastAsia="ru-RU"/>
              </w:rPr>
            </w:pPr>
            <w:r w:rsidRPr="00982EF8">
              <w:rPr>
                <w:rFonts w:ascii="Times New Roman" w:eastAsiaTheme="minorEastAsia" w:hAnsi="Times New Roman" w:cs="Times New Roman"/>
                <w:b/>
                <w:sz w:val="28"/>
                <w:szCs w:val="28"/>
                <w:lang w:eastAsia="ru-RU"/>
              </w:rPr>
              <w:t>№</w:t>
            </w:r>
          </w:p>
          <w:p w:rsidR="00CA4A66" w:rsidRPr="00982EF8" w:rsidRDefault="00CA4A66" w:rsidP="00982EF8">
            <w:pPr>
              <w:spacing w:after="0" w:line="240" w:lineRule="auto"/>
              <w:ind w:left="142"/>
              <w:jc w:val="center"/>
              <w:rPr>
                <w:rFonts w:ascii="Times New Roman" w:eastAsiaTheme="minorEastAsia" w:hAnsi="Times New Roman" w:cs="Times New Roman"/>
                <w:b/>
                <w:sz w:val="28"/>
                <w:szCs w:val="28"/>
                <w:lang w:eastAsia="ru-RU"/>
              </w:rPr>
            </w:pPr>
            <w:r w:rsidRPr="00982EF8">
              <w:rPr>
                <w:rFonts w:ascii="Times New Roman" w:eastAsiaTheme="minorEastAsia" w:hAnsi="Times New Roman" w:cs="Times New Roman"/>
                <w:b/>
                <w:sz w:val="28"/>
                <w:szCs w:val="28"/>
                <w:lang w:eastAsia="ru-RU"/>
              </w:rPr>
              <w:t>п/п</w:t>
            </w:r>
          </w:p>
        </w:tc>
        <w:tc>
          <w:tcPr>
            <w:tcW w:w="9305" w:type="dxa"/>
          </w:tcPr>
          <w:p w:rsidR="00CA4A66" w:rsidRPr="00982EF8" w:rsidRDefault="00CA4A66" w:rsidP="00982EF8">
            <w:pPr>
              <w:tabs>
                <w:tab w:val="num" w:pos="1260"/>
              </w:tabs>
              <w:spacing w:after="0" w:line="240" w:lineRule="auto"/>
              <w:jc w:val="center"/>
              <w:rPr>
                <w:rFonts w:ascii="Times New Roman" w:eastAsiaTheme="minorEastAsia" w:hAnsi="Times New Roman" w:cs="Times New Roman"/>
                <w:b/>
                <w:sz w:val="28"/>
                <w:szCs w:val="28"/>
                <w:lang w:eastAsia="ru-RU"/>
              </w:rPr>
            </w:pPr>
            <w:r w:rsidRPr="00982EF8">
              <w:rPr>
                <w:rFonts w:ascii="Times New Roman" w:eastAsiaTheme="minorEastAsia" w:hAnsi="Times New Roman" w:cs="Times New Roman"/>
                <w:b/>
                <w:sz w:val="28"/>
                <w:szCs w:val="28"/>
                <w:lang w:eastAsia="ru-RU"/>
              </w:rPr>
              <w:t>Расположение материалов в отчете</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Pr>
          <w:p w:rsidR="00CA4A66" w:rsidRPr="00982EF8" w:rsidRDefault="00CA4A66" w:rsidP="00767710">
            <w:pPr>
              <w:tabs>
                <w:tab w:val="num" w:pos="1260"/>
              </w:tabs>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Титульный лист отчета по </w:t>
            </w:r>
            <w:r w:rsidR="00767710">
              <w:rPr>
                <w:rFonts w:ascii="Times New Roman" w:eastAsiaTheme="minorEastAsia" w:hAnsi="Times New Roman" w:cs="Times New Roman"/>
                <w:sz w:val="28"/>
                <w:szCs w:val="28"/>
                <w:lang w:eastAsia="ru-RU"/>
              </w:rPr>
              <w:t>учебной</w:t>
            </w:r>
            <w:r w:rsidRPr="00982EF8">
              <w:rPr>
                <w:rFonts w:ascii="Times New Roman" w:eastAsiaTheme="minorEastAsia" w:hAnsi="Times New Roman" w:cs="Times New Roman"/>
                <w:sz w:val="28"/>
                <w:szCs w:val="28"/>
                <w:lang w:eastAsia="ru-RU"/>
              </w:rPr>
              <w:t xml:space="preserve"> практике</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Внутренняя опись документов, находящихся в деле</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Календарно-тематический план прохождения практики</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Индивидуальное  задание</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Pr>
          <w:p w:rsidR="00CA4A66" w:rsidRPr="00982EF8" w:rsidRDefault="00CA4A66" w:rsidP="00982EF8">
            <w:pPr>
              <w:tabs>
                <w:tab w:val="num" w:pos="1260"/>
              </w:tabs>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Аттестационный лист по практике</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Borders>
              <w:right w:val="single" w:sz="4" w:space="0" w:color="auto"/>
            </w:tcBorders>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Характеристики руководителя практики на обучающегося  по освоению   общих и  профессиональных  компетенций</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Borders>
              <w:right w:val="single" w:sz="4" w:space="0" w:color="auto"/>
            </w:tcBorders>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Дневник </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Borders>
              <w:right w:val="single" w:sz="4" w:space="0" w:color="auto"/>
            </w:tcBorders>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Содержание отчета</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Borders>
              <w:right w:val="single" w:sz="4" w:space="0" w:color="auto"/>
            </w:tcBorders>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Описательная часть отчета</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Borders>
              <w:right w:val="single" w:sz="4" w:space="0" w:color="auto"/>
            </w:tcBorders>
          </w:tcPr>
          <w:p w:rsidR="00CA4A66" w:rsidRPr="00982EF8" w:rsidRDefault="00CA4A66" w:rsidP="00982EF8">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Приложения</w:t>
            </w:r>
          </w:p>
        </w:tc>
      </w:tr>
      <w:tr w:rsidR="00CA4A66" w:rsidRPr="00982EF8" w:rsidTr="00232F99">
        <w:tc>
          <w:tcPr>
            <w:tcW w:w="1043" w:type="dxa"/>
          </w:tcPr>
          <w:p w:rsidR="00CA4A66" w:rsidRPr="00982EF8" w:rsidRDefault="00CA4A66" w:rsidP="00982EF8">
            <w:pPr>
              <w:widowControl w:val="0"/>
              <w:numPr>
                <w:ilvl w:val="0"/>
                <w:numId w:val="34"/>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305" w:type="dxa"/>
          </w:tcPr>
          <w:p w:rsidR="00CA4A66" w:rsidRPr="00982EF8" w:rsidRDefault="00CA4A66" w:rsidP="00767710">
            <w:pPr>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Отзыв о прохождении </w:t>
            </w:r>
            <w:r w:rsidR="00767710">
              <w:rPr>
                <w:rFonts w:ascii="Times New Roman" w:eastAsiaTheme="minorEastAsia" w:hAnsi="Times New Roman" w:cs="Times New Roman"/>
                <w:sz w:val="28"/>
                <w:szCs w:val="28"/>
                <w:lang w:eastAsia="ru-RU"/>
              </w:rPr>
              <w:t>учебной</w:t>
            </w:r>
            <w:r w:rsidRPr="00982EF8">
              <w:rPr>
                <w:rFonts w:ascii="Times New Roman" w:eastAsiaTheme="minorEastAsia" w:hAnsi="Times New Roman" w:cs="Times New Roman"/>
                <w:sz w:val="28"/>
                <w:szCs w:val="28"/>
                <w:lang w:eastAsia="ru-RU"/>
              </w:rPr>
              <w:t xml:space="preserve"> практики</w:t>
            </w:r>
          </w:p>
        </w:tc>
      </w:tr>
    </w:tbl>
    <w:p w:rsidR="00CA4A66" w:rsidRPr="00982EF8" w:rsidRDefault="00CA4A66" w:rsidP="00982EF8">
      <w:pPr>
        <w:spacing w:after="0" w:line="240" w:lineRule="auto"/>
        <w:jc w:val="center"/>
        <w:rPr>
          <w:rFonts w:ascii="Times New Roman" w:eastAsia="TimesNewRomanPS-BoldMT" w:hAnsi="Times New Roman" w:cs="Times New Roman"/>
          <w:b/>
          <w:bCs/>
          <w:sz w:val="28"/>
          <w:szCs w:val="28"/>
          <w:lang w:eastAsia="ru-RU"/>
        </w:rPr>
      </w:pPr>
    </w:p>
    <w:p w:rsidR="00CA4A66" w:rsidRPr="00982EF8" w:rsidRDefault="00CA4A66" w:rsidP="00982EF8">
      <w:pPr>
        <w:spacing w:after="0" w:line="240" w:lineRule="auto"/>
        <w:jc w:val="center"/>
        <w:rPr>
          <w:rFonts w:ascii="Times New Roman" w:eastAsiaTheme="minorEastAsia" w:hAnsi="Times New Roman" w:cs="Times New Roman"/>
          <w:b/>
          <w:sz w:val="28"/>
          <w:szCs w:val="28"/>
          <w:lang w:eastAsia="ru-RU"/>
        </w:rPr>
      </w:pPr>
      <w:r w:rsidRPr="00982EF8">
        <w:rPr>
          <w:rFonts w:ascii="Times New Roman" w:eastAsia="TimesNewRomanPS-BoldMT" w:hAnsi="Times New Roman" w:cs="Times New Roman"/>
          <w:b/>
          <w:bCs/>
          <w:sz w:val="28"/>
          <w:szCs w:val="28"/>
          <w:lang w:eastAsia="ru-RU"/>
        </w:rPr>
        <w:lastRenderedPageBreak/>
        <w:t xml:space="preserve"> Структура отчета по </w:t>
      </w:r>
      <w:r w:rsidR="00767710">
        <w:rPr>
          <w:rFonts w:ascii="Times New Roman" w:eastAsia="TimesNewRomanPS-BoldMT" w:hAnsi="Times New Roman" w:cs="Times New Roman"/>
          <w:b/>
          <w:bCs/>
          <w:sz w:val="28"/>
          <w:szCs w:val="28"/>
          <w:lang w:eastAsia="ru-RU"/>
        </w:rPr>
        <w:t>учебной</w:t>
      </w:r>
      <w:r w:rsidRPr="00982EF8">
        <w:rPr>
          <w:rFonts w:ascii="Times New Roman" w:eastAsia="TimesNewRomanPS-BoldMT" w:hAnsi="Times New Roman" w:cs="Times New Roman"/>
          <w:b/>
          <w:bCs/>
          <w:sz w:val="28"/>
          <w:szCs w:val="28"/>
          <w:lang w:eastAsia="ru-RU"/>
        </w:rPr>
        <w:t xml:space="preserve"> практике  по </w:t>
      </w:r>
      <w:r w:rsidRPr="00982EF8">
        <w:rPr>
          <w:rFonts w:ascii="Times New Roman" w:eastAsiaTheme="minorEastAsia" w:hAnsi="Times New Roman" w:cs="Times New Roman"/>
          <w:b/>
          <w:sz w:val="28"/>
          <w:szCs w:val="28"/>
          <w:lang w:eastAsia="ru-RU"/>
        </w:rPr>
        <w:t>ПМ.0</w:t>
      </w:r>
      <w:r w:rsidR="000779B8">
        <w:rPr>
          <w:rFonts w:ascii="Times New Roman" w:eastAsiaTheme="minorEastAsia" w:hAnsi="Times New Roman" w:cs="Times New Roman"/>
          <w:b/>
          <w:sz w:val="28"/>
          <w:szCs w:val="28"/>
          <w:lang w:eastAsia="ru-RU"/>
        </w:rPr>
        <w:t>3</w:t>
      </w:r>
      <w:r w:rsidR="00BC3299" w:rsidRPr="00982EF8">
        <w:rPr>
          <w:rFonts w:ascii="Times New Roman" w:eastAsiaTheme="minorEastAsia" w:hAnsi="Times New Roman" w:cs="Times New Roman"/>
          <w:b/>
          <w:sz w:val="28"/>
          <w:szCs w:val="28"/>
          <w:lang w:eastAsia="ru-RU"/>
        </w:rPr>
        <w:t>Проведение расчетов с бюджетом и внебюджетными фондами»</w:t>
      </w:r>
    </w:p>
    <w:p w:rsidR="00CA4A66" w:rsidRPr="00982EF8" w:rsidRDefault="00CA4A66" w:rsidP="00982EF8">
      <w:pPr>
        <w:spacing w:after="0" w:line="240" w:lineRule="auto"/>
        <w:ind w:firstLine="567"/>
        <w:rPr>
          <w:rFonts w:ascii="Times New Roman" w:eastAsia="Times New Roman" w:hAnsi="Times New Roman" w:cs="Times New Roman"/>
          <w:sz w:val="28"/>
          <w:szCs w:val="28"/>
          <w:lang w:eastAsia="ru-RU"/>
        </w:rPr>
      </w:pPr>
      <w:r w:rsidRPr="00982EF8">
        <w:rPr>
          <w:rFonts w:ascii="Times New Roman" w:eastAsia="Times New Roman" w:hAnsi="Times New Roman" w:cs="Times New Roman"/>
          <w:sz w:val="28"/>
          <w:szCs w:val="28"/>
          <w:lang w:eastAsia="ru-RU"/>
        </w:rPr>
        <w:t xml:space="preserve">1.Введение </w:t>
      </w:r>
    </w:p>
    <w:p w:rsidR="00CA4A66" w:rsidRPr="00982EF8" w:rsidRDefault="00CA4A66" w:rsidP="00982EF8">
      <w:pPr>
        <w:spacing w:after="0" w:line="240" w:lineRule="auto"/>
        <w:ind w:firstLine="567"/>
        <w:rPr>
          <w:rFonts w:ascii="Times New Roman" w:eastAsia="Times New Roman" w:hAnsi="Times New Roman" w:cs="Times New Roman"/>
          <w:sz w:val="28"/>
          <w:szCs w:val="28"/>
          <w:lang w:eastAsia="ru-RU"/>
        </w:rPr>
      </w:pPr>
      <w:r w:rsidRPr="00982EF8">
        <w:rPr>
          <w:rFonts w:ascii="Times New Roman" w:eastAsia="Times New Roman" w:hAnsi="Times New Roman" w:cs="Times New Roman"/>
          <w:sz w:val="28"/>
          <w:szCs w:val="28"/>
          <w:lang w:eastAsia="ru-RU"/>
        </w:rPr>
        <w:t>2. Краткая характеристика  торгового предприятия.</w:t>
      </w:r>
    </w:p>
    <w:p w:rsidR="00CA4A66" w:rsidRPr="00982EF8" w:rsidRDefault="00CA4A66" w:rsidP="00982EF8">
      <w:pPr>
        <w:spacing w:after="0" w:line="240" w:lineRule="auto"/>
        <w:ind w:firstLine="567"/>
        <w:rPr>
          <w:rFonts w:ascii="Times New Roman" w:eastAsia="Times New Roman" w:hAnsi="Times New Roman" w:cs="Times New Roman"/>
          <w:sz w:val="28"/>
          <w:szCs w:val="28"/>
          <w:lang w:eastAsia="ru-RU"/>
        </w:rPr>
      </w:pPr>
      <w:r w:rsidRPr="00982EF8">
        <w:rPr>
          <w:rFonts w:ascii="Times New Roman" w:eastAsia="Times New Roman" w:hAnsi="Times New Roman" w:cs="Times New Roman"/>
          <w:sz w:val="28"/>
          <w:szCs w:val="28"/>
          <w:lang w:eastAsia="ru-RU"/>
        </w:rPr>
        <w:t>3.  Формирование и анализ структуры ассортимента магазина</w:t>
      </w:r>
    </w:p>
    <w:p w:rsidR="00CA4A66" w:rsidRPr="00982EF8" w:rsidRDefault="00CA4A66" w:rsidP="00982EF8">
      <w:pPr>
        <w:spacing w:after="0" w:line="240" w:lineRule="auto"/>
        <w:ind w:firstLine="567"/>
        <w:rPr>
          <w:rFonts w:ascii="Times New Roman" w:eastAsia="Times New Roman" w:hAnsi="Times New Roman" w:cs="Times New Roman"/>
          <w:sz w:val="28"/>
          <w:szCs w:val="28"/>
          <w:lang w:eastAsia="ru-RU"/>
        </w:rPr>
      </w:pPr>
      <w:r w:rsidRPr="00982EF8">
        <w:rPr>
          <w:rFonts w:ascii="Times New Roman" w:eastAsia="Times New Roman" w:hAnsi="Times New Roman" w:cs="Times New Roman"/>
          <w:sz w:val="28"/>
          <w:szCs w:val="28"/>
          <w:lang w:eastAsia="ru-RU"/>
        </w:rPr>
        <w:t>4. Соблюдение санитарно-эпидемиологических требований к товарам, упаковка, условия и сроки хранения</w:t>
      </w:r>
    </w:p>
    <w:p w:rsidR="00CA4A66" w:rsidRPr="00982EF8" w:rsidRDefault="00CA4A66" w:rsidP="00982EF8">
      <w:pPr>
        <w:spacing w:after="0" w:line="240" w:lineRule="auto"/>
        <w:ind w:firstLine="567"/>
        <w:rPr>
          <w:rFonts w:ascii="Times New Roman" w:eastAsia="Times New Roman" w:hAnsi="Times New Roman" w:cs="Times New Roman"/>
          <w:sz w:val="28"/>
          <w:szCs w:val="28"/>
          <w:lang w:eastAsia="ru-RU"/>
        </w:rPr>
      </w:pPr>
      <w:r w:rsidRPr="00982EF8">
        <w:rPr>
          <w:rFonts w:ascii="Times New Roman" w:eastAsia="Times New Roman" w:hAnsi="Times New Roman" w:cs="Times New Roman"/>
          <w:sz w:val="28"/>
          <w:szCs w:val="28"/>
          <w:lang w:eastAsia="ru-RU"/>
        </w:rPr>
        <w:t>5. Индивидуальное задание (товароведная характеристика продовольственных и непродовольственных товаров, упаковка, маркировка, условия и сроки хранения).</w:t>
      </w:r>
    </w:p>
    <w:p w:rsidR="00CA4A66" w:rsidRPr="00982EF8" w:rsidRDefault="00CA4A66" w:rsidP="00982EF8">
      <w:pPr>
        <w:spacing w:after="0" w:line="240" w:lineRule="auto"/>
        <w:ind w:firstLine="567"/>
        <w:rPr>
          <w:rFonts w:ascii="Times New Roman" w:eastAsia="Times New Roman" w:hAnsi="Times New Roman" w:cs="Times New Roman"/>
          <w:sz w:val="28"/>
          <w:szCs w:val="28"/>
          <w:lang w:eastAsia="ru-RU"/>
        </w:rPr>
      </w:pPr>
      <w:r w:rsidRPr="00982EF8">
        <w:rPr>
          <w:rFonts w:ascii="Times New Roman" w:eastAsia="Times New Roman" w:hAnsi="Times New Roman" w:cs="Times New Roman"/>
          <w:sz w:val="28"/>
          <w:szCs w:val="28"/>
          <w:lang w:eastAsia="ru-RU"/>
        </w:rPr>
        <w:t>6. Выводы по результатам прохождения практики.</w:t>
      </w:r>
    </w:p>
    <w:p w:rsidR="00CA4A66" w:rsidRPr="00982EF8" w:rsidRDefault="00CA4A66" w:rsidP="00982EF8">
      <w:pPr>
        <w:spacing w:after="0" w:line="240" w:lineRule="auto"/>
        <w:jc w:val="center"/>
        <w:rPr>
          <w:rFonts w:ascii="Times New Roman" w:eastAsia="Times New Roman" w:hAnsi="Times New Roman" w:cs="Times New Roman"/>
          <w:sz w:val="28"/>
          <w:szCs w:val="28"/>
          <w:lang w:eastAsia="ru-RU"/>
        </w:rPr>
      </w:pPr>
      <w:r w:rsidRPr="00982EF8">
        <w:rPr>
          <w:rFonts w:ascii="Times New Roman" w:eastAsia="Times New Roman" w:hAnsi="Times New Roman" w:cs="Times New Roman"/>
          <w:b/>
          <w:sz w:val="28"/>
          <w:szCs w:val="28"/>
          <w:lang w:eastAsia="ru-RU"/>
        </w:rPr>
        <w:t>Требования к оформлению текста отчета</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Отчет по </w:t>
      </w:r>
      <w:r w:rsidR="00767710">
        <w:rPr>
          <w:rFonts w:ascii="Times New Roman" w:eastAsiaTheme="minorEastAsia" w:hAnsi="Times New Roman" w:cs="Times New Roman"/>
          <w:sz w:val="28"/>
          <w:szCs w:val="28"/>
          <w:lang w:eastAsia="ru-RU"/>
        </w:rPr>
        <w:t>учебной</w:t>
      </w:r>
      <w:r w:rsidRPr="00982EF8">
        <w:rPr>
          <w:rFonts w:ascii="Times New Roman" w:eastAsiaTheme="minorEastAsia" w:hAnsi="Times New Roman" w:cs="Times New Roman"/>
          <w:sz w:val="28"/>
          <w:szCs w:val="28"/>
          <w:lang w:eastAsia="ru-RU"/>
        </w:rPr>
        <w:t xml:space="preserve"> практике должен быть выполнен компьютерным набором на одной стороне листа белой бумаги формата А4 через 1,5 интервала между строками, шрифт – </w:t>
      </w:r>
      <w:r w:rsidRPr="00982EF8">
        <w:rPr>
          <w:rFonts w:ascii="Times New Roman" w:eastAsiaTheme="minorEastAsia" w:hAnsi="Times New Roman" w:cs="Times New Roman"/>
          <w:sz w:val="28"/>
          <w:szCs w:val="28"/>
          <w:lang w:val="en-US" w:eastAsia="ru-RU"/>
        </w:rPr>
        <w:t>TimesNewRoman</w:t>
      </w:r>
      <w:r w:rsidRPr="00982EF8">
        <w:rPr>
          <w:rFonts w:ascii="Times New Roman" w:eastAsiaTheme="minorEastAsia" w:hAnsi="Times New Roman" w:cs="Times New Roman"/>
          <w:sz w:val="28"/>
          <w:szCs w:val="28"/>
          <w:lang w:eastAsia="ru-RU"/>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(например:Таблица 1.5 - …..).  Если в работе одна таблица, ее обозначают «Таблица 1». </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lastRenderedPageBreak/>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CA4A66" w:rsidRPr="00982EF8" w:rsidRDefault="00CA4A66" w:rsidP="00982EF8">
      <w:pPr>
        <w:spacing w:after="0" w:line="240" w:lineRule="auto"/>
        <w:ind w:firstLine="567"/>
        <w:jc w:val="both"/>
        <w:rPr>
          <w:rFonts w:ascii="Times New Roman" w:eastAsiaTheme="minorEastAsia" w:hAnsi="Times New Roman" w:cs="Times New Roman"/>
          <w:b/>
          <w:sz w:val="28"/>
          <w:szCs w:val="28"/>
          <w:lang w:eastAsia="ru-RU"/>
        </w:rPr>
      </w:pPr>
      <w:r w:rsidRPr="00982EF8">
        <w:rPr>
          <w:rFonts w:ascii="Times New Roman" w:eastAsiaTheme="minorEastAsia" w:hAnsi="Times New Roman" w:cs="Times New Roman"/>
          <w:sz w:val="28"/>
          <w:szCs w:val="28"/>
          <w:lang w:eastAsia="ru-RU"/>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CA4A66" w:rsidRPr="00982EF8" w:rsidRDefault="00CA4A66" w:rsidP="00982EF8">
      <w:pPr>
        <w:tabs>
          <w:tab w:val="left" w:pos="0"/>
        </w:tabs>
        <w:spacing w:after="0" w:line="240" w:lineRule="auto"/>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Таблица 2 – Сведения о поставщиках предприятия за 20__ – 20__ гг.</w:t>
      </w:r>
    </w:p>
    <w:p w:rsidR="00CA4A66" w:rsidRPr="00982EF8" w:rsidRDefault="00CA4A66" w:rsidP="00982EF8">
      <w:pPr>
        <w:spacing w:after="0" w:line="240" w:lineRule="auto"/>
        <w:jc w:val="both"/>
        <w:rPr>
          <w:rFonts w:ascii="Times New Roman" w:eastAsiaTheme="minorEastAsia" w:hAnsi="Times New Roman" w:cs="Times New Roman"/>
          <w:sz w:val="28"/>
          <w:szCs w:val="28"/>
          <w:lang w:eastAsia="ru-RU"/>
        </w:rPr>
      </w:pPr>
    </w:p>
    <w:tbl>
      <w:tblPr>
        <w:tblW w:w="0" w:type="auto"/>
        <w:jc w:val="center"/>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CA4A66" w:rsidRPr="00982EF8" w:rsidTr="00641F61">
        <w:trPr>
          <w:jc w:val="center"/>
        </w:trPr>
        <w:tc>
          <w:tcPr>
            <w:tcW w:w="3773" w:type="dxa"/>
          </w:tcPr>
          <w:p w:rsidR="00CA4A66" w:rsidRPr="00982EF8" w:rsidRDefault="00CA4A66" w:rsidP="00982EF8">
            <w:pPr>
              <w:spacing w:after="0" w:line="240" w:lineRule="auto"/>
              <w:jc w:val="center"/>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Показатели</w:t>
            </w:r>
          </w:p>
        </w:tc>
        <w:tc>
          <w:tcPr>
            <w:tcW w:w="2302" w:type="dxa"/>
          </w:tcPr>
          <w:p w:rsidR="00CA4A66" w:rsidRPr="00982EF8" w:rsidRDefault="00CA4A66" w:rsidP="00982EF8">
            <w:pPr>
              <w:spacing w:after="0" w:line="240" w:lineRule="auto"/>
              <w:jc w:val="center"/>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Конкурент 1</w:t>
            </w:r>
          </w:p>
        </w:tc>
        <w:tc>
          <w:tcPr>
            <w:tcW w:w="3148" w:type="dxa"/>
          </w:tcPr>
          <w:p w:rsidR="00CA4A66" w:rsidRPr="00982EF8" w:rsidRDefault="00CA4A66" w:rsidP="00982EF8">
            <w:pPr>
              <w:spacing w:after="0" w:line="240" w:lineRule="auto"/>
              <w:jc w:val="center"/>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Конкурент 2</w:t>
            </w:r>
          </w:p>
        </w:tc>
      </w:tr>
      <w:tr w:rsidR="00CA4A66" w:rsidRPr="00982EF8" w:rsidTr="00641F61">
        <w:trPr>
          <w:jc w:val="center"/>
        </w:trPr>
        <w:tc>
          <w:tcPr>
            <w:tcW w:w="3773" w:type="dxa"/>
          </w:tcPr>
          <w:p w:rsidR="00CA4A66" w:rsidRPr="00982EF8" w:rsidRDefault="00CA4A66" w:rsidP="00982EF8">
            <w:pPr>
              <w:spacing w:after="0" w:line="240" w:lineRule="auto"/>
              <w:jc w:val="both"/>
              <w:rPr>
                <w:rFonts w:ascii="Times New Roman" w:eastAsiaTheme="minorEastAsia" w:hAnsi="Times New Roman" w:cs="Times New Roman"/>
                <w:sz w:val="28"/>
                <w:szCs w:val="28"/>
                <w:lang w:eastAsia="ru-RU"/>
              </w:rPr>
            </w:pPr>
          </w:p>
        </w:tc>
        <w:tc>
          <w:tcPr>
            <w:tcW w:w="2302" w:type="dxa"/>
          </w:tcPr>
          <w:p w:rsidR="00CA4A66" w:rsidRPr="00982EF8" w:rsidRDefault="00CA4A66" w:rsidP="00982EF8">
            <w:pPr>
              <w:spacing w:after="0" w:line="240" w:lineRule="auto"/>
              <w:jc w:val="both"/>
              <w:rPr>
                <w:rFonts w:ascii="Times New Roman" w:eastAsiaTheme="minorEastAsia" w:hAnsi="Times New Roman" w:cs="Times New Roman"/>
                <w:sz w:val="28"/>
                <w:szCs w:val="28"/>
                <w:lang w:eastAsia="ru-RU"/>
              </w:rPr>
            </w:pPr>
          </w:p>
        </w:tc>
        <w:tc>
          <w:tcPr>
            <w:tcW w:w="3148" w:type="dxa"/>
          </w:tcPr>
          <w:p w:rsidR="00CA4A66" w:rsidRPr="00982EF8" w:rsidRDefault="00CA4A66" w:rsidP="00982EF8">
            <w:pPr>
              <w:spacing w:after="0" w:line="240" w:lineRule="auto"/>
              <w:jc w:val="both"/>
              <w:rPr>
                <w:rFonts w:ascii="Times New Roman" w:eastAsiaTheme="minorEastAsia" w:hAnsi="Times New Roman" w:cs="Times New Roman"/>
                <w:sz w:val="28"/>
                <w:szCs w:val="28"/>
                <w:lang w:eastAsia="ru-RU"/>
              </w:rPr>
            </w:pPr>
          </w:p>
        </w:tc>
      </w:tr>
    </w:tbl>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Таблицы слева, справа и снизу, как правило, ограничивают линиями. Допускается применять размер шрифта меньший, чем в тексте.</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lastRenderedPageBreak/>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CA4A66" w:rsidRPr="00982EF8" w:rsidRDefault="00CA4A66" w:rsidP="00982EF8">
      <w:pPr>
        <w:spacing w:after="0" w:line="240" w:lineRule="auto"/>
        <w:ind w:firstLine="567"/>
        <w:jc w:val="both"/>
        <w:rPr>
          <w:rFonts w:ascii="Times New Roman" w:eastAsiaTheme="minorEastAsia" w:hAnsi="Times New Roman" w:cs="Times New Roman"/>
          <w:sz w:val="28"/>
          <w:szCs w:val="28"/>
          <w:lang w:eastAsia="ru-RU"/>
        </w:rPr>
      </w:pPr>
      <w:r w:rsidRPr="00982EF8">
        <w:rPr>
          <w:rFonts w:ascii="Times New Roman" w:eastAsiaTheme="minorEastAsia" w:hAnsi="Times New Roman" w:cs="Times New Roman"/>
          <w:sz w:val="28"/>
          <w:szCs w:val="28"/>
          <w:lang w:eastAsia="ru-RU"/>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7E6C32" w:rsidRDefault="007E6C32"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3973C8" w:rsidRDefault="003973C8" w:rsidP="00CA4A66">
      <w:pPr>
        <w:tabs>
          <w:tab w:val="left" w:pos="1524"/>
        </w:tabs>
        <w:spacing w:after="0" w:line="240" w:lineRule="auto"/>
        <w:rPr>
          <w:rFonts w:ascii="Times New Roman" w:hAnsi="Times New Roman" w:cs="Times New Roman"/>
          <w:sz w:val="24"/>
          <w:szCs w:val="24"/>
        </w:rPr>
      </w:pPr>
    </w:p>
    <w:p w:rsidR="00F94072" w:rsidRDefault="00F94072">
      <w:pPr>
        <w:rPr>
          <w:rFonts w:ascii="Times New Roman" w:hAnsi="Times New Roman" w:cs="Times New Roman"/>
          <w:i/>
          <w:sz w:val="28"/>
          <w:szCs w:val="28"/>
        </w:rPr>
      </w:pPr>
      <w:r>
        <w:rPr>
          <w:rFonts w:ascii="Times New Roman" w:hAnsi="Times New Roman" w:cs="Times New Roman"/>
          <w:i/>
          <w:sz w:val="28"/>
          <w:szCs w:val="28"/>
        </w:rPr>
        <w:br w:type="page"/>
      </w:r>
    </w:p>
    <w:p w:rsidR="00107A48" w:rsidRPr="00785EBC" w:rsidRDefault="00107A48" w:rsidP="00107A48">
      <w:pPr>
        <w:spacing w:after="0" w:line="240" w:lineRule="auto"/>
        <w:jc w:val="right"/>
        <w:rPr>
          <w:rFonts w:ascii="Times New Roman" w:hAnsi="Times New Roman" w:cs="Times New Roman"/>
          <w:i/>
          <w:sz w:val="28"/>
          <w:szCs w:val="28"/>
        </w:rPr>
      </w:pPr>
      <w:r w:rsidRPr="00785EBC">
        <w:rPr>
          <w:rFonts w:ascii="Times New Roman" w:hAnsi="Times New Roman" w:cs="Times New Roman"/>
          <w:i/>
          <w:sz w:val="28"/>
          <w:szCs w:val="28"/>
        </w:rPr>
        <w:lastRenderedPageBreak/>
        <w:t>Приложение А</w:t>
      </w:r>
    </w:p>
    <w:p w:rsidR="00107A48" w:rsidRPr="00785EBC" w:rsidRDefault="00107A48" w:rsidP="00036FAD">
      <w:pPr>
        <w:spacing w:after="0" w:line="240" w:lineRule="auto"/>
        <w:rPr>
          <w:rFonts w:ascii="Times New Roman" w:hAnsi="Times New Roman" w:cs="Times New Roman"/>
          <w:sz w:val="28"/>
          <w:szCs w:val="28"/>
        </w:rPr>
      </w:pPr>
    </w:p>
    <w:p w:rsidR="00233670" w:rsidRDefault="00233670" w:rsidP="00107A48">
      <w:pPr>
        <w:tabs>
          <w:tab w:val="left" w:pos="4605"/>
        </w:tabs>
        <w:spacing w:after="0" w:line="240" w:lineRule="auto"/>
        <w:jc w:val="center"/>
        <w:rPr>
          <w:rFonts w:ascii="Times New Roman" w:eastAsia="Calibri" w:hAnsi="Times New Roman" w:cs="Times New Roman"/>
          <w:b/>
          <w:sz w:val="24"/>
          <w:szCs w:val="24"/>
        </w:rPr>
      </w:pPr>
      <w:r w:rsidRPr="00233670">
        <w:rPr>
          <w:rFonts w:ascii="Times New Roman" w:eastAsia="Calibri" w:hAnsi="Times New Roman" w:cs="Times New Roman"/>
          <w:b/>
          <w:sz w:val="24"/>
          <w:szCs w:val="24"/>
        </w:rPr>
        <w:t xml:space="preserve">ФЕДЕРАЛЬНОЕ КАЗЁННОЕ ПРОФЕССИОНАЛЬНОЕ </w:t>
      </w:r>
    </w:p>
    <w:p w:rsidR="00107A48" w:rsidRPr="00233670" w:rsidRDefault="00233670" w:rsidP="00107A48">
      <w:pPr>
        <w:tabs>
          <w:tab w:val="left" w:pos="4605"/>
        </w:tabs>
        <w:spacing w:after="0" w:line="240" w:lineRule="auto"/>
        <w:jc w:val="center"/>
        <w:rPr>
          <w:rFonts w:ascii="Times New Roman" w:eastAsia="Calibri" w:hAnsi="Times New Roman" w:cs="Times New Roman"/>
          <w:b/>
          <w:sz w:val="24"/>
          <w:szCs w:val="24"/>
        </w:rPr>
      </w:pPr>
      <w:r w:rsidRPr="00233670">
        <w:rPr>
          <w:rFonts w:ascii="Times New Roman" w:eastAsia="Calibri" w:hAnsi="Times New Roman" w:cs="Times New Roman"/>
          <w:b/>
          <w:sz w:val="24"/>
          <w:szCs w:val="24"/>
        </w:rPr>
        <w:t>ОБРАЗОВАТЕЛЬНОЕ УЧРЕЖДЕНИЕ</w:t>
      </w:r>
    </w:p>
    <w:p w:rsidR="00107A48" w:rsidRPr="00233670" w:rsidRDefault="00233670" w:rsidP="00107A48">
      <w:pPr>
        <w:tabs>
          <w:tab w:val="left" w:pos="4605"/>
        </w:tabs>
        <w:spacing w:after="0" w:line="240" w:lineRule="auto"/>
        <w:jc w:val="center"/>
        <w:rPr>
          <w:rFonts w:ascii="Times New Roman" w:eastAsia="Calibri" w:hAnsi="Times New Roman" w:cs="Times New Roman"/>
          <w:b/>
          <w:sz w:val="24"/>
          <w:szCs w:val="24"/>
        </w:rPr>
      </w:pPr>
      <w:r w:rsidRPr="00233670">
        <w:rPr>
          <w:rFonts w:ascii="Times New Roman" w:eastAsia="Calibri" w:hAnsi="Times New Roman" w:cs="Times New Roman"/>
          <w:b/>
          <w:sz w:val="24"/>
          <w:szCs w:val="24"/>
        </w:rPr>
        <w:t>«ОРЕНБУРГСКИЙ ГОСУДАРСТВЕННЫЙ ЭКОНОМИЧЕСКИЙ КОЛЛЕДЖ-ИНТЕРНАТ»</w:t>
      </w:r>
    </w:p>
    <w:p w:rsidR="00107A48" w:rsidRPr="00233670" w:rsidRDefault="00107A48" w:rsidP="00107A48">
      <w:pPr>
        <w:tabs>
          <w:tab w:val="left" w:pos="4605"/>
        </w:tabs>
        <w:spacing w:after="0" w:line="240" w:lineRule="auto"/>
        <w:jc w:val="center"/>
        <w:rPr>
          <w:rFonts w:ascii="Times New Roman" w:eastAsia="Calibri" w:hAnsi="Times New Roman" w:cs="Times New Roman"/>
          <w:b/>
          <w:sz w:val="24"/>
          <w:szCs w:val="24"/>
        </w:rPr>
      </w:pPr>
      <w:r w:rsidRPr="00233670">
        <w:rPr>
          <w:rFonts w:ascii="Times New Roman" w:eastAsia="Calibri" w:hAnsi="Times New Roman" w:cs="Times New Roman"/>
          <w:b/>
          <w:sz w:val="24"/>
          <w:szCs w:val="24"/>
        </w:rPr>
        <w:t>МИНИСТЕРСТВА ТРУДА И СОЦИАЛЬНОЙ ЗАЩИТЫ</w:t>
      </w:r>
    </w:p>
    <w:p w:rsidR="00107A48" w:rsidRPr="00233670" w:rsidRDefault="00107A48" w:rsidP="00107A48">
      <w:pPr>
        <w:tabs>
          <w:tab w:val="left" w:pos="4605"/>
        </w:tabs>
        <w:spacing w:after="0" w:line="240" w:lineRule="auto"/>
        <w:jc w:val="center"/>
        <w:rPr>
          <w:rFonts w:ascii="Times New Roman" w:eastAsia="Calibri" w:hAnsi="Times New Roman" w:cs="Times New Roman"/>
          <w:b/>
          <w:sz w:val="24"/>
          <w:szCs w:val="24"/>
        </w:rPr>
      </w:pPr>
      <w:r w:rsidRPr="00233670">
        <w:rPr>
          <w:rFonts w:ascii="Times New Roman" w:eastAsia="Calibri" w:hAnsi="Times New Roman" w:cs="Times New Roman"/>
          <w:b/>
          <w:sz w:val="24"/>
          <w:szCs w:val="24"/>
        </w:rPr>
        <w:t>РОССИЙСКОЙ ФЕДЕРАЦИИ</w:t>
      </w:r>
    </w:p>
    <w:p w:rsidR="00107A48" w:rsidRPr="00785EBC" w:rsidRDefault="00107A48" w:rsidP="00107A48">
      <w:pPr>
        <w:spacing w:after="0" w:line="240" w:lineRule="auto"/>
        <w:jc w:val="center"/>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ind w:right="-82"/>
        <w:jc w:val="center"/>
        <w:rPr>
          <w:rFonts w:ascii="Times New Roman" w:hAnsi="Times New Roman" w:cs="Times New Roman"/>
          <w:b/>
          <w:sz w:val="28"/>
          <w:szCs w:val="28"/>
        </w:rPr>
      </w:pPr>
      <w:r w:rsidRPr="00785EBC">
        <w:rPr>
          <w:rFonts w:ascii="Times New Roman" w:hAnsi="Times New Roman" w:cs="Times New Roman"/>
          <w:b/>
          <w:sz w:val="28"/>
          <w:szCs w:val="28"/>
        </w:rPr>
        <w:t>ОТЧЕТ</w:t>
      </w:r>
    </w:p>
    <w:p w:rsidR="00107A48" w:rsidRPr="00785EBC" w:rsidRDefault="00107A48" w:rsidP="00107A48">
      <w:pPr>
        <w:spacing w:after="0" w:line="240" w:lineRule="auto"/>
        <w:jc w:val="center"/>
        <w:rPr>
          <w:rFonts w:ascii="Times New Roman" w:hAnsi="Times New Roman" w:cs="Times New Roman"/>
          <w:b/>
          <w:sz w:val="28"/>
          <w:szCs w:val="28"/>
        </w:rPr>
      </w:pPr>
      <w:r w:rsidRPr="00785EBC">
        <w:rPr>
          <w:rFonts w:ascii="Times New Roman" w:hAnsi="Times New Roman" w:cs="Times New Roman"/>
          <w:b/>
          <w:sz w:val="28"/>
          <w:szCs w:val="28"/>
        </w:rPr>
        <w:t xml:space="preserve">ПО </w:t>
      </w:r>
      <w:r w:rsidR="00767710">
        <w:rPr>
          <w:rFonts w:ascii="Times New Roman" w:hAnsi="Times New Roman" w:cs="Times New Roman"/>
          <w:b/>
          <w:sz w:val="28"/>
          <w:szCs w:val="28"/>
        </w:rPr>
        <w:t xml:space="preserve">УЧЕБНОЙ </w:t>
      </w:r>
      <w:r w:rsidRPr="00785EBC">
        <w:rPr>
          <w:rFonts w:ascii="Times New Roman" w:hAnsi="Times New Roman" w:cs="Times New Roman"/>
          <w:b/>
          <w:sz w:val="28"/>
          <w:szCs w:val="28"/>
        </w:rPr>
        <w:t xml:space="preserve"> ПРАКТИКЕ</w:t>
      </w:r>
    </w:p>
    <w:p w:rsidR="00107A48" w:rsidRPr="00785EBC" w:rsidRDefault="00107A48" w:rsidP="00E7515D">
      <w:pPr>
        <w:spacing w:after="0" w:line="240" w:lineRule="auto"/>
        <w:jc w:val="center"/>
        <w:rPr>
          <w:rFonts w:ascii="Times New Roman" w:hAnsi="Times New Roman" w:cs="Times New Roman"/>
          <w:b/>
          <w:sz w:val="28"/>
          <w:szCs w:val="28"/>
        </w:rPr>
      </w:pPr>
      <w:r w:rsidRPr="00785EBC">
        <w:rPr>
          <w:rFonts w:ascii="Times New Roman" w:hAnsi="Times New Roman" w:cs="Times New Roman"/>
          <w:b/>
          <w:sz w:val="28"/>
          <w:szCs w:val="28"/>
        </w:rPr>
        <w:t>(ПО ПРОФИЛЮ СПЕЦИАЛЬНОСТИ)</w:t>
      </w:r>
    </w:p>
    <w:p w:rsidR="00107A48" w:rsidRPr="00785EBC" w:rsidRDefault="00107A48" w:rsidP="00107A48">
      <w:pPr>
        <w:spacing w:after="0" w:line="240" w:lineRule="auto"/>
        <w:jc w:val="center"/>
        <w:rPr>
          <w:rFonts w:ascii="Times New Roman" w:hAnsi="Times New Roman" w:cs="Times New Roman"/>
          <w:b/>
          <w:sz w:val="28"/>
          <w:szCs w:val="28"/>
        </w:rPr>
      </w:pPr>
      <w:r w:rsidRPr="00785EBC">
        <w:rPr>
          <w:rFonts w:ascii="Times New Roman" w:hAnsi="Times New Roman" w:cs="Times New Roman"/>
          <w:b/>
          <w:sz w:val="28"/>
          <w:szCs w:val="28"/>
        </w:rPr>
        <w:t xml:space="preserve">ПО </w:t>
      </w:r>
      <w:r w:rsidRPr="00785EBC">
        <w:rPr>
          <w:rFonts w:ascii="Times New Roman" w:eastAsia="Times New Roman" w:hAnsi="Times New Roman" w:cs="Times New Roman"/>
          <w:b/>
          <w:bCs/>
          <w:sz w:val="28"/>
          <w:szCs w:val="28"/>
          <w:lang w:eastAsia="ru-RU"/>
        </w:rPr>
        <w:t>ПМ.03</w:t>
      </w:r>
      <w:r w:rsidRPr="00785EBC">
        <w:rPr>
          <w:rFonts w:ascii="Times New Roman" w:eastAsia="Times New Roman" w:hAnsi="Times New Roman" w:cs="Times New Roman"/>
          <w:b/>
          <w:bCs/>
          <w:i/>
          <w:iCs/>
          <w:sz w:val="28"/>
          <w:szCs w:val="28"/>
          <w:lang w:eastAsia="ru-RU"/>
        </w:rPr>
        <w:t xml:space="preserve">. </w:t>
      </w:r>
      <w:r w:rsidRPr="00785EBC">
        <w:rPr>
          <w:rFonts w:ascii="Times New Roman" w:eastAsia="Times New Roman" w:hAnsi="Times New Roman" w:cs="Times New Roman"/>
          <w:b/>
          <w:sz w:val="28"/>
          <w:szCs w:val="28"/>
          <w:lang w:eastAsia="ru-RU"/>
        </w:rPr>
        <w:t>ПРОВЕДЕНИЕ РАСЧЕТОВ С БЮДЖЕТОМ И ВНЕБЮДЖЕТНЫМИ ФОНДАМИ</w:t>
      </w:r>
    </w:p>
    <w:p w:rsidR="00107A48" w:rsidRPr="00785EBC" w:rsidRDefault="00107A48" w:rsidP="00107A48">
      <w:pPr>
        <w:spacing w:after="0" w:line="240" w:lineRule="auto"/>
        <w:jc w:val="center"/>
        <w:rPr>
          <w:rFonts w:ascii="Times New Roman" w:hAnsi="Times New Roman" w:cs="Times New Roman"/>
          <w:b/>
          <w:color w:val="000000"/>
          <w:sz w:val="28"/>
          <w:szCs w:val="28"/>
        </w:rPr>
      </w:pPr>
    </w:p>
    <w:p w:rsidR="00107A48" w:rsidRPr="00785EBC" w:rsidRDefault="00107A48" w:rsidP="00107A48">
      <w:pPr>
        <w:spacing w:after="0" w:line="240" w:lineRule="auto"/>
        <w:rPr>
          <w:rFonts w:ascii="Times New Roman" w:hAnsi="Times New Roman" w:cs="Times New Roman"/>
          <w:b/>
          <w:i/>
          <w:sz w:val="28"/>
          <w:szCs w:val="28"/>
        </w:rPr>
      </w:pPr>
    </w:p>
    <w:p w:rsidR="00107A48" w:rsidRPr="00785EBC" w:rsidRDefault="0031140A" w:rsidP="00397261">
      <w:pPr>
        <w:shd w:val="clear" w:color="auto" w:fill="FFFFFF"/>
        <w:spacing w:after="0" w:line="240" w:lineRule="auto"/>
        <w:jc w:val="center"/>
        <w:rPr>
          <w:rFonts w:ascii="Times New Roman" w:eastAsia="Times New Roman" w:hAnsi="Times New Roman" w:cs="Times New Roman"/>
          <w:i/>
          <w:sz w:val="28"/>
          <w:szCs w:val="28"/>
          <w:lang w:eastAsia="ru-RU"/>
        </w:rPr>
      </w:pPr>
      <w:r w:rsidRPr="00785EBC">
        <w:rPr>
          <w:rFonts w:ascii="Times New Roman" w:eastAsia="Times New Roman" w:hAnsi="Times New Roman" w:cs="Times New Roman"/>
          <w:b/>
          <w:bCs/>
          <w:i/>
          <w:sz w:val="28"/>
          <w:szCs w:val="28"/>
          <w:lang w:eastAsia="ru-RU"/>
        </w:rPr>
        <w:t xml:space="preserve">Специальность 38.02.01 </w:t>
      </w:r>
      <w:r w:rsidR="00107A48" w:rsidRPr="00785EBC">
        <w:rPr>
          <w:rFonts w:ascii="Times New Roman" w:eastAsia="Times New Roman" w:hAnsi="Times New Roman" w:cs="Times New Roman"/>
          <w:b/>
          <w:bCs/>
          <w:i/>
          <w:sz w:val="28"/>
          <w:szCs w:val="28"/>
          <w:lang w:eastAsia="ru-RU"/>
        </w:rPr>
        <w:t xml:space="preserve"> Экономика и бухгалтерский учет (по отраслям)</w:t>
      </w:r>
    </w:p>
    <w:p w:rsidR="00107A48" w:rsidRPr="00785EBC" w:rsidRDefault="00107A48" w:rsidP="00107A48">
      <w:pPr>
        <w:spacing w:after="0" w:line="240" w:lineRule="auto"/>
        <w:jc w:val="center"/>
        <w:rPr>
          <w:rFonts w:ascii="Times New Roman" w:hAnsi="Times New Roman" w:cs="Times New Roman"/>
          <w:i/>
          <w:sz w:val="28"/>
          <w:szCs w:val="28"/>
        </w:rPr>
      </w:pPr>
    </w:p>
    <w:p w:rsidR="00107A48" w:rsidRPr="00785EBC" w:rsidRDefault="00107A48" w:rsidP="00107A48">
      <w:pPr>
        <w:spacing w:after="0" w:line="240" w:lineRule="auto"/>
        <w:jc w:val="center"/>
        <w:rPr>
          <w:rFonts w:ascii="Times New Roman" w:hAnsi="Times New Roman" w:cs="Times New Roman"/>
          <w:i/>
          <w:sz w:val="28"/>
          <w:szCs w:val="28"/>
        </w:rPr>
      </w:pPr>
      <w:r w:rsidRPr="00785EBC">
        <w:rPr>
          <w:rFonts w:ascii="Times New Roman" w:hAnsi="Times New Roman" w:cs="Times New Roman"/>
          <w:b/>
          <w:bCs/>
          <w:i/>
          <w:color w:val="000000"/>
          <w:sz w:val="28"/>
          <w:szCs w:val="28"/>
        </w:rPr>
        <w:t xml:space="preserve">Квалификация </w:t>
      </w:r>
      <w:r w:rsidR="00F13483">
        <w:rPr>
          <w:rFonts w:ascii="Times New Roman" w:hAnsi="Times New Roman" w:cs="Times New Roman"/>
          <w:b/>
          <w:bCs/>
          <w:i/>
          <w:color w:val="000000"/>
          <w:sz w:val="28"/>
          <w:szCs w:val="28"/>
        </w:rPr>
        <w:t>–</w:t>
      </w:r>
      <w:r w:rsidRPr="00785EBC">
        <w:rPr>
          <w:rFonts w:ascii="Times New Roman" w:hAnsi="Times New Roman" w:cs="Times New Roman"/>
          <w:b/>
          <w:bCs/>
          <w:i/>
          <w:color w:val="000000"/>
          <w:sz w:val="28"/>
          <w:szCs w:val="28"/>
        </w:rPr>
        <w:t xml:space="preserve"> бухгалте</w:t>
      </w:r>
      <w:r w:rsidR="00F13483">
        <w:rPr>
          <w:rFonts w:ascii="Times New Roman" w:hAnsi="Times New Roman" w:cs="Times New Roman"/>
          <w:b/>
          <w:bCs/>
          <w:i/>
          <w:color w:val="000000"/>
          <w:sz w:val="28"/>
          <w:szCs w:val="28"/>
        </w:rPr>
        <w:t xml:space="preserve">р, специалист по налогообложению </w:t>
      </w:r>
    </w:p>
    <w:p w:rsidR="00107A48" w:rsidRPr="00785EBC" w:rsidRDefault="00107A48" w:rsidP="00107A48">
      <w:pPr>
        <w:spacing w:after="0" w:line="240" w:lineRule="auto"/>
        <w:jc w:val="center"/>
        <w:rPr>
          <w:rFonts w:ascii="Times New Roman" w:hAnsi="Times New Roman" w:cs="Times New Roman"/>
          <w:b/>
          <w:sz w:val="28"/>
          <w:szCs w:val="28"/>
        </w:rPr>
      </w:pPr>
    </w:p>
    <w:tbl>
      <w:tblPr>
        <w:tblpPr w:leftFromText="180" w:rightFromText="180" w:vertAnchor="text" w:horzAnchor="page" w:tblpX="5382" w:tblpY="234"/>
        <w:tblW w:w="6453" w:type="dxa"/>
        <w:tblLayout w:type="fixed"/>
        <w:tblLook w:val="04A0" w:firstRow="1" w:lastRow="0" w:firstColumn="1" w:lastColumn="0" w:noHBand="0" w:noVBand="1"/>
      </w:tblPr>
      <w:tblGrid>
        <w:gridCol w:w="6453"/>
      </w:tblGrid>
      <w:tr w:rsidR="00107A48" w:rsidRPr="00785EBC" w:rsidTr="00397261">
        <w:trPr>
          <w:trHeight w:val="1018"/>
        </w:trPr>
        <w:tc>
          <w:tcPr>
            <w:tcW w:w="6453" w:type="dxa"/>
          </w:tcPr>
          <w:p w:rsidR="00107A48" w:rsidRPr="00785EBC" w:rsidRDefault="00107A48" w:rsidP="00397261">
            <w:pPr>
              <w:spacing w:after="0" w:line="240" w:lineRule="auto"/>
              <w:ind w:right="-82"/>
              <w:rPr>
                <w:rFonts w:ascii="Times New Roman" w:hAnsi="Times New Roman" w:cs="Times New Roman"/>
                <w:b/>
                <w:sz w:val="28"/>
                <w:szCs w:val="28"/>
              </w:rPr>
            </w:pPr>
            <w:r w:rsidRPr="00785EBC">
              <w:rPr>
                <w:rFonts w:ascii="Times New Roman" w:hAnsi="Times New Roman" w:cs="Times New Roman"/>
                <w:b/>
                <w:sz w:val="28"/>
                <w:szCs w:val="28"/>
              </w:rPr>
              <w:t>Студента (ки)  ____________________</w:t>
            </w:r>
            <w:r w:rsidR="00397261" w:rsidRPr="00785EBC">
              <w:rPr>
                <w:rFonts w:ascii="Times New Roman" w:hAnsi="Times New Roman" w:cs="Times New Roman"/>
                <w:b/>
                <w:sz w:val="28"/>
                <w:szCs w:val="28"/>
              </w:rPr>
              <w:t>___</w:t>
            </w:r>
          </w:p>
          <w:p w:rsidR="00107A48" w:rsidRPr="00785EBC" w:rsidRDefault="00107A48" w:rsidP="00397261">
            <w:pPr>
              <w:spacing w:after="0" w:line="240" w:lineRule="auto"/>
              <w:ind w:right="-82"/>
              <w:rPr>
                <w:rFonts w:ascii="Times New Roman" w:hAnsi="Times New Roman" w:cs="Times New Roman"/>
                <w:sz w:val="28"/>
                <w:szCs w:val="28"/>
              </w:rPr>
            </w:pPr>
            <w:r w:rsidRPr="00785EBC">
              <w:rPr>
                <w:rFonts w:ascii="Times New Roman" w:hAnsi="Times New Roman" w:cs="Times New Roman"/>
                <w:sz w:val="28"/>
                <w:szCs w:val="28"/>
              </w:rPr>
              <w:t>________________</w:t>
            </w:r>
            <w:r w:rsidRPr="00785EBC">
              <w:rPr>
                <w:rFonts w:ascii="Times New Roman" w:hAnsi="Times New Roman" w:cs="Times New Roman"/>
                <w:b/>
                <w:sz w:val="28"/>
                <w:szCs w:val="28"/>
              </w:rPr>
              <w:t>__________________</w:t>
            </w:r>
            <w:r w:rsidR="00397261" w:rsidRPr="00785EBC">
              <w:rPr>
                <w:rFonts w:ascii="Times New Roman" w:hAnsi="Times New Roman" w:cs="Times New Roman"/>
                <w:b/>
                <w:sz w:val="28"/>
                <w:szCs w:val="28"/>
              </w:rPr>
              <w:t>___</w:t>
            </w:r>
          </w:p>
          <w:p w:rsidR="00107A48" w:rsidRPr="00785EBC" w:rsidRDefault="00107A48" w:rsidP="00397261">
            <w:pPr>
              <w:spacing w:after="0" w:line="240" w:lineRule="auto"/>
              <w:ind w:right="-82"/>
              <w:jc w:val="center"/>
              <w:rPr>
                <w:rFonts w:ascii="Times New Roman" w:hAnsi="Times New Roman" w:cs="Times New Roman"/>
                <w:sz w:val="28"/>
                <w:szCs w:val="28"/>
                <w:u w:val="single"/>
              </w:rPr>
            </w:pPr>
            <w:r w:rsidRPr="00785EBC">
              <w:rPr>
                <w:rFonts w:ascii="Times New Roman" w:hAnsi="Times New Roman" w:cs="Times New Roman"/>
                <w:sz w:val="28"/>
                <w:szCs w:val="28"/>
                <w:vertAlign w:val="superscript"/>
              </w:rPr>
              <w:t>(Фамилия, И.О.)</w:t>
            </w:r>
          </w:p>
        </w:tc>
      </w:tr>
      <w:tr w:rsidR="00107A48" w:rsidRPr="00785EBC" w:rsidTr="00397261">
        <w:trPr>
          <w:trHeight w:val="2994"/>
        </w:trPr>
        <w:tc>
          <w:tcPr>
            <w:tcW w:w="6453" w:type="dxa"/>
          </w:tcPr>
          <w:p w:rsidR="00107A48" w:rsidRPr="00785EBC" w:rsidRDefault="00107A48"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Курс _________Группа___________</w:t>
            </w:r>
            <w:r w:rsidR="00397261" w:rsidRPr="00785EBC">
              <w:rPr>
                <w:rFonts w:ascii="Times New Roman" w:hAnsi="Times New Roman" w:cs="Times New Roman"/>
                <w:b/>
                <w:sz w:val="28"/>
                <w:szCs w:val="28"/>
              </w:rPr>
              <w:t>___</w:t>
            </w:r>
            <w:r w:rsidRPr="00785EBC">
              <w:rPr>
                <w:rFonts w:ascii="Times New Roman" w:hAnsi="Times New Roman" w:cs="Times New Roman"/>
                <w:b/>
                <w:sz w:val="28"/>
                <w:szCs w:val="28"/>
              </w:rPr>
              <w:t>___</w:t>
            </w:r>
          </w:p>
          <w:p w:rsidR="00397261" w:rsidRPr="00785EBC" w:rsidRDefault="00397261"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Форма обучения:______________________</w:t>
            </w:r>
          </w:p>
          <w:p w:rsidR="00397261" w:rsidRPr="00785EBC" w:rsidRDefault="00397261"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 xml:space="preserve">Период </w:t>
            </w:r>
            <w:r w:rsidR="00E7515D">
              <w:rPr>
                <w:rFonts w:ascii="Times New Roman" w:hAnsi="Times New Roman" w:cs="Times New Roman"/>
                <w:b/>
                <w:sz w:val="28"/>
                <w:szCs w:val="28"/>
              </w:rPr>
              <w:t xml:space="preserve">прохождения </w:t>
            </w:r>
            <w:r w:rsidRPr="00785EBC">
              <w:rPr>
                <w:rFonts w:ascii="Times New Roman" w:hAnsi="Times New Roman" w:cs="Times New Roman"/>
                <w:b/>
                <w:sz w:val="28"/>
                <w:szCs w:val="28"/>
              </w:rPr>
              <w:t xml:space="preserve">практики: </w:t>
            </w:r>
          </w:p>
          <w:p w:rsidR="00107A48" w:rsidRPr="00785EBC" w:rsidRDefault="00397261"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с «___»_______20__г по «___»________20__г</w:t>
            </w:r>
          </w:p>
          <w:p w:rsidR="00397261" w:rsidRPr="00785EBC" w:rsidRDefault="00397261" w:rsidP="00397261">
            <w:pPr>
              <w:spacing w:after="0" w:line="240" w:lineRule="auto"/>
              <w:rPr>
                <w:rFonts w:ascii="Times New Roman" w:hAnsi="Times New Roman" w:cs="Times New Roman"/>
                <w:b/>
                <w:sz w:val="28"/>
                <w:szCs w:val="28"/>
              </w:rPr>
            </w:pPr>
          </w:p>
          <w:p w:rsidR="00107A48" w:rsidRPr="00785EBC" w:rsidRDefault="00107A48"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Организация:______________________</w:t>
            </w:r>
            <w:r w:rsidR="00397261" w:rsidRPr="00785EBC">
              <w:rPr>
                <w:rFonts w:ascii="Times New Roman" w:hAnsi="Times New Roman" w:cs="Times New Roman"/>
                <w:b/>
                <w:sz w:val="28"/>
                <w:szCs w:val="28"/>
              </w:rPr>
              <w:t>___</w:t>
            </w:r>
          </w:p>
          <w:p w:rsidR="00107A48" w:rsidRPr="00785EBC" w:rsidRDefault="00107A48"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___________________________________</w:t>
            </w:r>
            <w:r w:rsidR="00397261" w:rsidRPr="00785EBC">
              <w:rPr>
                <w:rFonts w:ascii="Times New Roman" w:hAnsi="Times New Roman" w:cs="Times New Roman"/>
                <w:b/>
                <w:sz w:val="28"/>
                <w:szCs w:val="28"/>
              </w:rPr>
              <w:t>___</w:t>
            </w:r>
          </w:p>
          <w:p w:rsidR="00107A48" w:rsidRPr="00785EBC" w:rsidRDefault="00107A48"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_________________________________</w:t>
            </w:r>
            <w:r w:rsidR="00737B63" w:rsidRPr="00785EBC">
              <w:rPr>
                <w:rFonts w:ascii="Times New Roman" w:hAnsi="Times New Roman" w:cs="Times New Roman"/>
                <w:b/>
                <w:sz w:val="28"/>
                <w:szCs w:val="28"/>
              </w:rPr>
              <w:t>_</w:t>
            </w:r>
            <w:r w:rsidRPr="00785EBC">
              <w:rPr>
                <w:rFonts w:ascii="Times New Roman" w:hAnsi="Times New Roman" w:cs="Times New Roman"/>
                <w:b/>
                <w:sz w:val="28"/>
                <w:szCs w:val="28"/>
              </w:rPr>
              <w:t>_</w:t>
            </w:r>
            <w:r w:rsidR="00397261" w:rsidRPr="00785EBC">
              <w:rPr>
                <w:rFonts w:ascii="Times New Roman" w:hAnsi="Times New Roman" w:cs="Times New Roman"/>
                <w:b/>
                <w:sz w:val="28"/>
                <w:szCs w:val="28"/>
              </w:rPr>
              <w:t>___</w:t>
            </w:r>
          </w:p>
          <w:p w:rsidR="00107A48" w:rsidRPr="00785EBC" w:rsidRDefault="00107A48" w:rsidP="00397261">
            <w:pPr>
              <w:spacing w:after="0" w:line="240" w:lineRule="auto"/>
              <w:jc w:val="center"/>
              <w:rPr>
                <w:rFonts w:ascii="Times New Roman" w:hAnsi="Times New Roman" w:cs="Times New Roman"/>
                <w:b/>
              </w:rPr>
            </w:pPr>
            <w:r w:rsidRPr="00785EBC">
              <w:rPr>
                <w:rFonts w:ascii="Times New Roman" w:hAnsi="Times New Roman" w:cs="Times New Roman"/>
              </w:rPr>
              <w:t>(наименование места прохождения практики)</w:t>
            </w:r>
          </w:p>
        </w:tc>
      </w:tr>
      <w:tr w:rsidR="00107A48" w:rsidRPr="00785EBC" w:rsidTr="00397261">
        <w:trPr>
          <w:trHeight w:val="2035"/>
        </w:trPr>
        <w:tc>
          <w:tcPr>
            <w:tcW w:w="6453" w:type="dxa"/>
          </w:tcPr>
          <w:p w:rsidR="00107A48" w:rsidRPr="00785EBC" w:rsidRDefault="00E7515D" w:rsidP="0039726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сдачи </w:t>
            </w:r>
            <w:r w:rsidR="000779B8">
              <w:rPr>
                <w:rFonts w:ascii="Times New Roman" w:hAnsi="Times New Roman" w:cs="Times New Roman"/>
                <w:b/>
                <w:sz w:val="28"/>
                <w:szCs w:val="28"/>
              </w:rPr>
              <w:t>отчёта</w:t>
            </w:r>
            <w:r>
              <w:rPr>
                <w:rFonts w:ascii="Times New Roman" w:hAnsi="Times New Roman" w:cs="Times New Roman"/>
                <w:b/>
                <w:sz w:val="28"/>
                <w:szCs w:val="28"/>
              </w:rPr>
              <w:t xml:space="preserve"> студентом: _____________________________________</w:t>
            </w:r>
          </w:p>
          <w:p w:rsidR="00107A48" w:rsidRPr="00785EBC" w:rsidRDefault="00107A48"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Руководитель практики</w:t>
            </w:r>
            <w:r w:rsidR="00B92687" w:rsidRPr="00785EBC">
              <w:rPr>
                <w:rFonts w:ascii="Times New Roman" w:hAnsi="Times New Roman" w:cs="Times New Roman"/>
                <w:b/>
                <w:sz w:val="28"/>
                <w:szCs w:val="28"/>
              </w:rPr>
              <w:t xml:space="preserve"> от колледжа:</w:t>
            </w:r>
          </w:p>
          <w:p w:rsidR="00107A48" w:rsidRPr="00785EBC" w:rsidRDefault="00107A48"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___________________________________</w:t>
            </w:r>
            <w:r w:rsidR="00397261" w:rsidRPr="00785EBC">
              <w:rPr>
                <w:rFonts w:ascii="Times New Roman" w:hAnsi="Times New Roman" w:cs="Times New Roman"/>
                <w:b/>
                <w:sz w:val="28"/>
                <w:szCs w:val="28"/>
              </w:rPr>
              <w:t>___</w:t>
            </w:r>
          </w:p>
          <w:p w:rsidR="00107A48" w:rsidRPr="00785EBC" w:rsidRDefault="00107A48" w:rsidP="00397261">
            <w:pPr>
              <w:spacing w:after="0" w:line="240" w:lineRule="auto"/>
              <w:rPr>
                <w:rFonts w:ascii="Times New Roman" w:hAnsi="Times New Roman" w:cs="Times New Roman"/>
                <w:b/>
                <w:sz w:val="28"/>
                <w:szCs w:val="28"/>
              </w:rPr>
            </w:pPr>
          </w:p>
          <w:p w:rsidR="00107A48" w:rsidRPr="00785EBC" w:rsidRDefault="00397261" w:rsidP="00397261">
            <w:pPr>
              <w:spacing w:after="0" w:line="240" w:lineRule="auto"/>
              <w:rPr>
                <w:rFonts w:ascii="Times New Roman" w:hAnsi="Times New Roman" w:cs="Times New Roman"/>
                <w:b/>
                <w:sz w:val="28"/>
                <w:szCs w:val="28"/>
              </w:rPr>
            </w:pPr>
            <w:r w:rsidRPr="00785EBC">
              <w:rPr>
                <w:rFonts w:ascii="Times New Roman" w:hAnsi="Times New Roman" w:cs="Times New Roman"/>
                <w:b/>
                <w:sz w:val="28"/>
                <w:szCs w:val="28"/>
              </w:rPr>
              <w:t>Оценка (по результатам защиты) _______________________________________</w:t>
            </w:r>
          </w:p>
        </w:tc>
      </w:tr>
    </w:tbl>
    <w:p w:rsidR="00107A48" w:rsidRPr="00785EBC" w:rsidRDefault="00107A48" w:rsidP="00107A48">
      <w:pPr>
        <w:spacing w:after="0" w:line="240" w:lineRule="auto"/>
        <w:jc w:val="center"/>
        <w:rPr>
          <w:rFonts w:ascii="Times New Roman" w:hAnsi="Times New Roman" w:cs="Times New Roman"/>
          <w:b/>
          <w:sz w:val="28"/>
          <w:szCs w:val="28"/>
        </w:rPr>
      </w:pPr>
    </w:p>
    <w:p w:rsidR="00107A48" w:rsidRPr="00785EBC" w:rsidRDefault="00107A48" w:rsidP="00107A48">
      <w:pPr>
        <w:spacing w:after="0" w:line="240" w:lineRule="auto"/>
        <w:jc w:val="center"/>
        <w:rPr>
          <w:rFonts w:ascii="Times New Roman" w:hAnsi="Times New Roman" w:cs="Times New Roman"/>
          <w:b/>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5B0865" w:rsidRPr="00785EBC" w:rsidRDefault="005B0865" w:rsidP="00107A48">
      <w:pPr>
        <w:spacing w:after="0" w:line="240" w:lineRule="auto"/>
        <w:rPr>
          <w:rFonts w:ascii="Times New Roman" w:hAnsi="Times New Roman" w:cs="Times New Roman"/>
          <w:sz w:val="28"/>
          <w:szCs w:val="28"/>
        </w:rPr>
      </w:pPr>
    </w:p>
    <w:p w:rsidR="00107A48" w:rsidRPr="00785EBC" w:rsidRDefault="00107A48" w:rsidP="00107A48">
      <w:pPr>
        <w:spacing w:after="0" w:line="240" w:lineRule="auto"/>
        <w:rPr>
          <w:rFonts w:ascii="Times New Roman" w:hAnsi="Times New Roman" w:cs="Times New Roman"/>
          <w:sz w:val="28"/>
          <w:szCs w:val="28"/>
        </w:rPr>
      </w:pPr>
    </w:p>
    <w:p w:rsidR="00397261" w:rsidRPr="00785EBC" w:rsidRDefault="00397261" w:rsidP="00107A48">
      <w:pPr>
        <w:pStyle w:val="3"/>
        <w:rPr>
          <w:b w:val="0"/>
          <w:bCs w:val="0"/>
          <w:sz w:val="28"/>
          <w:szCs w:val="28"/>
        </w:rPr>
      </w:pPr>
    </w:p>
    <w:p w:rsidR="00397261" w:rsidRPr="00785EBC" w:rsidRDefault="00397261" w:rsidP="00397261">
      <w:pPr>
        <w:rPr>
          <w:lang w:eastAsia="ru-RU"/>
        </w:rPr>
      </w:pPr>
    </w:p>
    <w:p w:rsidR="00E7515D" w:rsidRPr="00E7515D" w:rsidRDefault="00E7515D" w:rsidP="00E7515D">
      <w:pPr>
        <w:rPr>
          <w:lang w:eastAsia="ru-RU"/>
        </w:rPr>
      </w:pPr>
    </w:p>
    <w:p w:rsidR="00107A48" w:rsidRPr="00785EBC" w:rsidRDefault="00E7515D" w:rsidP="00107A48">
      <w:pPr>
        <w:pStyle w:val="3"/>
        <w:rPr>
          <w:b w:val="0"/>
          <w:bCs w:val="0"/>
          <w:sz w:val="28"/>
          <w:szCs w:val="28"/>
        </w:rPr>
      </w:pPr>
      <w:r>
        <w:rPr>
          <w:b w:val="0"/>
          <w:bCs w:val="0"/>
          <w:sz w:val="28"/>
          <w:szCs w:val="28"/>
        </w:rPr>
        <w:t>20</w:t>
      </w:r>
      <w:r w:rsidR="00107A48" w:rsidRPr="00785EBC">
        <w:rPr>
          <w:b w:val="0"/>
          <w:bCs w:val="0"/>
          <w:sz w:val="28"/>
          <w:szCs w:val="28"/>
        </w:rPr>
        <w:t>__ г.</w:t>
      </w:r>
    </w:p>
    <w:p w:rsidR="00107A48" w:rsidRPr="00785EBC" w:rsidRDefault="00107A48" w:rsidP="00107A48">
      <w:pPr>
        <w:spacing w:after="0" w:line="240" w:lineRule="auto"/>
        <w:rPr>
          <w:rFonts w:ascii="Times New Roman" w:hAnsi="Times New Roman" w:cs="Times New Roman"/>
          <w:sz w:val="28"/>
          <w:szCs w:val="28"/>
        </w:rPr>
      </w:pPr>
    </w:p>
    <w:p w:rsidR="002251C9" w:rsidRPr="00785EBC" w:rsidRDefault="002251C9" w:rsidP="002251C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w:t>
      </w:r>
      <w:r w:rsidR="007A5BDD">
        <w:rPr>
          <w:rFonts w:ascii="Times New Roman" w:hAnsi="Times New Roman" w:cs="Times New Roman"/>
          <w:i/>
          <w:sz w:val="28"/>
          <w:szCs w:val="28"/>
        </w:rPr>
        <w:t>Б</w:t>
      </w:r>
    </w:p>
    <w:p w:rsidR="002251C9" w:rsidRDefault="002251C9" w:rsidP="00E7515D">
      <w:pPr>
        <w:spacing w:after="0" w:line="240" w:lineRule="auto"/>
        <w:jc w:val="center"/>
        <w:rPr>
          <w:rFonts w:ascii="Times New Roman" w:hAnsi="Times New Roman"/>
          <w:sz w:val="20"/>
          <w:szCs w:val="20"/>
        </w:rPr>
      </w:pPr>
    </w:p>
    <w:p w:rsidR="002251C9" w:rsidRDefault="002251C9" w:rsidP="00E7515D">
      <w:pPr>
        <w:spacing w:after="0" w:line="240" w:lineRule="auto"/>
        <w:jc w:val="center"/>
        <w:rPr>
          <w:rFonts w:ascii="Times New Roman" w:hAnsi="Times New Roman"/>
          <w:sz w:val="20"/>
          <w:szCs w:val="20"/>
        </w:rPr>
      </w:pPr>
    </w:p>
    <w:p w:rsidR="002251C9" w:rsidRDefault="002251C9" w:rsidP="00E7515D">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w:t>
      </w:r>
    </w:p>
    <w:p w:rsidR="00E7515D" w:rsidRPr="004D6AB9" w:rsidRDefault="00E7515D" w:rsidP="00E7515D">
      <w:pPr>
        <w:spacing w:after="0" w:line="240" w:lineRule="auto"/>
        <w:jc w:val="center"/>
        <w:rPr>
          <w:rFonts w:ascii="Times New Roman" w:hAnsi="Times New Roman"/>
          <w:sz w:val="20"/>
          <w:szCs w:val="20"/>
        </w:rPr>
      </w:pPr>
      <w:r w:rsidRPr="004D6AB9">
        <w:rPr>
          <w:rFonts w:ascii="Times New Roman" w:hAnsi="Times New Roman"/>
          <w:sz w:val="20"/>
          <w:szCs w:val="20"/>
        </w:rPr>
        <w:t>Наименование ОО</w:t>
      </w:r>
      <w:r w:rsidR="00AA5EB2">
        <w:rPr>
          <w:rFonts w:ascii="Times New Roman" w:hAnsi="Times New Roman"/>
          <w:sz w:val="20"/>
          <w:szCs w:val="20"/>
        </w:rPr>
        <w:t>О</w:t>
      </w:r>
    </w:p>
    <w:p w:rsidR="00E7515D" w:rsidRDefault="00E7515D" w:rsidP="00E7515D">
      <w:pPr>
        <w:spacing w:after="0" w:line="240" w:lineRule="auto"/>
        <w:ind w:firstLine="4253"/>
        <w:rPr>
          <w:rFonts w:ascii="Times New Roman" w:hAnsi="Times New Roman"/>
          <w:b/>
          <w:bCs/>
          <w:sz w:val="20"/>
          <w:szCs w:val="20"/>
        </w:rPr>
      </w:pPr>
    </w:p>
    <w:p w:rsidR="002251C9" w:rsidRPr="004D6AB9" w:rsidRDefault="002251C9" w:rsidP="002251C9">
      <w:pPr>
        <w:spacing w:after="0" w:line="240" w:lineRule="auto"/>
        <w:ind w:firstLine="4253"/>
        <w:jc w:val="right"/>
        <w:rPr>
          <w:rFonts w:ascii="Times New Roman" w:hAnsi="Times New Roman"/>
          <w:b/>
          <w:bCs/>
          <w:sz w:val="20"/>
          <w:szCs w:val="20"/>
          <w:vertAlign w:val="superscript"/>
        </w:rPr>
      </w:pPr>
      <w:r w:rsidRPr="004D6AB9">
        <w:rPr>
          <w:rFonts w:ascii="Times New Roman" w:hAnsi="Times New Roman"/>
          <w:b/>
          <w:bCs/>
          <w:sz w:val="20"/>
          <w:szCs w:val="20"/>
        </w:rPr>
        <w:t>Согласовано</w:t>
      </w:r>
      <w:r w:rsidRPr="004D6AB9">
        <w:rPr>
          <w:rFonts w:ascii="Times New Roman" w:hAnsi="Times New Roman"/>
          <w:b/>
          <w:bCs/>
          <w:sz w:val="20"/>
          <w:szCs w:val="20"/>
          <w:vertAlign w:val="superscript"/>
        </w:rPr>
        <w:t>1</w:t>
      </w:r>
    </w:p>
    <w:p w:rsidR="00E7515D" w:rsidRPr="004D6AB9" w:rsidRDefault="00E7515D" w:rsidP="002251C9">
      <w:pPr>
        <w:spacing w:after="0" w:line="240" w:lineRule="auto"/>
        <w:ind w:firstLine="4253"/>
        <w:jc w:val="right"/>
        <w:rPr>
          <w:rFonts w:ascii="Times New Roman" w:hAnsi="Times New Roman"/>
          <w:b/>
          <w:bCs/>
          <w:sz w:val="20"/>
          <w:szCs w:val="20"/>
        </w:rPr>
      </w:pPr>
      <w:r w:rsidRPr="004D6AB9">
        <w:rPr>
          <w:rFonts w:ascii="Times New Roman" w:hAnsi="Times New Roman"/>
          <w:b/>
          <w:bCs/>
          <w:sz w:val="20"/>
          <w:szCs w:val="20"/>
        </w:rPr>
        <w:t>_________________________</w:t>
      </w:r>
    </w:p>
    <w:p w:rsidR="00E7515D" w:rsidRPr="004D6AB9" w:rsidRDefault="00E7515D" w:rsidP="002251C9">
      <w:pPr>
        <w:spacing w:after="0" w:line="240" w:lineRule="auto"/>
        <w:ind w:firstLine="4253"/>
        <w:jc w:val="right"/>
        <w:rPr>
          <w:rFonts w:ascii="Times New Roman" w:hAnsi="Times New Roman"/>
          <w:sz w:val="20"/>
          <w:szCs w:val="20"/>
        </w:rPr>
      </w:pPr>
      <w:r w:rsidRPr="004D6AB9">
        <w:rPr>
          <w:rFonts w:ascii="Times New Roman" w:hAnsi="Times New Roman"/>
          <w:sz w:val="20"/>
          <w:szCs w:val="20"/>
        </w:rPr>
        <w:t xml:space="preserve"> _________________________</w:t>
      </w:r>
    </w:p>
    <w:p w:rsidR="00E7515D" w:rsidRPr="004D6AB9" w:rsidRDefault="00E7515D" w:rsidP="002251C9">
      <w:pPr>
        <w:spacing w:after="0" w:line="240" w:lineRule="auto"/>
        <w:ind w:firstLine="4253"/>
        <w:jc w:val="right"/>
        <w:rPr>
          <w:rFonts w:ascii="Times New Roman" w:hAnsi="Times New Roman"/>
          <w:b/>
          <w:bCs/>
          <w:sz w:val="20"/>
          <w:szCs w:val="20"/>
        </w:rPr>
      </w:pPr>
      <w:r w:rsidRPr="004D6AB9">
        <w:rPr>
          <w:rFonts w:ascii="Times New Roman" w:hAnsi="Times New Roman"/>
          <w:b/>
          <w:bCs/>
          <w:sz w:val="20"/>
          <w:szCs w:val="20"/>
        </w:rPr>
        <w:t>«___»___________</w:t>
      </w:r>
      <w:r w:rsidRPr="00701690">
        <w:rPr>
          <w:rFonts w:ascii="Times New Roman" w:hAnsi="Times New Roman"/>
          <w:bCs/>
          <w:sz w:val="20"/>
          <w:szCs w:val="20"/>
        </w:rPr>
        <w:t>20______г.</w:t>
      </w:r>
    </w:p>
    <w:p w:rsidR="00E7515D" w:rsidRDefault="00E7515D" w:rsidP="00E7515D">
      <w:pPr>
        <w:ind w:left="-15"/>
        <w:jc w:val="center"/>
        <w:rPr>
          <w:rFonts w:ascii="Times New Roman" w:hAnsi="Times New Roman"/>
          <w:b/>
          <w:bCs/>
          <w:sz w:val="20"/>
          <w:szCs w:val="20"/>
        </w:rPr>
      </w:pPr>
    </w:p>
    <w:p w:rsidR="00E7515D" w:rsidRPr="004D6AB9" w:rsidRDefault="00E7515D" w:rsidP="00E7515D">
      <w:pPr>
        <w:ind w:left="-15"/>
        <w:jc w:val="center"/>
        <w:rPr>
          <w:rFonts w:ascii="Times New Roman" w:hAnsi="Times New Roman"/>
          <w:b/>
          <w:bCs/>
          <w:sz w:val="20"/>
          <w:szCs w:val="20"/>
        </w:rPr>
      </w:pPr>
      <w:r w:rsidRPr="004D6AB9">
        <w:rPr>
          <w:rFonts w:ascii="Times New Roman" w:hAnsi="Times New Roman"/>
          <w:b/>
          <w:bCs/>
          <w:sz w:val="20"/>
          <w:szCs w:val="20"/>
        </w:rPr>
        <w:t>ЗАДАНИЕ</w:t>
      </w:r>
    </w:p>
    <w:p w:rsidR="002251C9" w:rsidRDefault="00E7515D" w:rsidP="00E7515D">
      <w:pPr>
        <w:spacing w:after="0" w:line="240" w:lineRule="auto"/>
        <w:jc w:val="center"/>
        <w:rPr>
          <w:rFonts w:ascii="Times New Roman" w:eastAsia="Calibri" w:hAnsi="Times New Roman" w:cs="Times New Roman"/>
          <w:b/>
          <w:sz w:val="24"/>
          <w:szCs w:val="24"/>
        </w:rPr>
      </w:pPr>
      <w:r w:rsidRPr="002251C9">
        <w:rPr>
          <w:rFonts w:ascii="Times New Roman" w:hAnsi="Times New Roman"/>
          <w:b/>
          <w:sz w:val="24"/>
          <w:szCs w:val="24"/>
        </w:rPr>
        <w:t xml:space="preserve">на </w:t>
      </w:r>
      <w:r w:rsidR="00767710">
        <w:rPr>
          <w:rFonts w:ascii="Times New Roman" w:hAnsi="Times New Roman"/>
          <w:b/>
          <w:sz w:val="24"/>
          <w:szCs w:val="24"/>
        </w:rPr>
        <w:t>учебную</w:t>
      </w:r>
      <w:r w:rsidRPr="002251C9">
        <w:rPr>
          <w:rFonts w:ascii="Times New Roman" w:hAnsi="Times New Roman"/>
          <w:b/>
          <w:sz w:val="24"/>
          <w:szCs w:val="24"/>
        </w:rPr>
        <w:t xml:space="preserve"> практику</w:t>
      </w:r>
      <w:r w:rsidR="002251C9" w:rsidRPr="002251C9">
        <w:rPr>
          <w:rFonts w:ascii="Times New Roman" w:hAnsi="Times New Roman"/>
          <w:b/>
          <w:sz w:val="24"/>
          <w:szCs w:val="24"/>
        </w:rPr>
        <w:t xml:space="preserve"> по </w:t>
      </w:r>
      <w:r w:rsidR="002251C9" w:rsidRPr="002251C9">
        <w:rPr>
          <w:rFonts w:ascii="Times New Roman" w:eastAsia="Calibri" w:hAnsi="Times New Roman" w:cs="Times New Roman"/>
          <w:b/>
          <w:sz w:val="24"/>
          <w:szCs w:val="24"/>
        </w:rPr>
        <w:t>ПМ.03 Проведение расчетов с бюджетом и</w:t>
      </w:r>
    </w:p>
    <w:p w:rsidR="00E7515D" w:rsidRDefault="002251C9" w:rsidP="00E7515D">
      <w:pPr>
        <w:spacing w:after="0" w:line="240" w:lineRule="auto"/>
        <w:jc w:val="center"/>
        <w:rPr>
          <w:rFonts w:ascii="Times New Roman" w:eastAsia="Calibri" w:hAnsi="Times New Roman" w:cs="Times New Roman"/>
          <w:b/>
          <w:sz w:val="24"/>
          <w:szCs w:val="24"/>
        </w:rPr>
      </w:pPr>
      <w:r w:rsidRPr="002251C9">
        <w:rPr>
          <w:rFonts w:ascii="Times New Roman" w:eastAsia="Calibri" w:hAnsi="Times New Roman" w:cs="Times New Roman"/>
          <w:b/>
          <w:sz w:val="24"/>
          <w:szCs w:val="24"/>
        </w:rPr>
        <w:t xml:space="preserve"> внебюджетными фондами</w:t>
      </w:r>
    </w:p>
    <w:p w:rsidR="002251C9" w:rsidRPr="002251C9" w:rsidRDefault="002251C9" w:rsidP="002251C9">
      <w:pPr>
        <w:spacing w:after="0" w:line="360" w:lineRule="auto"/>
        <w:jc w:val="center"/>
        <w:rPr>
          <w:rFonts w:ascii="Times New Roman" w:hAnsi="Times New Roman"/>
          <w:b/>
          <w:sz w:val="24"/>
          <w:szCs w:val="24"/>
        </w:rPr>
      </w:pPr>
    </w:p>
    <w:p w:rsidR="00E7515D" w:rsidRPr="002251C9" w:rsidRDefault="00E7515D" w:rsidP="002251C9">
      <w:pPr>
        <w:spacing w:after="0" w:line="360" w:lineRule="auto"/>
        <w:jc w:val="both"/>
        <w:rPr>
          <w:rFonts w:ascii="Times New Roman" w:hAnsi="Times New Roman"/>
          <w:bCs/>
          <w:i/>
          <w:sz w:val="24"/>
          <w:szCs w:val="24"/>
        </w:rPr>
      </w:pPr>
      <w:r w:rsidRPr="002251C9">
        <w:rPr>
          <w:rFonts w:ascii="Times New Roman" w:hAnsi="Times New Roman"/>
          <w:bCs/>
          <w:sz w:val="24"/>
          <w:szCs w:val="24"/>
        </w:rPr>
        <w:t xml:space="preserve">Обучающемуся гр.№  </w:t>
      </w:r>
      <w:r w:rsidRPr="002251C9">
        <w:rPr>
          <w:rFonts w:ascii="Times New Roman" w:hAnsi="Times New Roman"/>
          <w:bCs/>
          <w:i/>
          <w:sz w:val="24"/>
          <w:szCs w:val="24"/>
        </w:rPr>
        <w:t>__________________________________________</w:t>
      </w:r>
      <w:r w:rsidR="002251C9" w:rsidRPr="002251C9">
        <w:rPr>
          <w:rFonts w:ascii="Times New Roman" w:hAnsi="Times New Roman"/>
          <w:bCs/>
          <w:i/>
          <w:sz w:val="24"/>
          <w:szCs w:val="24"/>
        </w:rPr>
        <w:t>________________________</w:t>
      </w:r>
      <w:r w:rsidR="007F0B3D">
        <w:rPr>
          <w:rFonts w:ascii="Times New Roman" w:hAnsi="Times New Roman"/>
          <w:bCs/>
          <w:i/>
          <w:sz w:val="24"/>
          <w:szCs w:val="24"/>
        </w:rPr>
        <w:t>_</w:t>
      </w:r>
    </w:p>
    <w:p w:rsidR="00E7515D" w:rsidRPr="00772637" w:rsidRDefault="00E7515D" w:rsidP="00772637">
      <w:pPr>
        <w:spacing w:after="0" w:line="360" w:lineRule="auto"/>
        <w:jc w:val="center"/>
        <w:rPr>
          <w:rFonts w:ascii="Times New Roman" w:hAnsi="Times New Roman"/>
          <w:sz w:val="32"/>
          <w:szCs w:val="28"/>
          <w:vertAlign w:val="superscript"/>
        </w:rPr>
      </w:pPr>
      <w:r w:rsidRPr="007A5BDD">
        <w:rPr>
          <w:rFonts w:ascii="Times New Roman" w:hAnsi="Times New Roman"/>
          <w:sz w:val="32"/>
          <w:szCs w:val="28"/>
          <w:vertAlign w:val="superscript"/>
        </w:rPr>
        <w:t>(№ группы, фамил</w:t>
      </w:r>
      <w:r w:rsidR="00772637">
        <w:rPr>
          <w:rFonts w:ascii="Times New Roman" w:hAnsi="Times New Roman"/>
          <w:sz w:val="32"/>
          <w:szCs w:val="28"/>
          <w:vertAlign w:val="superscript"/>
        </w:rPr>
        <w:t>ия, имя, отчество обучающегося)</w:t>
      </w:r>
    </w:p>
    <w:p w:rsidR="002251C9" w:rsidRPr="002251C9" w:rsidRDefault="00E7515D" w:rsidP="002251C9">
      <w:pPr>
        <w:widowControl w:val="0"/>
        <w:autoSpaceDE w:val="0"/>
        <w:spacing w:after="0" w:line="360" w:lineRule="auto"/>
        <w:rPr>
          <w:rFonts w:ascii="Times New Roman" w:eastAsia="Times New Roman" w:hAnsi="Times New Roman" w:cs="Times New Roman"/>
          <w:b/>
          <w:sz w:val="24"/>
          <w:szCs w:val="24"/>
          <w:lang w:eastAsia="ar-SA"/>
        </w:rPr>
      </w:pPr>
      <w:r w:rsidRPr="002251C9">
        <w:rPr>
          <w:rFonts w:ascii="Times New Roman" w:hAnsi="Times New Roman"/>
          <w:sz w:val="24"/>
          <w:szCs w:val="24"/>
        </w:rPr>
        <w:t xml:space="preserve">Специальности </w:t>
      </w:r>
      <w:r w:rsidR="002251C9" w:rsidRPr="002251C9">
        <w:rPr>
          <w:rFonts w:ascii="Times New Roman" w:eastAsia="Times New Roman" w:hAnsi="Times New Roman" w:cs="Times New Roman"/>
          <w:b/>
          <w:sz w:val="24"/>
          <w:szCs w:val="24"/>
          <w:lang w:eastAsia="ar-SA"/>
        </w:rPr>
        <w:t>38.02.01  Экономика и бухгалтерский учет  (по отраслям)</w:t>
      </w:r>
    </w:p>
    <w:p w:rsidR="002251C9" w:rsidRPr="002251C9" w:rsidRDefault="00E7515D" w:rsidP="002251C9">
      <w:pPr>
        <w:spacing w:after="0" w:line="360" w:lineRule="auto"/>
        <w:rPr>
          <w:rFonts w:ascii="Times New Roman" w:eastAsia="Calibri" w:hAnsi="Times New Roman" w:cs="Times New Roman"/>
          <w:b/>
          <w:sz w:val="24"/>
          <w:szCs w:val="24"/>
        </w:rPr>
      </w:pPr>
      <w:r w:rsidRPr="002251C9">
        <w:rPr>
          <w:rFonts w:ascii="Times New Roman" w:hAnsi="Times New Roman"/>
          <w:sz w:val="24"/>
          <w:szCs w:val="24"/>
        </w:rPr>
        <w:t>Наименование практики</w:t>
      </w:r>
      <w:r w:rsidR="002251C9" w:rsidRPr="002251C9">
        <w:rPr>
          <w:rFonts w:ascii="Times New Roman" w:eastAsia="Calibri" w:hAnsi="Times New Roman" w:cs="Times New Roman"/>
          <w:b/>
          <w:sz w:val="24"/>
          <w:szCs w:val="24"/>
        </w:rPr>
        <w:t xml:space="preserve"> ПМ.03 Проведение расчетов с бюджетом и  внебюджетными фондами</w:t>
      </w:r>
    </w:p>
    <w:p w:rsidR="00E7515D" w:rsidRPr="00772637" w:rsidRDefault="00E7515D" w:rsidP="002251C9">
      <w:pPr>
        <w:spacing w:after="0" w:line="360" w:lineRule="auto"/>
        <w:jc w:val="both"/>
        <w:rPr>
          <w:rFonts w:ascii="Times New Roman" w:hAnsi="Times New Roman"/>
          <w:sz w:val="24"/>
          <w:szCs w:val="24"/>
        </w:rPr>
      </w:pPr>
      <w:r w:rsidRPr="002251C9">
        <w:rPr>
          <w:rFonts w:ascii="Times New Roman" w:hAnsi="Times New Roman"/>
          <w:sz w:val="24"/>
          <w:szCs w:val="24"/>
        </w:rPr>
        <w:t>Срок практики _____________________________________________________</w:t>
      </w:r>
      <w:r w:rsidR="002251C9" w:rsidRPr="002251C9">
        <w:rPr>
          <w:rFonts w:ascii="Times New Roman" w:hAnsi="Times New Roman"/>
          <w:sz w:val="24"/>
          <w:szCs w:val="24"/>
        </w:rPr>
        <w:t>___________________</w:t>
      </w:r>
    </w:p>
    <w:p w:rsidR="00E7515D" w:rsidRPr="002251C9" w:rsidRDefault="00E7515D" w:rsidP="002251C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2251C9">
        <w:rPr>
          <w:rFonts w:ascii="Times New Roman" w:hAnsi="Times New Roman"/>
          <w:sz w:val="24"/>
          <w:szCs w:val="24"/>
        </w:rPr>
        <w:t>Место прохождения практики: __________</w:t>
      </w:r>
      <w:r w:rsidR="002251C9" w:rsidRPr="002251C9">
        <w:rPr>
          <w:rFonts w:ascii="Times New Roman" w:hAnsi="Times New Roman"/>
          <w:sz w:val="24"/>
          <w:szCs w:val="24"/>
        </w:rPr>
        <w:t>_________________________</w:t>
      </w:r>
      <w:r w:rsidR="002251C9">
        <w:rPr>
          <w:rFonts w:ascii="Times New Roman" w:hAnsi="Times New Roman"/>
          <w:sz w:val="24"/>
          <w:szCs w:val="24"/>
        </w:rPr>
        <w:t>________________________</w:t>
      </w:r>
    </w:p>
    <w:p w:rsidR="00E7515D" w:rsidRPr="002251C9" w:rsidRDefault="00E7515D" w:rsidP="002251C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2251C9">
        <w:rPr>
          <w:rFonts w:ascii="Times New Roman" w:hAnsi="Times New Roman"/>
          <w:sz w:val="24"/>
          <w:szCs w:val="24"/>
        </w:rPr>
        <w:t xml:space="preserve">                                                                           (наименование предприятия)</w:t>
      </w:r>
    </w:p>
    <w:p w:rsidR="00E7515D" w:rsidRPr="002251C9" w:rsidRDefault="00E7515D" w:rsidP="002251C9">
      <w:pPr>
        <w:spacing w:after="0" w:line="360" w:lineRule="auto"/>
        <w:jc w:val="both"/>
        <w:rPr>
          <w:rFonts w:ascii="Times New Roman" w:eastAsia="Calibri" w:hAnsi="Times New Roman"/>
          <w:bCs/>
          <w:sz w:val="24"/>
          <w:szCs w:val="24"/>
        </w:rPr>
      </w:pPr>
    </w:p>
    <w:p w:rsidR="00E7515D" w:rsidRPr="002251C9" w:rsidRDefault="00E7515D" w:rsidP="002251C9">
      <w:pPr>
        <w:spacing w:after="0" w:line="360" w:lineRule="auto"/>
        <w:jc w:val="both"/>
        <w:rPr>
          <w:rFonts w:ascii="Times New Roman" w:hAnsi="Times New Roman"/>
          <w:bCs/>
          <w:sz w:val="24"/>
          <w:szCs w:val="24"/>
        </w:rPr>
      </w:pPr>
      <w:r w:rsidRPr="002251C9">
        <w:rPr>
          <w:rFonts w:ascii="Times New Roman" w:hAnsi="Times New Roman"/>
          <w:bCs/>
          <w:sz w:val="24"/>
          <w:szCs w:val="24"/>
        </w:rPr>
        <w:t xml:space="preserve">Во время прохождения практики необходимо выполнить следующую работу: </w:t>
      </w:r>
    </w:p>
    <w:p w:rsidR="009E4527" w:rsidRDefault="009E4527" w:rsidP="007B34DF">
      <w:pPr>
        <w:pStyle w:val="a4"/>
        <w:numPr>
          <w:ilvl w:val="0"/>
          <w:numId w:val="33"/>
        </w:numPr>
        <w:spacing w:after="0" w:line="240" w:lineRule="auto"/>
        <w:ind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Ознакомиться</w:t>
      </w:r>
      <w:r w:rsidRPr="00AE7CF7">
        <w:rPr>
          <w:rFonts w:ascii="Times New Roman" w:eastAsia="Times New Roman" w:hAnsi="Times New Roman" w:cs="Times New Roman"/>
          <w:sz w:val="24"/>
          <w:szCs w:val="24"/>
          <w:lang w:eastAsia="ru-RU"/>
        </w:rPr>
        <w:t xml:space="preserve"> со структурой </w:t>
      </w:r>
      <w:r w:rsidRPr="00AE7CF7">
        <w:rPr>
          <w:rFonts w:ascii="Times New Roman" w:eastAsia="Times New Roman" w:hAnsi="Times New Roman" w:cs="Times New Roman"/>
          <w:color w:val="000000"/>
          <w:sz w:val="24"/>
          <w:szCs w:val="24"/>
          <w:lang w:eastAsia="ru-RU"/>
        </w:rPr>
        <w:t>организации, её деят</w:t>
      </w:r>
      <w:r w:rsidRPr="00AE7CF7">
        <w:rPr>
          <w:rFonts w:ascii="Times New Roman" w:eastAsia="Times New Roman" w:hAnsi="Times New Roman" w:cs="Times New Roman"/>
          <w:sz w:val="24"/>
          <w:szCs w:val="24"/>
          <w:lang w:eastAsia="ru-RU"/>
        </w:rPr>
        <w:t>ельностью.</w:t>
      </w:r>
    </w:p>
    <w:p w:rsidR="007B34DF" w:rsidRDefault="007B34DF" w:rsidP="007B34DF">
      <w:pPr>
        <w:pStyle w:val="a4"/>
        <w:numPr>
          <w:ilvl w:val="0"/>
          <w:numId w:val="33"/>
        </w:numPr>
        <w:spacing w:after="0" w:line="240" w:lineRule="auto"/>
        <w:ind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w:t>
      </w:r>
      <w:r w:rsidR="007A7BB5">
        <w:rPr>
          <w:rFonts w:ascii="Times New Roman" w:eastAsia="Times New Roman" w:hAnsi="Times New Roman" w:cs="Times New Roman"/>
          <w:sz w:val="24"/>
          <w:szCs w:val="24"/>
          <w:lang w:eastAsia="ru-RU"/>
        </w:rPr>
        <w:t xml:space="preserve"> </w:t>
      </w:r>
      <w:r w:rsidRPr="007B34DF">
        <w:rPr>
          <w:rFonts w:ascii="Times New Roman" w:eastAsia="Times New Roman" w:hAnsi="Times New Roman" w:cs="Times New Roman"/>
          <w:sz w:val="24"/>
          <w:szCs w:val="24"/>
          <w:lang w:eastAsia="ru-RU"/>
        </w:rPr>
        <w:t>налогооблогаемы</w:t>
      </w:r>
      <w:r>
        <w:rPr>
          <w:rFonts w:ascii="Times New Roman" w:eastAsia="Times New Roman" w:hAnsi="Times New Roman" w:cs="Times New Roman"/>
          <w:sz w:val="24"/>
          <w:szCs w:val="24"/>
          <w:lang w:eastAsia="ru-RU"/>
        </w:rPr>
        <w:t>е</w:t>
      </w:r>
      <w:r w:rsidRPr="007B34DF">
        <w:rPr>
          <w:rFonts w:ascii="Times New Roman" w:eastAsia="Times New Roman" w:hAnsi="Times New Roman" w:cs="Times New Roman"/>
          <w:sz w:val="24"/>
          <w:szCs w:val="24"/>
          <w:lang w:eastAsia="ru-RU"/>
        </w:rPr>
        <w:t xml:space="preserve"> баз</w:t>
      </w:r>
      <w:r>
        <w:rPr>
          <w:rFonts w:ascii="Times New Roman" w:eastAsia="Times New Roman" w:hAnsi="Times New Roman" w:cs="Times New Roman"/>
          <w:sz w:val="24"/>
          <w:szCs w:val="24"/>
          <w:lang w:eastAsia="ru-RU"/>
        </w:rPr>
        <w:t>ы</w:t>
      </w:r>
      <w:r w:rsidRPr="007B34DF">
        <w:rPr>
          <w:rFonts w:ascii="Times New Roman" w:eastAsia="Times New Roman" w:hAnsi="Times New Roman" w:cs="Times New Roman"/>
          <w:sz w:val="24"/>
          <w:szCs w:val="24"/>
          <w:lang w:eastAsia="ru-RU"/>
        </w:rPr>
        <w:t xml:space="preserve"> для расчета уплачиваемых организацией  федеральных налогов и сборов.</w:t>
      </w:r>
      <w:r w:rsidR="003A026F">
        <w:rPr>
          <w:rFonts w:ascii="Times New Roman" w:eastAsia="Times New Roman" w:hAnsi="Times New Roman" w:cs="Times New Roman"/>
          <w:sz w:val="24"/>
          <w:szCs w:val="24"/>
          <w:lang w:eastAsia="ru-RU"/>
        </w:rPr>
        <w:t xml:space="preserve"> Ознакомиться с поряд</w:t>
      </w:r>
      <w:r w:rsidRPr="007B34DF">
        <w:rPr>
          <w:rFonts w:ascii="Times New Roman" w:eastAsia="Times New Roman" w:hAnsi="Times New Roman" w:cs="Times New Roman"/>
          <w:sz w:val="24"/>
          <w:szCs w:val="24"/>
          <w:lang w:eastAsia="ru-RU"/>
        </w:rPr>
        <w:t>к</w:t>
      </w:r>
      <w:r w:rsidR="003A026F">
        <w:rPr>
          <w:rFonts w:ascii="Times New Roman" w:eastAsia="Times New Roman" w:hAnsi="Times New Roman" w:cs="Times New Roman"/>
          <w:sz w:val="24"/>
          <w:szCs w:val="24"/>
          <w:lang w:eastAsia="ru-RU"/>
        </w:rPr>
        <w:t>ом</w:t>
      </w:r>
      <w:r w:rsidRPr="007B34DF">
        <w:rPr>
          <w:rFonts w:ascii="Times New Roman" w:eastAsia="Times New Roman" w:hAnsi="Times New Roman" w:cs="Times New Roman"/>
          <w:sz w:val="24"/>
          <w:szCs w:val="24"/>
          <w:lang w:eastAsia="ru-RU"/>
        </w:rPr>
        <w:t xml:space="preserve"> применения налоговых льгот.</w:t>
      </w:r>
    </w:p>
    <w:p w:rsidR="00EF2EAF" w:rsidRPr="00EF2EAF" w:rsidRDefault="00EF2EAF" w:rsidP="00EF2EAF">
      <w:pPr>
        <w:pStyle w:val="a4"/>
        <w:numPr>
          <w:ilvl w:val="0"/>
          <w:numId w:val="33"/>
        </w:numPr>
        <w:spacing w:after="0" w:line="240" w:lineRule="auto"/>
        <w:ind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w:t>
      </w:r>
      <w:r w:rsidR="007A7BB5">
        <w:rPr>
          <w:rFonts w:ascii="Times New Roman" w:eastAsia="Times New Roman" w:hAnsi="Times New Roman" w:cs="Times New Roman"/>
          <w:sz w:val="24"/>
          <w:szCs w:val="24"/>
          <w:lang w:eastAsia="ru-RU"/>
        </w:rPr>
        <w:t xml:space="preserve"> </w:t>
      </w:r>
      <w:r w:rsidRPr="007B34DF">
        <w:rPr>
          <w:rFonts w:ascii="Times New Roman" w:eastAsia="Times New Roman" w:hAnsi="Times New Roman" w:cs="Times New Roman"/>
          <w:sz w:val="24"/>
          <w:szCs w:val="24"/>
          <w:lang w:eastAsia="ru-RU"/>
        </w:rPr>
        <w:t>налогооблогаемы</w:t>
      </w:r>
      <w:r>
        <w:rPr>
          <w:rFonts w:ascii="Times New Roman" w:eastAsia="Times New Roman" w:hAnsi="Times New Roman" w:cs="Times New Roman"/>
          <w:sz w:val="24"/>
          <w:szCs w:val="24"/>
          <w:lang w:eastAsia="ru-RU"/>
        </w:rPr>
        <w:t>е</w:t>
      </w:r>
      <w:r w:rsidRPr="007B34DF">
        <w:rPr>
          <w:rFonts w:ascii="Times New Roman" w:eastAsia="Times New Roman" w:hAnsi="Times New Roman" w:cs="Times New Roman"/>
          <w:sz w:val="24"/>
          <w:szCs w:val="24"/>
          <w:lang w:eastAsia="ru-RU"/>
        </w:rPr>
        <w:t xml:space="preserve"> баз</w:t>
      </w:r>
      <w:r>
        <w:rPr>
          <w:rFonts w:ascii="Times New Roman" w:eastAsia="Times New Roman" w:hAnsi="Times New Roman" w:cs="Times New Roman"/>
          <w:sz w:val="24"/>
          <w:szCs w:val="24"/>
          <w:lang w:eastAsia="ru-RU"/>
        </w:rPr>
        <w:t>ы</w:t>
      </w:r>
      <w:r w:rsidRPr="007B34DF">
        <w:rPr>
          <w:rFonts w:ascii="Times New Roman" w:eastAsia="Times New Roman" w:hAnsi="Times New Roman" w:cs="Times New Roman"/>
          <w:sz w:val="24"/>
          <w:szCs w:val="24"/>
          <w:lang w:eastAsia="ru-RU"/>
        </w:rPr>
        <w:t xml:space="preserve"> для расчета уплачиваемых организацией </w:t>
      </w:r>
      <w:r>
        <w:rPr>
          <w:rFonts w:ascii="Times New Roman" w:eastAsia="Times New Roman" w:hAnsi="Times New Roman" w:cs="Times New Roman"/>
          <w:sz w:val="24"/>
          <w:szCs w:val="24"/>
          <w:lang w:eastAsia="ru-RU"/>
        </w:rPr>
        <w:t xml:space="preserve">региональных и местных </w:t>
      </w:r>
      <w:r w:rsidRPr="007B34DF">
        <w:rPr>
          <w:rFonts w:ascii="Times New Roman" w:eastAsia="Times New Roman" w:hAnsi="Times New Roman" w:cs="Times New Roman"/>
          <w:sz w:val="24"/>
          <w:szCs w:val="24"/>
          <w:lang w:eastAsia="ru-RU"/>
        </w:rPr>
        <w:t>налогов и сборов.</w:t>
      </w:r>
      <w:r>
        <w:rPr>
          <w:rFonts w:ascii="Times New Roman" w:eastAsia="Times New Roman" w:hAnsi="Times New Roman" w:cs="Times New Roman"/>
          <w:sz w:val="24"/>
          <w:szCs w:val="24"/>
          <w:lang w:eastAsia="ru-RU"/>
        </w:rPr>
        <w:t xml:space="preserve"> Ознакомиться с поряд</w:t>
      </w:r>
      <w:r w:rsidRPr="007B34D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ом</w:t>
      </w:r>
      <w:r w:rsidRPr="007B34DF">
        <w:rPr>
          <w:rFonts w:ascii="Times New Roman" w:eastAsia="Times New Roman" w:hAnsi="Times New Roman" w:cs="Times New Roman"/>
          <w:sz w:val="24"/>
          <w:szCs w:val="24"/>
          <w:lang w:eastAsia="ru-RU"/>
        </w:rPr>
        <w:t xml:space="preserve"> применения налоговых льгот.</w:t>
      </w:r>
    </w:p>
    <w:p w:rsidR="007B34DF" w:rsidRPr="007B34DF" w:rsidRDefault="007B34DF" w:rsidP="007B34DF">
      <w:pPr>
        <w:numPr>
          <w:ilvl w:val="0"/>
          <w:numId w:val="33"/>
        </w:numPr>
        <w:spacing w:after="0" w:line="240" w:lineRule="auto"/>
        <w:rPr>
          <w:rFonts w:ascii="Times New Roman" w:eastAsiaTheme="minorEastAsia" w:hAnsi="Times New Roman" w:cs="Times New Roman"/>
          <w:lang w:eastAsia="ru-RU"/>
        </w:rPr>
      </w:pPr>
      <w:r w:rsidRPr="007B34DF">
        <w:rPr>
          <w:rFonts w:ascii="Times New Roman" w:eastAsiaTheme="minorEastAsia" w:hAnsi="Times New Roman" w:cs="Times New Roman"/>
          <w:lang w:eastAsia="ru-RU"/>
        </w:rPr>
        <w:t xml:space="preserve">Собрать </w:t>
      </w:r>
      <w:r w:rsidR="00285CDF">
        <w:rPr>
          <w:rFonts w:ascii="Times New Roman" w:eastAsiaTheme="minorEastAsia" w:hAnsi="Times New Roman" w:cs="Times New Roman"/>
          <w:lang w:eastAsia="ru-RU"/>
        </w:rPr>
        <w:t>документы: __________________</w:t>
      </w:r>
      <w:r w:rsidRPr="007B34DF">
        <w:rPr>
          <w:rFonts w:ascii="Times New Roman" w:eastAsiaTheme="minorEastAsia" w:hAnsi="Times New Roman" w:cs="Times New Roman"/>
          <w:lang w:eastAsia="ru-RU"/>
        </w:rPr>
        <w:t>___________________________________________________</w:t>
      </w:r>
    </w:p>
    <w:p w:rsidR="00285CDF" w:rsidRPr="00285CDF" w:rsidRDefault="00285CDF" w:rsidP="007B34DF">
      <w:pPr>
        <w:numPr>
          <w:ilvl w:val="0"/>
          <w:numId w:val="33"/>
        </w:numPr>
        <w:spacing w:after="0" w:line="240" w:lineRule="auto"/>
        <w:rPr>
          <w:rFonts w:ascii="Times New Roman" w:eastAsiaTheme="minorEastAsia" w:hAnsi="Times New Roman" w:cs="Times New Roman"/>
          <w:lang w:eastAsia="ru-RU"/>
        </w:rPr>
      </w:pPr>
      <w:r w:rsidRPr="00AE7CF7">
        <w:rPr>
          <w:rFonts w:ascii="Times New Roman" w:eastAsia="Times New Roman" w:hAnsi="Times New Roman" w:cs="Times New Roman"/>
          <w:sz w:val="24"/>
          <w:szCs w:val="24"/>
          <w:lang w:eastAsia="ru-RU"/>
        </w:rPr>
        <w:t>Расс</w:t>
      </w:r>
      <w:r>
        <w:rPr>
          <w:rFonts w:ascii="Times New Roman" w:eastAsia="Times New Roman" w:hAnsi="Times New Roman" w:cs="Times New Roman"/>
          <w:sz w:val="24"/>
          <w:szCs w:val="24"/>
          <w:lang w:eastAsia="ru-RU"/>
        </w:rPr>
        <w:t>читать</w:t>
      </w:r>
      <w:r w:rsidRPr="00AE7CF7">
        <w:rPr>
          <w:rFonts w:ascii="Times New Roman" w:eastAsia="Times New Roman" w:hAnsi="Times New Roman" w:cs="Times New Roman"/>
          <w:sz w:val="24"/>
          <w:szCs w:val="24"/>
          <w:lang w:eastAsia="ru-RU"/>
        </w:rPr>
        <w:t xml:space="preserve"> сумм</w:t>
      </w:r>
      <w:r>
        <w:rPr>
          <w:rFonts w:ascii="Times New Roman" w:eastAsia="Times New Roman" w:hAnsi="Times New Roman" w:cs="Times New Roman"/>
          <w:sz w:val="24"/>
          <w:szCs w:val="24"/>
          <w:lang w:eastAsia="ru-RU"/>
        </w:rPr>
        <w:t>у</w:t>
      </w:r>
      <w:r w:rsidRPr="00AE7CF7">
        <w:rPr>
          <w:rFonts w:ascii="Times New Roman" w:eastAsia="Times New Roman" w:hAnsi="Times New Roman" w:cs="Times New Roman"/>
          <w:sz w:val="24"/>
          <w:szCs w:val="24"/>
          <w:lang w:eastAsia="ru-RU"/>
        </w:rPr>
        <w:t xml:space="preserve">  федеральных, региональных и местных налогов и сборов, определенных законодательством для уплаты в бюджеты различных уровней.</w:t>
      </w:r>
    </w:p>
    <w:p w:rsidR="00285CDF" w:rsidRPr="00285CDF" w:rsidRDefault="00285CDF" w:rsidP="007B34DF">
      <w:pPr>
        <w:numPr>
          <w:ilvl w:val="0"/>
          <w:numId w:val="33"/>
        </w:numPr>
        <w:spacing w:after="0" w:line="240" w:lineRule="auto"/>
        <w:rPr>
          <w:rFonts w:ascii="Times New Roman" w:eastAsiaTheme="minorEastAsia" w:hAnsi="Times New Roman" w:cs="Times New Roman"/>
          <w:lang w:eastAsia="ru-RU"/>
        </w:rPr>
      </w:pPr>
      <w:r>
        <w:rPr>
          <w:rFonts w:ascii="Times New Roman" w:eastAsia="Times New Roman" w:hAnsi="Times New Roman" w:cs="Times New Roman"/>
          <w:sz w:val="24"/>
          <w:szCs w:val="24"/>
          <w:lang w:eastAsia="ru-RU"/>
        </w:rPr>
        <w:t>Провести о</w:t>
      </w:r>
      <w:r w:rsidRPr="00AE7CF7">
        <w:rPr>
          <w:rFonts w:ascii="Times New Roman" w:eastAsia="Times New Roman" w:hAnsi="Times New Roman" w:cs="Times New Roman"/>
          <w:sz w:val="24"/>
          <w:szCs w:val="24"/>
          <w:lang w:eastAsia="ru-RU"/>
        </w:rPr>
        <w:t>формление бухгалтерскими проводками начисления и перечисления сумм налогов Аналитический учет по счету 68 «Расчеты по налогам и сборам»</w:t>
      </w:r>
    </w:p>
    <w:p w:rsidR="001A0A2C" w:rsidRPr="001A0A2C" w:rsidRDefault="00761AFF" w:rsidP="001A0A2C">
      <w:pPr>
        <w:numPr>
          <w:ilvl w:val="0"/>
          <w:numId w:val="33"/>
        </w:numPr>
        <w:spacing w:after="0" w:line="240" w:lineRule="auto"/>
        <w:rPr>
          <w:rFonts w:ascii="Times New Roman" w:eastAsiaTheme="minorEastAsia" w:hAnsi="Times New Roman" w:cs="Times New Roman"/>
          <w:lang w:eastAsia="ru-RU"/>
        </w:rPr>
      </w:pPr>
      <w:r w:rsidRPr="00AE7CF7">
        <w:rPr>
          <w:rFonts w:ascii="Times New Roman" w:eastAsia="Times New Roman" w:hAnsi="Times New Roman" w:cs="Times New Roman"/>
          <w:sz w:val="24"/>
          <w:szCs w:val="24"/>
          <w:lang w:eastAsia="ru-RU"/>
        </w:rPr>
        <w:t>Оформ</w:t>
      </w:r>
      <w:r>
        <w:rPr>
          <w:rFonts w:ascii="Times New Roman" w:eastAsia="Times New Roman" w:hAnsi="Times New Roman" w:cs="Times New Roman"/>
          <w:sz w:val="24"/>
          <w:szCs w:val="24"/>
          <w:lang w:eastAsia="ru-RU"/>
        </w:rPr>
        <w:t>ить в соответствии с образцами платежные</w:t>
      </w:r>
      <w:r w:rsidR="007A7BB5">
        <w:rPr>
          <w:rFonts w:ascii="Times New Roman" w:eastAsia="Times New Roman" w:hAnsi="Times New Roman" w:cs="Times New Roman"/>
          <w:sz w:val="24"/>
          <w:szCs w:val="24"/>
          <w:lang w:eastAsia="ru-RU"/>
        </w:rPr>
        <w:t xml:space="preserve"> </w:t>
      </w:r>
      <w:r w:rsidR="001A0A2C" w:rsidRPr="00AE7CF7">
        <w:rPr>
          <w:rFonts w:ascii="Times New Roman" w:hAnsi="Times New Roman" w:cs="Times New Roman"/>
          <w:sz w:val="24"/>
          <w:szCs w:val="24"/>
        </w:rPr>
        <w:t>поручени</w:t>
      </w:r>
      <w:r>
        <w:rPr>
          <w:rFonts w:ascii="Times New Roman" w:hAnsi="Times New Roman" w:cs="Times New Roman"/>
          <w:sz w:val="24"/>
          <w:szCs w:val="24"/>
        </w:rPr>
        <w:t>я</w:t>
      </w:r>
      <w:r w:rsidR="001A0A2C" w:rsidRPr="00AE7CF7">
        <w:rPr>
          <w:rFonts w:ascii="Times New Roman" w:hAnsi="Times New Roman" w:cs="Times New Roman"/>
          <w:sz w:val="24"/>
          <w:szCs w:val="24"/>
        </w:rPr>
        <w:t xml:space="preserve"> по перечислению налогов и сборов</w:t>
      </w:r>
    </w:p>
    <w:p w:rsidR="001A0A2C" w:rsidRPr="001A0A2C" w:rsidRDefault="007B34DF" w:rsidP="001A0A2C">
      <w:pPr>
        <w:numPr>
          <w:ilvl w:val="0"/>
          <w:numId w:val="33"/>
        </w:numPr>
        <w:spacing w:after="0" w:line="240" w:lineRule="auto"/>
        <w:rPr>
          <w:rFonts w:ascii="Times New Roman" w:eastAsiaTheme="minorEastAsia" w:hAnsi="Times New Roman" w:cs="Times New Roman"/>
          <w:lang w:eastAsia="ru-RU"/>
        </w:rPr>
      </w:pPr>
      <w:r w:rsidRPr="001A0A2C">
        <w:rPr>
          <w:rFonts w:ascii="Times New Roman" w:eastAsiaTheme="minorEastAsia" w:hAnsi="Times New Roman" w:cs="Times New Roman"/>
          <w:sz w:val="24"/>
          <w:szCs w:val="24"/>
          <w:lang w:eastAsia="ru-RU"/>
        </w:rPr>
        <w:t xml:space="preserve">Изучить </w:t>
      </w:r>
      <w:r w:rsidR="001A0A2C" w:rsidRPr="001A0A2C">
        <w:rPr>
          <w:rFonts w:ascii="Times New Roman" w:hAnsi="Times New Roman" w:cs="Times New Roman"/>
          <w:sz w:val="24"/>
          <w:szCs w:val="28"/>
        </w:rPr>
        <w:t>порядок п</w:t>
      </w:r>
      <w:r w:rsidR="001A0A2C">
        <w:rPr>
          <w:rFonts w:ascii="Times New Roman" w:hAnsi="Times New Roman" w:cs="Times New Roman"/>
          <w:sz w:val="24"/>
          <w:szCs w:val="28"/>
        </w:rPr>
        <w:t>рове</w:t>
      </w:r>
      <w:r w:rsidR="001A0A2C" w:rsidRPr="001A0A2C">
        <w:rPr>
          <w:rFonts w:ascii="Times New Roman" w:hAnsi="Times New Roman" w:cs="Times New Roman"/>
          <w:sz w:val="24"/>
          <w:szCs w:val="28"/>
        </w:rPr>
        <w:t>дения учета расчетов по социальному страхованию и обеспечению.</w:t>
      </w:r>
    </w:p>
    <w:p w:rsidR="001A0A2C" w:rsidRPr="00AE7CF7" w:rsidRDefault="001A0A2C" w:rsidP="001A0A2C">
      <w:pPr>
        <w:pStyle w:val="pboth1"/>
        <w:numPr>
          <w:ilvl w:val="0"/>
          <w:numId w:val="33"/>
        </w:numPr>
        <w:tabs>
          <w:tab w:val="left" w:pos="993"/>
        </w:tabs>
        <w:spacing w:before="0" w:beforeAutospacing="0" w:after="0" w:line="240" w:lineRule="auto"/>
        <w:ind w:right="178"/>
      </w:pPr>
      <w:r>
        <w:t>Изучить порядок</w:t>
      </w:r>
      <w:r w:rsidRPr="00AE7CF7">
        <w:t xml:space="preserve"> и срок</w:t>
      </w:r>
      <w:r>
        <w:t>и</w:t>
      </w:r>
      <w:r w:rsidRPr="00AE7CF7">
        <w:t xml:space="preserve"> исчисления страховых взносов в государственные внебюджетные фонды.</w:t>
      </w:r>
    </w:p>
    <w:p w:rsidR="001A0A2C" w:rsidRPr="00761AFF" w:rsidRDefault="00743D5F" w:rsidP="001A0A2C">
      <w:pPr>
        <w:numPr>
          <w:ilvl w:val="0"/>
          <w:numId w:val="33"/>
        </w:numPr>
        <w:spacing w:after="0" w:line="240" w:lineRule="auto"/>
        <w:rPr>
          <w:rFonts w:ascii="Times New Roman" w:eastAsiaTheme="minorEastAsia" w:hAnsi="Times New Roman" w:cs="Times New Roman"/>
          <w:sz w:val="24"/>
          <w:szCs w:val="24"/>
          <w:lang w:eastAsia="ru-RU"/>
        </w:rPr>
      </w:pPr>
      <w:r w:rsidRPr="00743D5F">
        <w:rPr>
          <w:rFonts w:ascii="Times New Roman" w:eastAsia="Times New Roman" w:hAnsi="Times New Roman" w:cs="Times New Roman"/>
          <w:sz w:val="24"/>
          <w:szCs w:val="24"/>
          <w:lang w:eastAsia="ru-RU"/>
        </w:rPr>
        <w:lastRenderedPageBreak/>
        <w:t>Провести</w:t>
      </w:r>
      <w:r w:rsidRPr="00743D5F">
        <w:rPr>
          <w:rFonts w:ascii="Times New Roman" w:hAnsi="Times New Roman" w:cs="Times New Roman"/>
          <w:sz w:val="24"/>
          <w:szCs w:val="24"/>
        </w:rPr>
        <w:t xml:space="preserve"> оформление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61AFF" w:rsidRPr="00761AFF" w:rsidRDefault="00761AFF" w:rsidP="001A0A2C">
      <w:pPr>
        <w:numPr>
          <w:ilvl w:val="0"/>
          <w:numId w:val="33"/>
        </w:numPr>
        <w:spacing w:after="0" w:line="240" w:lineRule="auto"/>
        <w:rPr>
          <w:rFonts w:ascii="Times New Roman" w:eastAsiaTheme="minorEastAsia" w:hAnsi="Times New Roman" w:cs="Times New Roman"/>
          <w:sz w:val="24"/>
          <w:szCs w:val="24"/>
          <w:lang w:eastAsia="ru-RU"/>
        </w:rPr>
      </w:pPr>
      <w:r w:rsidRPr="00761AFF">
        <w:rPr>
          <w:rFonts w:ascii="Times New Roman" w:hAnsi="Times New Roman" w:cs="Times New Roman"/>
          <w:sz w:val="24"/>
          <w:szCs w:val="24"/>
        </w:rPr>
        <w:t>Изучить порядка начислений и перечислений взносов на страхование от несчастных случаев на производстве и профессиональных заболеваний.</w:t>
      </w:r>
    </w:p>
    <w:p w:rsidR="00761AFF" w:rsidRPr="00772637" w:rsidRDefault="00761AFF" w:rsidP="001A0A2C">
      <w:pPr>
        <w:numPr>
          <w:ilvl w:val="0"/>
          <w:numId w:val="33"/>
        </w:numPr>
        <w:spacing w:after="0" w:line="240" w:lineRule="auto"/>
        <w:rPr>
          <w:rFonts w:ascii="Times New Roman" w:eastAsiaTheme="minorEastAsia" w:hAnsi="Times New Roman" w:cs="Times New Roman"/>
          <w:sz w:val="24"/>
          <w:szCs w:val="24"/>
          <w:lang w:eastAsia="ru-RU"/>
        </w:rPr>
      </w:pPr>
      <w:r w:rsidRPr="00AE7CF7">
        <w:rPr>
          <w:rFonts w:ascii="Times New Roman" w:eastAsia="Times New Roman" w:hAnsi="Times New Roman" w:cs="Times New Roman"/>
          <w:sz w:val="24"/>
          <w:szCs w:val="24"/>
          <w:lang w:eastAsia="ru-RU"/>
        </w:rPr>
        <w:t>Оформ</w:t>
      </w:r>
      <w:r>
        <w:rPr>
          <w:rFonts w:ascii="Times New Roman" w:eastAsia="Times New Roman" w:hAnsi="Times New Roman" w:cs="Times New Roman"/>
          <w:sz w:val="24"/>
          <w:szCs w:val="24"/>
          <w:lang w:eastAsia="ru-RU"/>
        </w:rPr>
        <w:t>ить в соответствии с образцами платежные</w:t>
      </w:r>
      <w:r w:rsidRPr="00AE7CF7">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ы</w:t>
      </w:r>
      <w:r w:rsidRPr="00AE7CF7">
        <w:rPr>
          <w:rFonts w:ascii="Times New Roman" w:hAnsi="Times New Roman" w:cs="Times New Roman"/>
          <w:sz w:val="24"/>
          <w:szCs w:val="24"/>
        </w:rPr>
        <w:t>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72637" w:rsidRPr="00772637" w:rsidRDefault="00772637" w:rsidP="001A0A2C">
      <w:pPr>
        <w:numPr>
          <w:ilvl w:val="0"/>
          <w:numId w:val="33"/>
        </w:numPr>
        <w:spacing w:after="0" w:line="240" w:lineRule="auto"/>
        <w:rPr>
          <w:rFonts w:ascii="Times New Roman" w:eastAsiaTheme="minorEastAsia" w:hAnsi="Times New Roman" w:cs="Times New Roman"/>
          <w:sz w:val="24"/>
          <w:szCs w:val="24"/>
          <w:lang w:eastAsia="ru-RU"/>
        </w:rPr>
      </w:pPr>
      <w:r w:rsidRPr="00772637">
        <w:rPr>
          <w:rFonts w:ascii="Times New Roman" w:hAnsi="Times New Roman" w:cs="Times New Roman"/>
          <w:sz w:val="24"/>
          <w:szCs w:val="24"/>
        </w:rPr>
        <w:t>Изучить порядок осуществления  контроля прохождения платежных поручений по расчетно-кассовым банковским операциям с использованием выписок банка.</w:t>
      </w:r>
    </w:p>
    <w:p w:rsidR="007B34DF" w:rsidRPr="007B34DF" w:rsidRDefault="007B34DF" w:rsidP="007B34DF">
      <w:pPr>
        <w:numPr>
          <w:ilvl w:val="0"/>
          <w:numId w:val="33"/>
        </w:numPr>
        <w:spacing w:after="0" w:line="240" w:lineRule="auto"/>
        <w:rPr>
          <w:rFonts w:ascii="Times New Roman" w:eastAsiaTheme="minorEastAsia" w:hAnsi="Times New Roman" w:cs="Times New Roman"/>
          <w:sz w:val="24"/>
          <w:szCs w:val="24"/>
          <w:lang w:eastAsia="ru-RU"/>
        </w:rPr>
      </w:pPr>
      <w:r w:rsidRPr="007B34DF">
        <w:rPr>
          <w:rFonts w:ascii="Times New Roman" w:eastAsiaTheme="minorEastAsia" w:hAnsi="Times New Roman" w:cs="Times New Roman"/>
          <w:sz w:val="24"/>
          <w:szCs w:val="24"/>
          <w:lang w:eastAsia="ru-RU"/>
        </w:rPr>
        <w:t>Сформировать отчет. Сделать выводы о результатах прохождения практики, какие задачи были реализованы, какие цели достигнуты.</w:t>
      </w:r>
    </w:p>
    <w:p w:rsidR="00E7515D" w:rsidRPr="002251C9" w:rsidRDefault="00E7515D" w:rsidP="002251C9">
      <w:pPr>
        <w:spacing w:after="0" w:line="360" w:lineRule="auto"/>
        <w:jc w:val="both"/>
        <w:rPr>
          <w:rFonts w:ascii="Times New Roman" w:hAnsi="Times New Roman"/>
          <w:sz w:val="24"/>
          <w:szCs w:val="24"/>
        </w:rPr>
      </w:pPr>
    </w:p>
    <w:p w:rsidR="00E7515D" w:rsidRPr="002251C9" w:rsidRDefault="00E7515D" w:rsidP="002251C9">
      <w:pPr>
        <w:spacing w:after="0" w:line="360" w:lineRule="auto"/>
        <w:jc w:val="both"/>
        <w:rPr>
          <w:rFonts w:ascii="Times New Roman" w:hAnsi="Times New Roman"/>
          <w:sz w:val="24"/>
          <w:szCs w:val="24"/>
        </w:rPr>
      </w:pPr>
      <w:r w:rsidRPr="002251C9">
        <w:rPr>
          <w:rFonts w:ascii="Times New Roman" w:hAnsi="Times New Roman"/>
          <w:sz w:val="24"/>
          <w:szCs w:val="24"/>
        </w:rPr>
        <w:t xml:space="preserve">Руководитель практики </w:t>
      </w:r>
    </w:p>
    <w:p w:rsidR="00E7515D" w:rsidRPr="002251C9" w:rsidRDefault="00E7515D" w:rsidP="002251C9">
      <w:pPr>
        <w:spacing w:after="0" w:line="360" w:lineRule="auto"/>
        <w:jc w:val="both"/>
        <w:rPr>
          <w:rFonts w:ascii="Times New Roman" w:hAnsi="Times New Roman"/>
          <w:sz w:val="24"/>
          <w:szCs w:val="24"/>
        </w:rPr>
      </w:pPr>
      <w:r w:rsidRPr="002251C9">
        <w:rPr>
          <w:rFonts w:ascii="Times New Roman" w:hAnsi="Times New Roman"/>
          <w:sz w:val="24"/>
          <w:szCs w:val="24"/>
        </w:rPr>
        <w:t>от образовательной организации______________________________________</w:t>
      </w:r>
    </w:p>
    <w:p w:rsidR="00E7515D" w:rsidRPr="00946E96" w:rsidRDefault="00E7515D" w:rsidP="002251C9">
      <w:pPr>
        <w:spacing w:after="0" w:line="360" w:lineRule="auto"/>
        <w:jc w:val="both"/>
        <w:rPr>
          <w:rFonts w:ascii="Times New Roman" w:hAnsi="Times New Roman"/>
          <w:sz w:val="24"/>
          <w:szCs w:val="24"/>
          <w:vertAlign w:val="superscript"/>
        </w:rPr>
      </w:pPr>
      <w:r w:rsidRPr="002251C9">
        <w:rPr>
          <w:rFonts w:ascii="Times New Roman" w:hAnsi="Times New Roman"/>
          <w:sz w:val="24"/>
          <w:szCs w:val="24"/>
          <w:vertAlign w:val="superscript"/>
        </w:rPr>
        <w:t xml:space="preserve">             (подпись,  Ф.И.О.) </w:t>
      </w:r>
    </w:p>
    <w:p w:rsidR="00E7515D" w:rsidRPr="002251C9" w:rsidRDefault="00E7515D" w:rsidP="002251C9">
      <w:pPr>
        <w:spacing w:after="0" w:line="360" w:lineRule="auto"/>
        <w:jc w:val="both"/>
        <w:rPr>
          <w:rFonts w:ascii="Times New Roman" w:hAnsi="Times New Roman"/>
          <w:sz w:val="24"/>
          <w:szCs w:val="24"/>
        </w:rPr>
      </w:pPr>
      <w:r w:rsidRPr="002251C9">
        <w:rPr>
          <w:rFonts w:ascii="Times New Roman" w:hAnsi="Times New Roman"/>
          <w:sz w:val="24"/>
          <w:szCs w:val="24"/>
        </w:rPr>
        <w:t xml:space="preserve"> «___»  ___________ 20_ г.</w:t>
      </w:r>
    </w:p>
    <w:p w:rsidR="00E7515D" w:rsidRPr="002251C9" w:rsidRDefault="00E7515D" w:rsidP="002251C9">
      <w:pPr>
        <w:spacing w:after="0" w:line="360" w:lineRule="auto"/>
        <w:jc w:val="both"/>
        <w:rPr>
          <w:rFonts w:ascii="Times New Roman" w:hAnsi="Times New Roman"/>
          <w:sz w:val="24"/>
          <w:szCs w:val="24"/>
        </w:rPr>
      </w:pPr>
    </w:p>
    <w:p w:rsidR="00E7515D" w:rsidRPr="002251C9" w:rsidRDefault="00E7515D" w:rsidP="002251C9">
      <w:pPr>
        <w:widowControl w:val="0"/>
        <w:autoSpaceDE w:val="0"/>
        <w:autoSpaceDN w:val="0"/>
        <w:adjustRightInd w:val="0"/>
        <w:spacing w:after="0" w:line="360" w:lineRule="auto"/>
        <w:jc w:val="both"/>
        <w:rPr>
          <w:rFonts w:ascii="Times New Roman" w:hAnsi="Times New Roman"/>
          <w:bCs/>
          <w:sz w:val="24"/>
          <w:szCs w:val="24"/>
        </w:rPr>
      </w:pPr>
      <w:r w:rsidRPr="002251C9">
        <w:rPr>
          <w:rFonts w:ascii="Times New Roman" w:hAnsi="Times New Roman"/>
          <w:bCs/>
          <w:sz w:val="24"/>
          <w:szCs w:val="24"/>
        </w:rPr>
        <w:t>__________________________</w:t>
      </w:r>
    </w:p>
    <w:p w:rsidR="00E7515D" w:rsidRDefault="00E7515D" w:rsidP="002251C9">
      <w:pPr>
        <w:widowControl w:val="0"/>
        <w:autoSpaceDE w:val="0"/>
        <w:autoSpaceDN w:val="0"/>
        <w:adjustRightInd w:val="0"/>
        <w:spacing w:after="0" w:line="360" w:lineRule="auto"/>
        <w:jc w:val="both"/>
        <w:rPr>
          <w:rFonts w:ascii="Times New Roman" w:hAnsi="Times New Roman"/>
          <w:bCs/>
          <w:sz w:val="24"/>
          <w:szCs w:val="24"/>
        </w:rPr>
      </w:pPr>
      <w:r w:rsidRPr="002251C9">
        <w:rPr>
          <w:rFonts w:ascii="Times New Roman" w:hAnsi="Times New Roman"/>
          <w:bCs/>
          <w:sz w:val="24"/>
          <w:szCs w:val="24"/>
          <w:vertAlign w:val="superscript"/>
        </w:rPr>
        <w:t>1</w:t>
      </w:r>
      <w:r w:rsidRPr="002251C9">
        <w:rPr>
          <w:rFonts w:ascii="Times New Roman" w:hAnsi="Times New Roman"/>
          <w:bCs/>
          <w:sz w:val="24"/>
          <w:szCs w:val="24"/>
        </w:rPr>
        <w:t xml:space="preserve"> Задание на практику согласовывает организация</w:t>
      </w:r>
    </w:p>
    <w:p w:rsidR="00772637" w:rsidRDefault="00772637" w:rsidP="002251C9">
      <w:pPr>
        <w:widowControl w:val="0"/>
        <w:autoSpaceDE w:val="0"/>
        <w:autoSpaceDN w:val="0"/>
        <w:adjustRightInd w:val="0"/>
        <w:spacing w:after="0" w:line="360" w:lineRule="auto"/>
        <w:jc w:val="both"/>
        <w:rPr>
          <w:rFonts w:ascii="Times New Roman" w:hAnsi="Times New Roman"/>
          <w:bCs/>
          <w:sz w:val="24"/>
          <w:szCs w:val="24"/>
        </w:rPr>
      </w:pPr>
    </w:p>
    <w:p w:rsidR="00772637" w:rsidRDefault="00772637" w:rsidP="002251C9">
      <w:pPr>
        <w:widowControl w:val="0"/>
        <w:autoSpaceDE w:val="0"/>
        <w:autoSpaceDN w:val="0"/>
        <w:adjustRightInd w:val="0"/>
        <w:spacing w:after="0" w:line="360" w:lineRule="auto"/>
        <w:jc w:val="both"/>
        <w:rPr>
          <w:rFonts w:ascii="Times New Roman" w:hAnsi="Times New Roman"/>
          <w:bCs/>
          <w:sz w:val="24"/>
          <w:szCs w:val="24"/>
        </w:rPr>
      </w:pPr>
    </w:p>
    <w:p w:rsidR="003973C8" w:rsidRDefault="003973C8" w:rsidP="002251C9">
      <w:pPr>
        <w:widowControl w:val="0"/>
        <w:autoSpaceDE w:val="0"/>
        <w:autoSpaceDN w:val="0"/>
        <w:adjustRightInd w:val="0"/>
        <w:spacing w:after="0" w:line="360" w:lineRule="auto"/>
        <w:jc w:val="both"/>
        <w:rPr>
          <w:rFonts w:ascii="Times New Roman" w:hAnsi="Times New Roman"/>
          <w:bCs/>
          <w:sz w:val="24"/>
          <w:szCs w:val="24"/>
        </w:rPr>
      </w:pPr>
    </w:p>
    <w:p w:rsidR="003973C8" w:rsidRDefault="003973C8" w:rsidP="002251C9">
      <w:pPr>
        <w:widowControl w:val="0"/>
        <w:autoSpaceDE w:val="0"/>
        <w:autoSpaceDN w:val="0"/>
        <w:adjustRightInd w:val="0"/>
        <w:spacing w:after="0" w:line="360" w:lineRule="auto"/>
        <w:jc w:val="both"/>
        <w:rPr>
          <w:rFonts w:ascii="Times New Roman" w:hAnsi="Times New Roman"/>
          <w:bCs/>
          <w:sz w:val="24"/>
          <w:szCs w:val="24"/>
        </w:rPr>
      </w:pPr>
    </w:p>
    <w:p w:rsidR="00AA5EB2" w:rsidRDefault="00AA5EB2">
      <w:pPr>
        <w:rPr>
          <w:rFonts w:ascii="Times New Roman" w:hAnsi="Times New Roman"/>
          <w:bCs/>
          <w:sz w:val="24"/>
          <w:szCs w:val="24"/>
        </w:rPr>
      </w:pPr>
      <w:r>
        <w:rPr>
          <w:rFonts w:ascii="Times New Roman" w:hAnsi="Times New Roman"/>
          <w:bCs/>
          <w:sz w:val="24"/>
          <w:szCs w:val="24"/>
        </w:rPr>
        <w:br w:type="page"/>
      </w:r>
    </w:p>
    <w:p w:rsidR="007F0B3D" w:rsidRPr="00785EBC" w:rsidRDefault="007F0B3D" w:rsidP="007F0B3D">
      <w:pPr>
        <w:tabs>
          <w:tab w:val="left" w:pos="4605"/>
        </w:tabs>
        <w:spacing w:after="0" w:line="240" w:lineRule="auto"/>
        <w:jc w:val="right"/>
        <w:rPr>
          <w:rFonts w:ascii="Times New Roman" w:hAnsi="Times New Roman" w:cs="Times New Roman"/>
          <w:i/>
          <w:sz w:val="28"/>
          <w:szCs w:val="28"/>
        </w:rPr>
      </w:pPr>
      <w:r w:rsidRPr="00785EBC">
        <w:rPr>
          <w:rFonts w:ascii="Times New Roman" w:hAnsi="Times New Roman" w:cs="Times New Roman"/>
          <w:i/>
          <w:sz w:val="28"/>
          <w:szCs w:val="28"/>
        </w:rPr>
        <w:lastRenderedPageBreak/>
        <w:t>Приложение</w:t>
      </w:r>
      <w:r w:rsidR="007A7BB5">
        <w:rPr>
          <w:rFonts w:ascii="Times New Roman" w:hAnsi="Times New Roman" w:cs="Times New Roman"/>
          <w:i/>
          <w:sz w:val="28"/>
          <w:szCs w:val="28"/>
        </w:rPr>
        <w:t xml:space="preserve"> </w:t>
      </w:r>
      <w:r w:rsidR="00E657FF">
        <w:rPr>
          <w:rFonts w:ascii="Times New Roman" w:hAnsi="Times New Roman" w:cs="Times New Roman"/>
          <w:i/>
          <w:sz w:val="28"/>
          <w:szCs w:val="28"/>
        </w:rPr>
        <w:t>В</w:t>
      </w:r>
    </w:p>
    <w:p w:rsidR="007F0B3D" w:rsidRPr="00785EBC" w:rsidRDefault="007F0B3D" w:rsidP="007F0B3D">
      <w:pPr>
        <w:tabs>
          <w:tab w:val="left" w:pos="4605"/>
        </w:tabs>
        <w:spacing w:after="0" w:line="240" w:lineRule="auto"/>
        <w:jc w:val="center"/>
      </w:pPr>
    </w:p>
    <w:p w:rsidR="007F0B3D" w:rsidRPr="00785EBC" w:rsidRDefault="007F0B3D" w:rsidP="007F0B3D">
      <w:pPr>
        <w:tabs>
          <w:tab w:val="left" w:pos="4605"/>
        </w:tabs>
        <w:spacing w:after="0" w:line="240" w:lineRule="auto"/>
        <w:jc w:val="center"/>
        <w:rPr>
          <w:rFonts w:ascii="Times New Roman" w:eastAsia="Calibri" w:hAnsi="Times New Roman" w:cs="Times New Roman"/>
          <w:b/>
          <w:sz w:val="28"/>
          <w:szCs w:val="28"/>
        </w:rPr>
      </w:pPr>
      <w:r w:rsidRPr="00785EBC">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7F0B3D" w:rsidRPr="00785EBC" w:rsidRDefault="007F0B3D" w:rsidP="007F0B3D">
      <w:pPr>
        <w:tabs>
          <w:tab w:val="left" w:pos="4605"/>
        </w:tabs>
        <w:spacing w:after="0" w:line="240" w:lineRule="auto"/>
        <w:jc w:val="center"/>
        <w:rPr>
          <w:rFonts w:ascii="Times New Roman" w:eastAsia="Calibri" w:hAnsi="Times New Roman" w:cs="Times New Roman"/>
          <w:b/>
          <w:sz w:val="28"/>
          <w:szCs w:val="28"/>
        </w:rPr>
      </w:pPr>
      <w:r w:rsidRPr="00785EBC">
        <w:rPr>
          <w:rFonts w:ascii="Times New Roman" w:eastAsia="Calibri" w:hAnsi="Times New Roman" w:cs="Times New Roman"/>
          <w:b/>
          <w:sz w:val="28"/>
          <w:szCs w:val="28"/>
        </w:rPr>
        <w:t>«Оренбургский государственный экономический колледж-интернат»</w:t>
      </w:r>
    </w:p>
    <w:p w:rsidR="007F0B3D" w:rsidRPr="00785EBC" w:rsidRDefault="007F0B3D" w:rsidP="007F0B3D">
      <w:pPr>
        <w:tabs>
          <w:tab w:val="left" w:pos="4605"/>
        </w:tabs>
        <w:spacing w:after="0" w:line="240" w:lineRule="auto"/>
        <w:jc w:val="center"/>
        <w:rPr>
          <w:rFonts w:ascii="Times New Roman" w:eastAsia="Calibri" w:hAnsi="Times New Roman" w:cs="Times New Roman"/>
          <w:b/>
          <w:sz w:val="28"/>
          <w:szCs w:val="28"/>
        </w:rPr>
      </w:pPr>
      <w:r w:rsidRPr="00785EBC">
        <w:rPr>
          <w:rFonts w:ascii="Times New Roman" w:eastAsia="Calibri" w:hAnsi="Times New Roman" w:cs="Times New Roman"/>
          <w:b/>
          <w:sz w:val="28"/>
          <w:szCs w:val="28"/>
        </w:rPr>
        <w:t xml:space="preserve">Министерства труда и социальной защиты </w:t>
      </w:r>
    </w:p>
    <w:p w:rsidR="007F0B3D" w:rsidRPr="00785EBC" w:rsidRDefault="007F0B3D" w:rsidP="007F0B3D">
      <w:pPr>
        <w:tabs>
          <w:tab w:val="left" w:pos="4605"/>
        </w:tabs>
        <w:spacing w:after="0" w:line="240" w:lineRule="auto"/>
        <w:jc w:val="center"/>
        <w:rPr>
          <w:rFonts w:ascii="Times New Roman" w:eastAsia="Calibri" w:hAnsi="Times New Roman" w:cs="Times New Roman"/>
          <w:b/>
          <w:sz w:val="28"/>
          <w:szCs w:val="28"/>
        </w:rPr>
      </w:pPr>
      <w:r w:rsidRPr="00785EBC">
        <w:rPr>
          <w:rFonts w:ascii="Times New Roman" w:eastAsia="Calibri" w:hAnsi="Times New Roman" w:cs="Times New Roman"/>
          <w:b/>
          <w:sz w:val="28"/>
          <w:szCs w:val="28"/>
        </w:rPr>
        <w:t>Российской Федерации</w:t>
      </w:r>
    </w:p>
    <w:p w:rsidR="007F0B3D" w:rsidRPr="00785EBC" w:rsidRDefault="007F0B3D" w:rsidP="007F0B3D">
      <w:pPr>
        <w:spacing w:after="0" w:line="240" w:lineRule="auto"/>
        <w:jc w:val="center"/>
        <w:rPr>
          <w:rFonts w:ascii="Times New Roman" w:hAnsi="Times New Roman" w:cs="Times New Roman"/>
          <w:sz w:val="28"/>
          <w:szCs w:val="28"/>
        </w:rPr>
      </w:pPr>
    </w:p>
    <w:p w:rsidR="007F0B3D" w:rsidRPr="00785EBC" w:rsidRDefault="007F0B3D" w:rsidP="007F0B3D">
      <w:pPr>
        <w:spacing w:after="0" w:line="240" w:lineRule="auto"/>
        <w:rPr>
          <w:rFonts w:ascii="Times New Roman" w:hAnsi="Times New Roman" w:cs="Times New Roman"/>
          <w:sz w:val="28"/>
          <w:szCs w:val="28"/>
        </w:rPr>
      </w:pPr>
    </w:p>
    <w:p w:rsidR="007F0B3D" w:rsidRPr="00785EBC" w:rsidRDefault="007F0B3D" w:rsidP="007F0B3D">
      <w:pPr>
        <w:spacing w:after="0" w:line="240" w:lineRule="auto"/>
        <w:rPr>
          <w:rFonts w:ascii="Times New Roman" w:hAnsi="Times New Roman" w:cs="Times New Roman"/>
          <w:sz w:val="28"/>
          <w:szCs w:val="28"/>
        </w:rPr>
      </w:pPr>
    </w:p>
    <w:p w:rsidR="007F0B3D" w:rsidRPr="00785EBC" w:rsidRDefault="007F0B3D" w:rsidP="007F0B3D">
      <w:pPr>
        <w:spacing w:after="0" w:line="240" w:lineRule="auto"/>
        <w:rPr>
          <w:rFonts w:ascii="Times New Roman" w:hAnsi="Times New Roman" w:cs="Times New Roman"/>
          <w:sz w:val="28"/>
          <w:szCs w:val="28"/>
        </w:rPr>
      </w:pPr>
    </w:p>
    <w:p w:rsidR="007F0B3D" w:rsidRPr="00785EBC" w:rsidRDefault="007F0B3D" w:rsidP="007F0B3D">
      <w:pPr>
        <w:spacing w:after="0" w:line="240" w:lineRule="auto"/>
        <w:rPr>
          <w:rFonts w:ascii="Times New Roman" w:hAnsi="Times New Roman" w:cs="Times New Roman"/>
          <w:sz w:val="28"/>
          <w:szCs w:val="28"/>
        </w:rPr>
      </w:pPr>
    </w:p>
    <w:p w:rsidR="007F0B3D" w:rsidRPr="00785EBC" w:rsidRDefault="007F0B3D" w:rsidP="007F0B3D">
      <w:pPr>
        <w:spacing w:after="0" w:line="240" w:lineRule="auto"/>
        <w:rPr>
          <w:rFonts w:ascii="Times New Roman" w:hAnsi="Times New Roman" w:cs="Times New Roman"/>
          <w:sz w:val="28"/>
          <w:szCs w:val="28"/>
        </w:rPr>
      </w:pPr>
    </w:p>
    <w:p w:rsidR="007F0B3D" w:rsidRPr="00785EBC" w:rsidRDefault="007F0B3D" w:rsidP="00CC0AAB">
      <w:pPr>
        <w:pStyle w:val="31"/>
        <w:spacing w:after="0" w:line="360" w:lineRule="auto"/>
        <w:ind w:left="0" w:right="-82"/>
        <w:jc w:val="center"/>
        <w:rPr>
          <w:b/>
          <w:sz w:val="28"/>
          <w:szCs w:val="28"/>
        </w:rPr>
      </w:pPr>
      <w:r w:rsidRPr="00785EBC">
        <w:rPr>
          <w:b/>
          <w:sz w:val="28"/>
          <w:szCs w:val="28"/>
        </w:rPr>
        <w:t>ДНЕВНИК</w:t>
      </w:r>
    </w:p>
    <w:p w:rsidR="007F0B3D" w:rsidRPr="00785EBC" w:rsidRDefault="00767710" w:rsidP="00CC0A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УЧЕБНОЙ</w:t>
      </w:r>
      <w:r w:rsidR="007F0B3D" w:rsidRPr="00785EBC">
        <w:rPr>
          <w:rFonts w:ascii="Times New Roman" w:hAnsi="Times New Roman" w:cs="Times New Roman"/>
          <w:b/>
          <w:sz w:val="28"/>
          <w:szCs w:val="28"/>
        </w:rPr>
        <w:t xml:space="preserve"> ПРАКТИКЕ </w:t>
      </w:r>
    </w:p>
    <w:p w:rsidR="007F0B3D" w:rsidRPr="00785EBC" w:rsidRDefault="007F0B3D" w:rsidP="00CC0AAB">
      <w:pPr>
        <w:spacing w:after="0" w:line="360" w:lineRule="auto"/>
        <w:jc w:val="center"/>
        <w:rPr>
          <w:rFonts w:ascii="Times New Roman" w:hAnsi="Times New Roman" w:cs="Times New Roman"/>
          <w:b/>
          <w:sz w:val="28"/>
          <w:szCs w:val="28"/>
        </w:rPr>
      </w:pPr>
      <w:r w:rsidRPr="00785EBC">
        <w:rPr>
          <w:rFonts w:ascii="Times New Roman" w:hAnsi="Times New Roman" w:cs="Times New Roman"/>
          <w:b/>
          <w:sz w:val="28"/>
          <w:szCs w:val="28"/>
        </w:rPr>
        <w:t>(ПО ПРОФИЛЮ СПЕЦИАЛЬНОСТИ)</w:t>
      </w:r>
    </w:p>
    <w:p w:rsidR="007F0B3D" w:rsidRPr="00785EBC" w:rsidRDefault="00CC0AAB" w:rsidP="00CC0AAB">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ПО </w:t>
      </w:r>
      <w:r w:rsidR="007F0B3D" w:rsidRPr="00785EBC">
        <w:rPr>
          <w:rFonts w:ascii="Times New Roman" w:eastAsia="Times New Roman" w:hAnsi="Times New Roman" w:cs="Times New Roman"/>
          <w:b/>
          <w:bCs/>
          <w:sz w:val="28"/>
          <w:szCs w:val="28"/>
          <w:lang w:eastAsia="ru-RU"/>
        </w:rPr>
        <w:t>ПМ.03</w:t>
      </w:r>
      <w:r w:rsidR="007F0B3D" w:rsidRPr="00785EBC">
        <w:rPr>
          <w:rFonts w:ascii="Times New Roman" w:eastAsia="Times New Roman" w:hAnsi="Times New Roman" w:cs="Times New Roman"/>
          <w:b/>
          <w:bCs/>
          <w:i/>
          <w:iCs/>
          <w:sz w:val="28"/>
          <w:szCs w:val="28"/>
          <w:lang w:eastAsia="ru-RU"/>
        </w:rPr>
        <w:t xml:space="preserve">. </w:t>
      </w:r>
      <w:r w:rsidR="007F0B3D" w:rsidRPr="00785EBC">
        <w:rPr>
          <w:rFonts w:ascii="Times New Roman" w:eastAsia="Times New Roman" w:hAnsi="Times New Roman" w:cs="Times New Roman"/>
          <w:b/>
          <w:sz w:val="28"/>
          <w:szCs w:val="28"/>
          <w:lang w:eastAsia="ru-RU"/>
        </w:rPr>
        <w:t xml:space="preserve">ПРОВЕДЕНИЕ РАСЧЕТОВ С БЮДЖЕТОМ И </w:t>
      </w:r>
    </w:p>
    <w:p w:rsidR="007F0B3D" w:rsidRPr="00785EBC" w:rsidRDefault="007F0B3D" w:rsidP="00CC0AAB">
      <w:pPr>
        <w:spacing w:after="0" w:line="360" w:lineRule="auto"/>
        <w:jc w:val="center"/>
        <w:rPr>
          <w:rFonts w:ascii="Times New Roman" w:hAnsi="Times New Roman" w:cs="Times New Roman"/>
          <w:b/>
          <w:sz w:val="28"/>
          <w:szCs w:val="28"/>
        </w:rPr>
      </w:pPr>
      <w:r w:rsidRPr="00785EBC">
        <w:rPr>
          <w:rFonts w:ascii="Times New Roman" w:eastAsia="Times New Roman" w:hAnsi="Times New Roman" w:cs="Times New Roman"/>
          <w:b/>
          <w:sz w:val="28"/>
          <w:szCs w:val="28"/>
          <w:lang w:eastAsia="ru-RU"/>
        </w:rPr>
        <w:t>ВНЕБЮДЖЕТНЫМИ ФОНДАМИ</w:t>
      </w:r>
    </w:p>
    <w:p w:rsidR="007F0B3D" w:rsidRPr="00785EBC" w:rsidRDefault="007F0B3D" w:rsidP="007F0B3D">
      <w:pPr>
        <w:spacing w:after="0" w:line="240" w:lineRule="auto"/>
        <w:jc w:val="center"/>
        <w:rPr>
          <w:rFonts w:ascii="Times New Roman" w:hAnsi="Times New Roman" w:cs="Times New Roman"/>
          <w:b/>
          <w:i/>
          <w:sz w:val="28"/>
          <w:szCs w:val="28"/>
        </w:rPr>
      </w:pPr>
    </w:p>
    <w:p w:rsidR="007F0B3D" w:rsidRPr="00785EBC" w:rsidRDefault="007F0B3D" w:rsidP="007F0B3D">
      <w:pPr>
        <w:spacing w:after="0" w:line="240" w:lineRule="auto"/>
        <w:jc w:val="center"/>
        <w:rPr>
          <w:rFonts w:ascii="Times New Roman" w:hAnsi="Times New Roman" w:cs="Times New Roman"/>
          <w:b/>
          <w:sz w:val="28"/>
          <w:szCs w:val="28"/>
        </w:rPr>
      </w:pPr>
    </w:p>
    <w:p w:rsidR="00CC0AAB" w:rsidRPr="00CC0AAB" w:rsidRDefault="00CC0AAB" w:rsidP="00CC0AAB">
      <w:pPr>
        <w:spacing w:after="0" w:line="240" w:lineRule="auto"/>
        <w:jc w:val="center"/>
        <w:rPr>
          <w:rFonts w:ascii="Times New Roman" w:hAnsi="Times New Roman"/>
          <w:sz w:val="28"/>
          <w:szCs w:val="28"/>
        </w:rPr>
      </w:pPr>
      <w:r w:rsidRPr="00CC0AAB">
        <w:rPr>
          <w:rFonts w:ascii="Times New Roman" w:hAnsi="Times New Roman"/>
          <w:sz w:val="28"/>
          <w:szCs w:val="28"/>
        </w:rPr>
        <w:t>__________________________________________________________</w:t>
      </w:r>
    </w:p>
    <w:p w:rsidR="00CC0AAB" w:rsidRPr="00CC0AAB" w:rsidRDefault="00CC0AAB" w:rsidP="00CC0AAB">
      <w:pPr>
        <w:spacing w:after="0" w:line="240" w:lineRule="auto"/>
        <w:jc w:val="center"/>
        <w:rPr>
          <w:rFonts w:ascii="Times New Roman" w:hAnsi="Times New Roman"/>
          <w:sz w:val="28"/>
          <w:szCs w:val="28"/>
        </w:rPr>
      </w:pPr>
      <w:r w:rsidRPr="00CC0AAB">
        <w:rPr>
          <w:rFonts w:ascii="Times New Roman" w:hAnsi="Times New Roman"/>
          <w:sz w:val="28"/>
          <w:szCs w:val="28"/>
        </w:rPr>
        <w:t>Фамилия</w:t>
      </w:r>
    </w:p>
    <w:p w:rsidR="00CC0AAB" w:rsidRPr="00CC0AAB" w:rsidRDefault="00CC0AAB" w:rsidP="00CC0AAB">
      <w:pPr>
        <w:spacing w:after="0" w:line="240" w:lineRule="auto"/>
        <w:jc w:val="center"/>
        <w:rPr>
          <w:rFonts w:ascii="Times New Roman" w:hAnsi="Times New Roman"/>
          <w:sz w:val="28"/>
          <w:szCs w:val="28"/>
        </w:rPr>
      </w:pPr>
      <w:r w:rsidRPr="00CC0AAB">
        <w:rPr>
          <w:rFonts w:ascii="Times New Roman" w:hAnsi="Times New Roman"/>
          <w:sz w:val="28"/>
          <w:szCs w:val="28"/>
        </w:rPr>
        <w:t>__________________________________________________________</w:t>
      </w:r>
    </w:p>
    <w:p w:rsidR="00CC0AAB" w:rsidRPr="00CC0AAB" w:rsidRDefault="00CC0AAB" w:rsidP="00CC0AAB">
      <w:pPr>
        <w:spacing w:after="0" w:line="240" w:lineRule="auto"/>
        <w:jc w:val="center"/>
        <w:rPr>
          <w:rFonts w:ascii="Times New Roman" w:hAnsi="Times New Roman"/>
          <w:sz w:val="28"/>
          <w:szCs w:val="28"/>
        </w:rPr>
      </w:pPr>
      <w:r w:rsidRPr="00CC0AAB">
        <w:rPr>
          <w:rFonts w:ascii="Times New Roman" w:hAnsi="Times New Roman"/>
          <w:sz w:val="28"/>
          <w:szCs w:val="28"/>
        </w:rPr>
        <w:t>Имя</w:t>
      </w:r>
    </w:p>
    <w:p w:rsidR="00CC0AAB" w:rsidRPr="00CC0AAB" w:rsidRDefault="00CC0AAB" w:rsidP="00CC0AAB">
      <w:pPr>
        <w:spacing w:after="0" w:line="240" w:lineRule="auto"/>
        <w:jc w:val="center"/>
        <w:rPr>
          <w:rFonts w:ascii="Times New Roman" w:hAnsi="Times New Roman"/>
          <w:sz w:val="28"/>
          <w:szCs w:val="28"/>
        </w:rPr>
      </w:pPr>
      <w:r w:rsidRPr="00CC0AAB">
        <w:rPr>
          <w:rFonts w:ascii="Times New Roman" w:hAnsi="Times New Roman"/>
          <w:sz w:val="28"/>
          <w:szCs w:val="28"/>
        </w:rPr>
        <w:t>__________________________________________________________</w:t>
      </w:r>
    </w:p>
    <w:p w:rsidR="00CC0AAB" w:rsidRPr="00CC0AAB" w:rsidRDefault="00CC0AAB" w:rsidP="00CC0AAB">
      <w:pPr>
        <w:spacing w:after="0" w:line="240" w:lineRule="auto"/>
        <w:jc w:val="center"/>
        <w:rPr>
          <w:rFonts w:ascii="Times New Roman" w:hAnsi="Times New Roman"/>
          <w:sz w:val="28"/>
          <w:szCs w:val="28"/>
        </w:rPr>
      </w:pPr>
      <w:r w:rsidRPr="00CC0AAB">
        <w:rPr>
          <w:rFonts w:ascii="Times New Roman" w:hAnsi="Times New Roman"/>
          <w:sz w:val="28"/>
          <w:szCs w:val="28"/>
        </w:rPr>
        <w:t>Отчество</w:t>
      </w:r>
    </w:p>
    <w:p w:rsidR="00CC0AAB" w:rsidRPr="00F048D2" w:rsidRDefault="00CC0AAB" w:rsidP="00CC0AAB">
      <w:pPr>
        <w:spacing w:after="0" w:line="240" w:lineRule="auto"/>
        <w:jc w:val="center"/>
        <w:rPr>
          <w:rFonts w:ascii="Times New Roman" w:hAnsi="Times New Roman"/>
          <w:sz w:val="20"/>
          <w:szCs w:val="20"/>
        </w:rPr>
      </w:pPr>
    </w:p>
    <w:p w:rsidR="00CC0AAB" w:rsidRPr="00F048D2" w:rsidRDefault="00CC0AAB" w:rsidP="00CC0AAB">
      <w:pPr>
        <w:spacing w:after="0" w:line="240" w:lineRule="auto"/>
        <w:jc w:val="center"/>
        <w:rPr>
          <w:rFonts w:ascii="Times New Roman" w:hAnsi="Times New Roman"/>
          <w:sz w:val="20"/>
          <w:szCs w:val="20"/>
        </w:rPr>
      </w:pPr>
    </w:p>
    <w:p w:rsidR="00CC0AAB" w:rsidRDefault="00CC0AAB" w:rsidP="00CC0AAB">
      <w:pPr>
        <w:spacing w:after="0" w:line="240" w:lineRule="auto"/>
        <w:jc w:val="center"/>
        <w:rPr>
          <w:rFonts w:ascii="Times New Roman" w:hAnsi="Times New Roman"/>
          <w:sz w:val="20"/>
          <w:szCs w:val="20"/>
        </w:rPr>
      </w:pPr>
    </w:p>
    <w:p w:rsidR="00126BB8" w:rsidRDefault="00126BB8" w:rsidP="00CC0AAB">
      <w:pPr>
        <w:spacing w:after="0" w:line="240" w:lineRule="auto"/>
        <w:jc w:val="center"/>
        <w:rPr>
          <w:rFonts w:ascii="Times New Roman" w:hAnsi="Times New Roman"/>
          <w:sz w:val="20"/>
          <w:szCs w:val="20"/>
        </w:rPr>
      </w:pPr>
    </w:p>
    <w:p w:rsidR="00C533DE" w:rsidRDefault="00C533DE" w:rsidP="00CC0AAB">
      <w:pPr>
        <w:spacing w:after="0" w:line="240" w:lineRule="auto"/>
        <w:jc w:val="center"/>
        <w:rPr>
          <w:rFonts w:ascii="Times New Roman" w:hAnsi="Times New Roman"/>
          <w:sz w:val="20"/>
          <w:szCs w:val="20"/>
        </w:rPr>
      </w:pPr>
    </w:p>
    <w:p w:rsidR="00C533DE" w:rsidRPr="00F048D2" w:rsidRDefault="00C533DE" w:rsidP="00CC0AAB">
      <w:pPr>
        <w:spacing w:after="0" w:line="240" w:lineRule="auto"/>
        <w:jc w:val="center"/>
        <w:rPr>
          <w:rFonts w:ascii="Times New Roman" w:hAnsi="Times New Roman"/>
          <w:sz w:val="20"/>
          <w:szCs w:val="20"/>
        </w:rPr>
      </w:pPr>
    </w:p>
    <w:p w:rsidR="00CC0AAB" w:rsidRPr="00CC0AAB" w:rsidRDefault="00CC0AAB" w:rsidP="00CC0AAB">
      <w:pPr>
        <w:spacing w:after="0" w:line="240" w:lineRule="auto"/>
        <w:rPr>
          <w:rFonts w:ascii="Times New Roman" w:hAnsi="Times New Roman"/>
          <w:sz w:val="28"/>
          <w:szCs w:val="28"/>
        </w:rPr>
      </w:pPr>
      <w:r w:rsidRPr="00CC0AAB">
        <w:rPr>
          <w:rFonts w:ascii="Times New Roman" w:hAnsi="Times New Roman"/>
          <w:sz w:val="28"/>
          <w:szCs w:val="28"/>
        </w:rPr>
        <w:t xml:space="preserve">Группа </w:t>
      </w:r>
      <w:r w:rsidRPr="00CC0AAB">
        <w:rPr>
          <w:rFonts w:ascii="Times New Roman" w:hAnsi="Times New Roman"/>
          <w:sz w:val="28"/>
          <w:szCs w:val="28"/>
          <w:u w:val="single"/>
        </w:rPr>
        <w:t>_____</w:t>
      </w:r>
    </w:p>
    <w:p w:rsidR="00CC0AAB" w:rsidRPr="00CC0AAB" w:rsidRDefault="00CC0AAB" w:rsidP="00CC0AAB">
      <w:pPr>
        <w:spacing w:after="0" w:line="240" w:lineRule="auto"/>
        <w:rPr>
          <w:rFonts w:ascii="Times New Roman" w:hAnsi="Times New Roman"/>
          <w:sz w:val="28"/>
          <w:szCs w:val="28"/>
        </w:rPr>
      </w:pPr>
    </w:p>
    <w:p w:rsidR="00CC0AAB" w:rsidRPr="00CC0AAB" w:rsidRDefault="00CC0AAB" w:rsidP="00CC0AAB">
      <w:pPr>
        <w:spacing w:after="0" w:line="240" w:lineRule="auto"/>
        <w:rPr>
          <w:rFonts w:ascii="Times New Roman" w:hAnsi="Times New Roman"/>
          <w:sz w:val="28"/>
          <w:szCs w:val="28"/>
        </w:rPr>
      </w:pPr>
      <w:r w:rsidRPr="00CC0AAB">
        <w:rPr>
          <w:rFonts w:ascii="Times New Roman" w:hAnsi="Times New Roman"/>
          <w:sz w:val="28"/>
          <w:szCs w:val="28"/>
        </w:rPr>
        <w:t xml:space="preserve"> Обучение  </w:t>
      </w:r>
      <w:r w:rsidRPr="00CC0AAB">
        <w:rPr>
          <w:rFonts w:ascii="Times New Roman" w:hAnsi="Times New Roman"/>
          <w:sz w:val="28"/>
          <w:szCs w:val="28"/>
          <w:u w:val="single"/>
        </w:rPr>
        <w:t>очное</w:t>
      </w:r>
    </w:p>
    <w:p w:rsidR="00CC0AAB" w:rsidRPr="00F048D2" w:rsidRDefault="00CC0AAB" w:rsidP="00CC0AAB">
      <w:pPr>
        <w:spacing w:after="0" w:line="240" w:lineRule="auto"/>
        <w:jc w:val="center"/>
        <w:rPr>
          <w:rFonts w:ascii="Times New Roman" w:hAnsi="Times New Roman"/>
          <w:sz w:val="20"/>
          <w:szCs w:val="20"/>
        </w:rPr>
      </w:pPr>
    </w:p>
    <w:p w:rsidR="00CC0AAB" w:rsidRPr="00F048D2" w:rsidRDefault="00CC0AAB" w:rsidP="00CC0AAB">
      <w:pPr>
        <w:spacing w:after="0" w:line="240" w:lineRule="auto"/>
        <w:rPr>
          <w:rFonts w:ascii="Times New Roman" w:hAnsi="Times New Roman"/>
          <w:b/>
          <w:sz w:val="20"/>
          <w:szCs w:val="20"/>
        </w:rPr>
      </w:pPr>
    </w:p>
    <w:p w:rsidR="00CC0AAB" w:rsidRPr="00F048D2" w:rsidRDefault="00CC0AAB" w:rsidP="00CC0AAB">
      <w:pPr>
        <w:spacing w:after="0" w:line="240" w:lineRule="auto"/>
        <w:rPr>
          <w:rFonts w:ascii="Times New Roman" w:hAnsi="Times New Roman"/>
          <w:b/>
          <w:sz w:val="20"/>
          <w:szCs w:val="20"/>
        </w:rPr>
      </w:pPr>
    </w:p>
    <w:p w:rsidR="00CC0AAB" w:rsidRPr="00F048D2" w:rsidRDefault="00CC0AAB" w:rsidP="00CC0AAB">
      <w:pPr>
        <w:spacing w:after="0" w:line="240" w:lineRule="auto"/>
        <w:jc w:val="center"/>
        <w:rPr>
          <w:rFonts w:ascii="Times New Roman" w:hAnsi="Times New Roman"/>
          <w:b/>
          <w:sz w:val="20"/>
          <w:szCs w:val="20"/>
        </w:rPr>
      </w:pPr>
    </w:p>
    <w:p w:rsidR="00CC0AAB" w:rsidRPr="00F048D2" w:rsidRDefault="00CC0AAB" w:rsidP="00CC0AAB">
      <w:pPr>
        <w:spacing w:after="0" w:line="240" w:lineRule="auto"/>
        <w:jc w:val="center"/>
        <w:rPr>
          <w:rFonts w:ascii="Times New Roman" w:hAnsi="Times New Roman"/>
          <w:b/>
          <w:sz w:val="20"/>
          <w:szCs w:val="20"/>
        </w:rPr>
      </w:pPr>
    </w:p>
    <w:p w:rsidR="00CC0AAB" w:rsidRDefault="00CC0AAB" w:rsidP="00CC0AAB">
      <w:pPr>
        <w:spacing w:after="0" w:line="240" w:lineRule="auto"/>
        <w:jc w:val="center"/>
        <w:rPr>
          <w:rFonts w:ascii="Times New Roman" w:hAnsi="Times New Roman"/>
          <w:b/>
          <w:sz w:val="20"/>
          <w:szCs w:val="20"/>
        </w:rPr>
      </w:pPr>
    </w:p>
    <w:p w:rsidR="00F37994" w:rsidRDefault="00F37994" w:rsidP="00CC0AAB">
      <w:pPr>
        <w:spacing w:after="0" w:line="240" w:lineRule="auto"/>
        <w:jc w:val="center"/>
        <w:rPr>
          <w:rFonts w:ascii="Times New Roman" w:hAnsi="Times New Roman"/>
          <w:b/>
          <w:sz w:val="20"/>
          <w:szCs w:val="20"/>
        </w:rPr>
      </w:pPr>
    </w:p>
    <w:p w:rsidR="00982EF8" w:rsidRDefault="00982EF8" w:rsidP="00CC0AAB">
      <w:pPr>
        <w:spacing w:after="0" w:line="240" w:lineRule="auto"/>
        <w:jc w:val="center"/>
        <w:rPr>
          <w:rFonts w:ascii="Times New Roman" w:hAnsi="Times New Roman"/>
          <w:b/>
          <w:sz w:val="20"/>
          <w:szCs w:val="20"/>
        </w:rPr>
      </w:pPr>
    </w:p>
    <w:p w:rsidR="00126BB8" w:rsidRDefault="00126BB8" w:rsidP="00CC0AAB">
      <w:pPr>
        <w:spacing w:after="0" w:line="240" w:lineRule="auto"/>
        <w:jc w:val="center"/>
        <w:rPr>
          <w:rFonts w:ascii="Times New Roman" w:hAnsi="Times New Roman"/>
          <w:b/>
          <w:sz w:val="20"/>
          <w:szCs w:val="20"/>
        </w:rPr>
      </w:pPr>
    </w:p>
    <w:p w:rsidR="00126BB8" w:rsidRDefault="00126BB8" w:rsidP="00CC0AAB">
      <w:pPr>
        <w:spacing w:after="0" w:line="240" w:lineRule="auto"/>
        <w:jc w:val="center"/>
        <w:rPr>
          <w:rFonts w:ascii="Times New Roman" w:hAnsi="Times New Roman"/>
          <w:b/>
          <w:sz w:val="20"/>
          <w:szCs w:val="20"/>
        </w:rPr>
      </w:pPr>
    </w:p>
    <w:p w:rsidR="00F37994" w:rsidRPr="00F048D2" w:rsidRDefault="00F37994" w:rsidP="00CC0AAB">
      <w:pPr>
        <w:spacing w:after="0" w:line="240" w:lineRule="auto"/>
        <w:jc w:val="center"/>
        <w:rPr>
          <w:rFonts w:ascii="Times New Roman" w:hAnsi="Times New Roman"/>
          <w:b/>
          <w:sz w:val="20"/>
          <w:szCs w:val="20"/>
        </w:rPr>
      </w:pPr>
    </w:p>
    <w:p w:rsidR="00CC0AAB" w:rsidRPr="00F048D2" w:rsidRDefault="00CC0AAB" w:rsidP="00CC0AAB">
      <w:pPr>
        <w:spacing w:after="0" w:line="240" w:lineRule="auto"/>
        <w:jc w:val="center"/>
        <w:rPr>
          <w:rFonts w:ascii="Times New Roman" w:hAnsi="Times New Roman"/>
          <w:b/>
          <w:sz w:val="20"/>
          <w:szCs w:val="20"/>
        </w:rPr>
      </w:pPr>
    </w:p>
    <w:p w:rsidR="00AA5EB2" w:rsidRDefault="00F37994" w:rsidP="00CC0AAB">
      <w:pPr>
        <w:spacing w:after="0" w:line="240" w:lineRule="auto"/>
        <w:jc w:val="center"/>
        <w:rPr>
          <w:rFonts w:ascii="Times New Roman" w:hAnsi="Times New Roman"/>
          <w:b/>
          <w:sz w:val="28"/>
          <w:szCs w:val="28"/>
        </w:rPr>
      </w:pPr>
      <w:r>
        <w:rPr>
          <w:rFonts w:ascii="Times New Roman" w:hAnsi="Times New Roman"/>
          <w:b/>
          <w:sz w:val="28"/>
          <w:szCs w:val="28"/>
        </w:rPr>
        <w:t>20</w:t>
      </w:r>
      <w:r w:rsidR="00CC0AAB" w:rsidRPr="00CC0AAB">
        <w:rPr>
          <w:rFonts w:ascii="Times New Roman" w:hAnsi="Times New Roman"/>
          <w:b/>
          <w:sz w:val="28"/>
          <w:szCs w:val="28"/>
        </w:rPr>
        <w:t>__</w:t>
      </w:r>
      <w:r w:rsidR="00CC0AAB">
        <w:rPr>
          <w:rFonts w:ascii="Times New Roman" w:hAnsi="Times New Roman"/>
          <w:b/>
          <w:sz w:val="28"/>
          <w:szCs w:val="28"/>
        </w:rPr>
        <w:t xml:space="preserve"> г.</w:t>
      </w:r>
    </w:p>
    <w:p w:rsidR="00F37994" w:rsidRPr="00BD70AE" w:rsidRDefault="00F37994" w:rsidP="00F37994">
      <w:pPr>
        <w:spacing w:after="0" w:line="240" w:lineRule="auto"/>
        <w:jc w:val="center"/>
        <w:rPr>
          <w:rFonts w:ascii="Times New Roman" w:hAnsi="Times New Roman"/>
          <w:b/>
          <w:bCs/>
          <w:sz w:val="28"/>
          <w:szCs w:val="28"/>
        </w:rPr>
      </w:pPr>
      <w:r w:rsidRPr="00BD70AE">
        <w:rPr>
          <w:rFonts w:ascii="Times New Roman" w:hAnsi="Times New Roman"/>
          <w:b/>
          <w:bCs/>
          <w:sz w:val="28"/>
          <w:szCs w:val="28"/>
        </w:rPr>
        <w:lastRenderedPageBreak/>
        <w:t>СОДЕРЖАНИЕ</w:t>
      </w:r>
    </w:p>
    <w:p w:rsidR="00F37994" w:rsidRPr="00F37994" w:rsidRDefault="00F37994" w:rsidP="00F37994">
      <w:pPr>
        <w:spacing w:after="0" w:line="240" w:lineRule="auto"/>
        <w:jc w:val="center"/>
        <w:rPr>
          <w:rFonts w:ascii="Times New Roman" w:hAnsi="Times New Roman" w:cs="Times New Roman"/>
          <w:sz w:val="28"/>
          <w:szCs w:val="28"/>
        </w:rPr>
      </w:pPr>
    </w:p>
    <w:p w:rsidR="00F37994" w:rsidRPr="00F37994" w:rsidRDefault="00F37994" w:rsidP="00F37994">
      <w:pPr>
        <w:pStyle w:val="a4"/>
        <w:numPr>
          <w:ilvl w:val="0"/>
          <w:numId w:val="32"/>
        </w:numPr>
        <w:tabs>
          <w:tab w:val="left" w:pos="360"/>
        </w:tabs>
        <w:spacing w:after="0" w:line="240" w:lineRule="auto"/>
        <w:ind w:left="0" w:firstLine="0"/>
        <w:rPr>
          <w:rFonts w:ascii="Times New Roman" w:hAnsi="Times New Roman" w:cs="Times New Roman"/>
          <w:sz w:val="28"/>
          <w:szCs w:val="28"/>
        </w:rPr>
      </w:pPr>
      <w:r w:rsidRPr="00F37994">
        <w:rPr>
          <w:rFonts w:ascii="Times New Roman" w:hAnsi="Times New Roman" w:cs="Times New Roman"/>
          <w:sz w:val="28"/>
          <w:szCs w:val="28"/>
        </w:rPr>
        <w:t>Ежедневный учёт выполнения работ</w:t>
      </w:r>
    </w:p>
    <w:p w:rsidR="00F37994" w:rsidRPr="00F37994" w:rsidRDefault="00F37994" w:rsidP="00F37994">
      <w:pPr>
        <w:pStyle w:val="a4"/>
        <w:numPr>
          <w:ilvl w:val="0"/>
          <w:numId w:val="32"/>
        </w:numPr>
        <w:tabs>
          <w:tab w:val="left" w:pos="360"/>
        </w:tabs>
        <w:spacing w:after="0" w:line="240" w:lineRule="auto"/>
        <w:ind w:left="0" w:firstLine="0"/>
        <w:rPr>
          <w:rFonts w:ascii="Times New Roman" w:hAnsi="Times New Roman" w:cs="Times New Roman"/>
          <w:sz w:val="28"/>
          <w:szCs w:val="28"/>
        </w:rPr>
      </w:pPr>
      <w:r w:rsidRPr="00F37994">
        <w:rPr>
          <w:rFonts w:ascii="Times New Roman" w:hAnsi="Times New Roman" w:cs="Times New Roman"/>
          <w:sz w:val="28"/>
          <w:szCs w:val="28"/>
        </w:rPr>
        <w:t>Приложения</w:t>
      </w:r>
      <w:r w:rsidRPr="00F37994">
        <w:rPr>
          <w:rFonts w:ascii="Times New Roman" w:hAnsi="Times New Roman" w:cs="Times New Roman"/>
          <w:sz w:val="28"/>
          <w:szCs w:val="28"/>
          <w:vertAlign w:val="superscript"/>
        </w:rPr>
        <w:t>1</w:t>
      </w:r>
    </w:p>
    <w:p w:rsidR="00F37994" w:rsidRPr="00F37994" w:rsidRDefault="00F37994" w:rsidP="00F37994">
      <w:pPr>
        <w:spacing w:after="0" w:line="240" w:lineRule="auto"/>
        <w:rPr>
          <w:rFonts w:ascii="Times New Roman" w:hAnsi="Times New Roman" w:cs="Times New Roman"/>
          <w:sz w:val="28"/>
          <w:szCs w:val="28"/>
        </w:rPr>
      </w:pPr>
    </w:p>
    <w:tbl>
      <w:tblPr>
        <w:tblW w:w="10070"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7"/>
        <w:gridCol w:w="2981"/>
        <w:gridCol w:w="1713"/>
        <w:gridCol w:w="1954"/>
        <w:gridCol w:w="1978"/>
      </w:tblGrid>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hideMark/>
          </w:tcPr>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w:t>
            </w:r>
          </w:p>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п/п</w:t>
            </w:r>
          </w:p>
        </w:tc>
        <w:tc>
          <w:tcPr>
            <w:tcW w:w="827" w:type="dxa"/>
            <w:tcBorders>
              <w:top w:val="single" w:sz="4" w:space="0" w:color="auto"/>
              <w:left w:val="single" w:sz="4" w:space="0" w:color="auto"/>
              <w:bottom w:val="single" w:sz="4" w:space="0" w:color="auto"/>
              <w:right w:val="single" w:sz="4" w:space="0" w:color="auto"/>
            </w:tcBorders>
            <w:hideMark/>
          </w:tcPr>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Дата</w:t>
            </w:r>
          </w:p>
        </w:tc>
        <w:tc>
          <w:tcPr>
            <w:tcW w:w="2981" w:type="dxa"/>
            <w:tcBorders>
              <w:top w:val="single" w:sz="4" w:space="0" w:color="auto"/>
              <w:left w:val="single" w:sz="4" w:space="0" w:color="auto"/>
              <w:bottom w:val="single" w:sz="4" w:space="0" w:color="auto"/>
              <w:right w:val="single" w:sz="4" w:space="0" w:color="auto"/>
            </w:tcBorders>
            <w:hideMark/>
          </w:tcPr>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Краткое содержание выполненных  работ</w:t>
            </w:r>
          </w:p>
        </w:tc>
        <w:tc>
          <w:tcPr>
            <w:tcW w:w="1713" w:type="dxa"/>
            <w:tcBorders>
              <w:top w:val="single" w:sz="4" w:space="0" w:color="auto"/>
              <w:left w:val="single" w:sz="4" w:space="0" w:color="auto"/>
              <w:bottom w:val="single" w:sz="4" w:space="0" w:color="auto"/>
              <w:right w:val="single" w:sz="4" w:space="0" w:color="auto"/>
            </w:tcBorders>
            <w:hideMark/>
          </w:tcPr>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Количество</w:t>
            </w:r>
          </w:p>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часов</w:t>
            </w:r>
          </w:p>
        </w:tc>
        <w:tc>
          <w:tcPr>
            <w:tcW w:w="1954" w:type="dxa"/>
            <w:tcBorders>
              <w:top w:val="single" w:sz="4" w:space="0" w:color="auto"/>
              <w:left w:val="single" w:sz="4" w:space="0" w:color="auto"/>
              <w:bottom w:val="single" w:sz="4" w:space="0" w:color="auto"/>
              <w:right w:val="single" w:sz="4" w:space="0" w:color="auto"/>
            </w:tcBorders>
            <w:hideMark/>
          </w:tcPr>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sz w:val="28"/>
                <w:szCs w:val="28"/>
              </w:rPr>
              <w:t>Оценка выполненной работы</w:t>
            </w:r>
          </w:p>
        </w:tc>
        <w:tc>
          <w:tcPr>
            <w:tcW w:w="1978" w:type="dxa"/>
            <w:tcBorders>
              <w:top w:val="single" w:sz="4" w:space="0" w:color="auto"/>
              <w:left w:val="single" w:sz="4" w:space="0" w:color="auto"/>
              <w:bottom w:val="single" w:sz="4" w:space="0" w:color="auto"/>
              <w:right w:val="single" w:sz="4" w:space="0" w:color="auto"/>
            </w:tcBorders>
            <w:hideMark/>
          </w:tcPr>
          <w:p w:rsidR="00F37994" w:rsidRPr="00F37994" w:rsidRDefault="00F37994" w:rsidP="0077585F">
            <w:pPr>
              <w:spacing w:after="0" w:line="240" w:lineRule="auto"/>
              <w:jc w:val="center"/>
              <w:rPr>
                <w:rFonts w:ascii="Times New Roman" w:hAnsi="Times New Roman" w:cs="Times New Roman"/>
                <w:b/>
                <w:bCs/>
                <w:sz w:val="28"/>
                <w:szCs w:val="28"/>
              </w:rPr>
            </w:pPr>
            <w:r w:rsidRPr="00F37994">
              <w:rPr>
                <w:rFonts w:ascii="Times New Roman" w:hAnsi="Times New Roman" w:cs="Times New Roman"/>
                <w:b/>
                <w:bCs/>
                <w:sz w:val="28"/>
                <w:szCs w:val="28"/>
              </w:rPr>
              <w:t>Подпись руководителя практики</w:t>
            </w: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r w:rsidR="00F37994" w:rsidRPr="00F37994" w:rsidTr="00F37994">
        <w:trPr>
          <w:jc w:val="center"/>
        </w:trPr>
        <w:tc>
          <w:tcPr>
            <w:tcW w:w="61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827"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2981"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54"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c>
          <w:tcPr>
            <w:tcW w:w="1978" w:type="dxa"/>
            <w:tcBorders>
              <w:top w:val="single" w:sz="4" w:space="0" w:color="auto"/>
              <w:left w:val="single" w:sz="4" w:space="0" w:color="auto"/>
              <w:bottom w:val="single" w:sz="4" w:space="0" w:color="auto"/>
              <w:right w:val="single" w:sz="4" w:space="0" w:color="auto"/>
            </w:tcBorders>
          </w:tcPr>
          <w:p w:rsidR="00F37994" w:rsidRPr="00F37994" w:rsidRDefault="00F37994" w:rsidP="0077585F">
            <w:pPr>
              <w:spacing w:after="0" w:line="240" w:lineRule="auto"/>
              <w:rPr>
                <w:rFonts w:ascii="Times New Roman" w:hAnsi="Times New Roman" w:cs="Times New Roman"/>
                <w:bCs/>
                <w:sz w:val="28"/>
                <w:szCs w:val="28"/>
              </w:rPr>
            </w:pPr>
          </w:p>
        </w:tc>
      </w:tr>
    </w:tbl>
    <w:p w:rsidR="00F37994" w:rsidRPr="00F37994" w:rsidRDefault="00F37994" w:rsidP="00F37994">
      <w:pPr>
        <w:spacing w:after="0" w:line="240" w:lineRule="auto"/>
        <w:jc w:val="right"/>
        <w:rPr>
          <w:rFonts w:ascii="Times New Roman" w:hAnsi="Times New Roman" w:cs="Times New Roman"/>
          <w:sz w:val="28"/>
          <w:szCs w:val="28"/>
        </w:rPr>
      </w:pPr>
    </w:p>
    <w:p w:rsidR="00F37994" w:rsidRPr="00F37994" w:rsidRDefault="00F37994" w:rsidP="00F37994">
      <w:pPr>
        <w:spacing w:after="0" w:line="240" w:lineRule="auto"/>
        <w:jc w:val="both"/>
        <w:rPr>
          <w:rFonts w:ascii="Times New Roman" w:hAnsi="Times New Roman" w:cs="Times New Roman"/>
          <w:sz w:val="28"/>
          <w:szCs w:val="28"/>
        </w:rPr>
      </w:pPr>
      <w:r w:rsidRPr="00F37994">
        <w:rPr>
          <w:rFonts w:ascii="Times New Roman" w:hAnsi="Times New Roman" w:cs="Times New Roman"/>
          <w:sz w:val="28"/>
          <w:szCs w:val="28"/>
        </w:rPr>
        <w:t>Выполнение работ, перечисленных в дневнике, с общей оценкой ________________</w:t>
      </w:r>
    </w:p>
    <w:p w:rsidR="00F37994" w:rsidRPr="00F37994" w:rsidRDefault="00767710" w:rsidP="00F379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учебной</w:t>
      </w:r>
      <w:r w:rsidR="00F37994" w:rsidRPr="00F37994">
        <w:rPr>
          <w:rFonts w:ascii="Times New Roman" w:hAnsi="Times New Roman" w:cs="Times New Roman"/>
          <w:sz w:val="28"/>
          <w:szCs w:val="28"/>
        </w:rPr>
        <w:t xml:space="preserve"> практики обучающегося по пятибалльной системе удостоверяю</w:t>
      </w:r>
    </w:p>
    <w:p w:rsidR="00F37994" w:rsidRPr="00F37994" w:rsidRDefault="00F37994" w:rsidP="00F37994">
      <w:pPr>
        <w:spacing w:after="0" w:line="240" w:lineRule="auto"/>
        <w:jc w:val="both"/>
        <w:rPr>
          <w:rFonts w:ascii="Times New Roman" w:hAnsi="Times New Roman" w:cs="Times New Roman"/>
          <w:sz w:val="28"/>
          <w:szCs w:val="28"/>
        </w:rPr>
      </w:pPr>
    </w:p>
    <w:p w:rsidR="00F37994" w:rsidRPr="00F37994" w:rsidRDefault="00F37994" w:rsidP="00F37994">
      <w:pPr>
        <w:spacing w:after="0" w:line="240" w:lineRule="auto"/>
        <w:jc w:val="both"/>
        <w:rPr>
          <w:rFonts w:ascii="Times New Roman" w:hAnsi="Times New Roman" w:cs="Times New Roman"/>
          <w:sz w:val="28"/>
          <w:szCs w:val="28"/>
        </w:rPr>
      </w:pPr>
      <w:r w:rsidRPr="00F37994">
        <w:rPr>
          <w:rFonts w:ascii="Times New Roman" w:hAnsi="Times New Roman" w:cs="Times New Roman"/>
          <w:sz w:val="28"/>
          <w:szCs w:val="28"/>
        </w:rPr>
        <w:t xml:space="preserve">Руководитель практики </w:t>
      </w:r>
    </w:p>
    <w:p w:rsidR="00F37994" w:rsidRPr="00F37994" w:rsidRDefault="00F37994" w:rsidP="00F37994">
      <w:pPr>
        <w:spacing w:after="0" w:line="240" w:lineRule="auto"/>
        <w:jc w:val="both"/>
        <w:rPr>
          <w:rFonts w:ascii="Times New Roman" w:hAnsi="Times New Roman" w:cs="Times New Roman"/>
          <w:sz w:val="28"/>
          <w:szCs w:val="28"/>
        </w:rPr>
      </w:pPr>
      <w:r w:rsidRPr="00F37994">
        <w:rPr>
          <w:rFonts w:ascii="Times New Roman" w:hAnsi="Times New Roman" w:cs="Times New Roman"/>
          <w:sz w:val="28"/>
          <w:szCs w:val="28"/>
        </w:rPr>
        <w:t>от организации _________________             __________________________</w:t>
      </w:r>
    </w:p>
    <w:p w:rsidR="00F37994" w:rsidRPr="00F37994" w:rsidRDefault="00F37994" w:rsidP="00F37994">
      <w:pPr>
        <w:spacing w:after="0" w:line="240" w:lineRule="auto"/>
        <w:jc w:val="both"/>
        <w:rPr>
          <w:rFonts w:ascii="Times New Roman" w:hAnsi="Times New Roman" w:cs="Times New Roman"/>
          <w:sz w:val="24"/>
          <w:szCs w:val="24"/>
        </w:rPr>
      </w:pPr>
      <w:r w:rsidRPr="00F37994">
        <w:rPr>
          <w:rFonts w:ascii="Times New Roman" w:hAnsi="Times New Roman" w:cs="Times New Roman"/>
          <w:sz w:val="24"/>
          <w:szCs w:val="24"/>
        </w:rPr>
        <w:t xml:space="preserve">  (подпись)                                            (расшифровка подписи)</w:t>
      </w:r>
    </w:p>
    <w:p w:rsidR="00F37994" w:rsidRPr="00F37994" w:rsidRDefault="00F37994" w:rsidP="00F37994">
      <w:pPr>
        <w:spacing w:after="0" w:line="240" w:lineRule="auto"/>
        <w:jc w:val="both"/>
        <w:rPr>
          <w:rFonts w:ascii="Times New Roman" w:hAnsi="Times New Roman" w:cs="Times New Roman"/>
          <w:sz w:val="28"/>
          <w:szCs w:val="28"/>
        </w:rPr>
      </w:pPr>
    </w:p>
    <w:p w:rsidR="00F37994" w:rsidRPr="00F37994" w:rsidRDefault="00F37994" w:rsidP="00F37994">
      <w:pPr>
        <w:spacing w:after="0" w:line="240" w:lineRule="auto"/>
        <w:jc w:val="both"/>
        <w:rPr>
          <w:rFonts w:ascii="Times New Roman" w:hAnsi="Times New Roman" w:cs="Times New Roman"/>
          <w:sz w:val="28"/>
          <w:szCs w:val="28"/>
        </w:rPr>
      </w:pPr>
      <w:r w:rsidRPr="00F37994">
        <w:rPr>
          <w:rFonts w:ascii="Times New Roman" w:hAnsi="Times New Roman" w:cs="Times New Roman"/>
          <w:sz w:val="28"/>
          <w:szCs w:val="28"/>
        </w:rPr>
        <w:t xml:space="preserve">М.П.                                                                       </w:t>
      </w:r>
      <w:r w:rsidR="007A5BDD">
        <w:rPr>
          <w:rFonts w:ascii="Times New Roman" w:hAnsi="Times New Roman" w:cs="Times New Roman"/>
          <w:sz w:val="28"/>
          <w:szCs w:val="28"/>
        </w:rPr>
        <w:t xml:space="preserve">      «_____»_______________20</w:t>
      </w:r>
      <w:r w:rsidRPr="00F37994">
        <w:rPr>
          <w:rFonts w:ascii="Times New Roman" w:hAnsi="Times New Roman" w:cs="Times New Roman"/>
          <w:sz w:val="28"/>
          <w:szCs w:val="28"/>
        </w:rPr>
        <w:t>__г.</w:t>
      </w:r>
    </w:p>
    <w:p w:rsidR="00F37994" w:rsidRPr="00F37994" w:rsidRDefault="00F37994" w:rsidP="00F37994">
      <w:pPr>
        <w:spacing w:after="0" w:line="240" w:lineRule="auto"/>
        <w:jc w:val="right"/>
        <w:rPr>
          <w:rFonts w:ascii="Times New Roman" w:hAnsi="Times New Roman" w:cs="Times New Roman"/>
          <w:b/>
          <w:sz w:val="28"/>
          <w:szCs w:val="28"/>
        </w:rPr>
      </w:pPr>
    </w:p>
    <w:p w:rsidR="00F37994" w:rsidRPr="00F048D2" w:rsidRDefault="00F37994" w:rsidP="00F37994">
      <w:pPr>
        <w:spacing w:after="0" w:line="240" w:lineRule="auto"/>
        <w:rPr>
          <w:rFonts w:ascii="Times New Roman" w:hAnsi="Times New Roman"/>
          <w:sz w:val="20"/>
          <w:szCs w:val="20"/>
        </w:rPr>
      </w:pPr>
    </w:p>
    <w:p w:rsidR="00F37994" w:rsidRPr="00F048D2" w:rsidRDefault="00F37994" w:rsidP="00F37994">
      <w:pPr>
        <w:spacing w:after="0" w:line="240" w:lineRule="auto"/>
        <w:rPr>
          <w:rFonts w:ascii="Times New Roman" w:hAnsi="Times New Roman"/>
          <w:sz w:val="20"/>
          <w:szCs w:val="20"/>
        </w:rPr>
      </w:pPr>
    </w:p>
    <w:p w:rsidR="00F37994" w:rsidRPr="00F048D2" w:rsidRDefault="00F37994" w:rsidP="00F37994">
      <w:pPr>
        <w:spacing w:after="0" w:line="240" w:lineRule="auto"/>
        <w:rPr>
          <w:rFonts w:ascii="Times New Roman" w:hAnsi="Times New Roman"/>
          <w:sz w:val="20"/>
          <w:szCs w:val="20"/>
        </w:rPr>
      </w:pPr>
    </w:p>
    <w:p w:rsidR="00F37994" w:rsidRPr="00F048D2" w:rsidRDefault="00F37994" w:rsidP="00F37994">
      <w:pPr>
        <w:spacing w:after="0" w:line="240" w:lineRule="auto"/>
        <w:rPr>
          <w:rFonts w:ascii="Times New Roman" w:hAnsi="Times New Roman"/>
          <w:sz w:val="20"/>
          <w:szCs w:val="20"/>
        </w:rPr>
      </w:pPr>
    </w:p>
    <w:p w:rsidR="00F37994" w:rsidRPr="00F048D2" w:rsidRDefault="00F37994" w:rsidP="00F37994">
      <w:pPr>
        <w:spacing w:after="0" w:line="240" w:lineRule="auto"/>
        <w:rPr>
          <w:rFonts w:ascii="Times New Roman" w:hAnsi="Times New Roman"/>
          <w:sz w:val="20"/>
          <w:szCs w:val="20"/>
        </w:rPr>
      </w:pPr>
    </w:p>
    <w:p w:rsidR="00F37994" w:rsidRPr="00F048D2" w:rsidRDefault="00994BCA" w:rsidP="00F37994">
      <w:pPr>
        <w:spacing w:after="0" w:line="240" w:lineRule="auto"/>
        <w:rPr>
          <w:rFonts w:ascii="Times New Roman" w:hAnsi="Times New Roman"/>
          <w:sz w:val="20"/>
          <w:szCs w:val="20"/>
        </w:rPr>
      </w:pPr>
      <w:r>
        <w:rPr>
          <w:rFonts w:ascii="Times New Roman" w:hAnsi="Times New Roman"/>
          <w:sz w:val="20"/>
          <w:szCs w:val="20"/>
        </w:rPr>
        <w:pict>
          <v:line id="Прямая соединительная линия 2" o:spid="_x0000_s1026" style="position:absolute;z-index:251660288;visibility:visibl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" strokecolor="#4579b8"/>
        </w:pict>
      </w:r>
      <w:r w:rsidR="00F37994" w:rsidRPr="00F048D2">
        <w:rPr>
          <w:rFonts w:ascii="Times New Roman" w:hAnsi="Times New Roman"/>
          <w:sz w:val="20"/>
          <w:szCs w:val="20"/>
        </w:rPr>
        <w:t>________________________</w:t>
      </w:r>
    </w:p>
    <w:p w:rsidR="00F37994" w:rsidRPr="00F048D2" w:rsidRDefault="00F37994" w:rsidP="00F37994">
      <w:pPr>
        <w:spacing w:after="0" w:line="240" w:lineRule="auto"/>
        <w:rPr>
          <w:rFonts w:ascii="Times New Roman" w:hAnsi="Times New Roman"/>
          <w:sz w:val="20"/>
          <w:szCs w:val="20"/>
        </w:rPr>
      </w:pPr>
      <w:r w:rsidRPr="00F048D2">
        <w:rPr>
          <w:rFonts w:ascii="Times New Roman" w:hAnsi="Times New Roman"/>
          <w:sz w:val="20"/>
          <w:szCs w:val="20"/>
          <w:vertAlign w:val="superscript"/>
        </w:rPr>
        <w:t>1</w:t>
      </w:r>
      <w:r w:rsidRPr="00F048D2">
        <w:rPr>
          <w:rFonts w:ascii="Times New Roman" w:hAnsi="Times New Roman"/>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E7515D" w:rsidRDefault="00F37994" w:rsidP="00F37994">
      <w:pPr>
        <w:pStyle w:val="3"/>
      </w:pPr>
      <w:r w:rsidRPr="00F048D2">
        <w:rPr>
          <w:sz w:val="20"/>
          <w:szCs w:val="20"/>
        </w:rPr>
        <w:br w:type="page"/>
      </w:r>
    </w:p>
    <w:p w:rsidR="00B30129" w:rsidRPr="00B30129" w:rsidRDefault="00B30129" w:rsidP="00B30129">
      <w:pPr>
        <w:spacing w:after="0" w:line="240" w:lineRule="auto"/>
        <w:jc w:val="center"/>
        <w:rPr>
          <w:rFonts w:ascii="Times New Roman" w:hAnsi="Times New Roman"/>
          <w:b/>
          <w:sz w:val="28"/>
          <w:szCs w:val="28"/>
        </w:rPr>
      </w:pPr>
      <w:r w:rsidRPr="00B30129">
        <w:rPr>
          <w:rFonts w:ascii="Times New Roman" w:hAnsi="Times New Roman"/>
          <w:b/>
          <w:sz w:val="28"/>
          <w:szCs w:val="28"/>
        </w:rPr>
        <w:lastRenderedPageBreak/>
        <w:t>Перечень приложений к дневнику</w:t>
      </w:r>
    </w:p>
    <w:p w:rsidR="00B30129" w:rsidRPr="00B30129" w:rsidRDefault="00B30129" w:rsidP="00B30129">
      <w:pPr>
        <w:spacing w:after="0" w:line="240" w:lineRule="auto"/>
        <w:jc w:val="center"/>
        <w:rPr>
          <w:rFonts w:ascii="Times New Roman" w:hAnsi="Times New Roman"/>
          <w:b/>
          <w:sz w:val="28"/>
          <w:szCs w:val="28"/>
        </w:rPr>
      </w:pPr>
    </w:p>
    <w:p w:rsidR="00B30129" w:rsidRPr="00B30129" w:rsidRDefault="00B30129" w:rsidP="00B30129">
      <w:pPr>
        <w:spacing w:after="0" w:line="240" w:lineRule="auto"/>
        <w:jc w:val="center"/>
        <w:rPr>
          <w:rFonts w:ascii="Times New Roman" w:hAnsi="Times New Roman"/>
          <w:b/>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7229"/>
      </w:tblGrid>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hideMark/>
          </w:tcPr>
          <w:p w:rsidR="00B30129" w:rsidRPr="00B30129" w:rsidRDefault="00B30129" w:rsidP="0077585F">
            <w:pPr>
              <w:widowControl w:val="0"/>
              <w:autoSpaceDE w:val="0"/>
              <w:autoSpaceDN w:val="0"/>
              <w:adjustRightInd w:val="0"/>
              <w:spacing w:after="0" w:line="240" w:lineRule="auto"/>
              <w:jc w:val="center"/>
              <w:rPr>
                <w:rFonts w:ascii="Times New Roman" w:hAnsi="Times New Roman"/>
                <w:b/>
                <w:bCs/>
                <w:sz w:val="28"/>
                <w:szCs w:val="28"/>
              </w:rPr>
            </w:pPr>
            <w:r w:rsidRPr="00B30129">
              <w:rPr>
                <w:rFonts w:ascii="Times New Roman" w:hAnsi="Times New Roman"/>
                <w:b/>
                <w:bCs/>
                <w:sz w:val="28"/>
                <w:szCs w:val="28"/>
              </w:rPr>
              <w:t>Номер приложения</w:t>
            </w:r>
          </w:p>
        </w:tc>
        <w:tc>
          <w:tcPr>
            <w:tcW w:w="7229" w:type="dxa"/>
            <w:tcBorders>
              <w:top w:val="single" w:sz="4" w:space="0" w:color="000000"/>
              <w:left w:val="single" w:sz="4" w:space="0" w:color="000000"/>
              <w:bottom w:val="single" w:sz="4" w:space="0" w:color="000000"/>
              <w:right w:val="single" w:sz="4" w:space="0" w:color="000000"/>
            </w:tcBorders>
            <w:hideMark/>
          </w:tcPr>
          <w:p w:rsidR="00B30129" w:rsidRPr="00B30129" w:rsidRDefault="00B30129" w:rsidP="0077585F">
            <w:pPr>
              <w:widowControl w:val="0"/>
              <w:autoSpaceDE w:val="0"/>
              <w:autoSpaceDN w:val="0"/>
              <w:adjustRightInd w:val="0"/>
              <w:spacing w:after="0" w:line="240" w:lineRule="auto"/>
              <w:jc w:val="center"/>
              <w:rPr>
                <w:rFonts w:ascii="Times New Roman" w:hAnsi="Times New Roman"/>
                <w:b/>
                <w:bCs/>
                <w:sz w:val="28"/>
                <w:szCs w:val="28"/>
              </w:rPr>
            </w:pPr>
            <w:r w:rsidRPr="00B30129">
              <w:rPr>
                <w:rFonts w:ascii="Times New Roman" w:hAnsi="Times New Roman"/>
                <w:b/>
                <w:bCs/>
                <w:sz w:val="28"/>
                <w:szCs w:val="28"/>
              </w:rPr>
              <w:t>Наименование приложения</w:t>
            </w: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hideMark/>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r w:rsidRPr="00B30129">
              <w:rPr>
                <w:rFonts w:ascii="Times New Roman" w:hAnsi="Times New Roman"/>
                <w:b/>
                <w:bCs/>
                <w:sz w:val="28"/>
                <w:szCs w:val="28"/>
              </w:rPr>
              <w:t>Приложение А</w:t>
            </w: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hideMark/>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r w:rsidRPr="00B30129">
              <w:rPr>
                <w:rFonts w:ascii="Times New Roman" w:hAnsi="Times New Roman"/>
                <w:b/>
                <w:bCs/>
                <w:sz w:val="28"/>
                <w:szCs w:val="28"/>
              </w:rPr>
              <w:t>Приложение Б</w:t>
            </w: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hideMark/>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r w:rsidRPr="00B30129">
              <w:rPr>
                <w:rFonts w:ascii="Times New Roman" w:hAnsi="Times New Roman"/>
                <w:b/>
                <w:bCs/>
                <w:sz w:val="28"/>
                <w:szCs w:val="28"/>
              </w:rPr>
              <w:t>Приложение В</w:t>
            </w: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c>
          <w:tcPr>
            <w:tcW w:w="2977"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r w:rsidR="00B30129" w:rsidRPr="00B30129" w:rsidTr="00B30129">
        <w:trPr>
          <w:trHeight w:val="77"/>
        </w:trPr>
        <w:tc>
          <w:tcPr>
            <w:tcW w:w="2977"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B30129" w:rsidRPr="00B30129" w:rsidRDefault="00B30129" w:rsidP="0077585F">
            <w:pPr>
              <w:widowControl w:val="0"/>
              <w:autoSpaceDE w:val="0"/>
              <w:autoSpaceDN w:val="0"/>
              <w:adjustRightInd w:val="0"/>
              <w:spacing w:after="0" w:line="240" w:lineRule="auto"/>
              <w:rPr>
                <w:rFonts w:ascii="Times New Roman" w:hAnsi="Times New Roman"/>
                <w:b/>
                <w:bCs/>
                <w:sz w:val="28"/>
                <w:szCs w:val="28"/>
              </w:rPr>
            </w:pPr>
          </w:p>
        </w:tc>
      </w:tr>
    </w:tbl>
    <w:p w:rsidR="00B30129" w:rsidRPr="00F048D2" w:rsidRDefault="00B30129" w:rsidP="00B30129">
      <w:pPr>
        <w:spacing w:after="0" w:line="240" w:lineRule="auto"/>
        <w:rPr>
          <w:rFonts w:ascii="Times New Roman" w:hAnsi="Times New Roman"/>
          <w:sz w:val="20"/>
          <w:szCs w:val="20"/>
        </w:rPr>
      </w:pPr>
    </w:p>
    <w:p w:rsidR="002251C9" w:rsidRDefault="002251C9" w:rsidP="002251C9">
      <w:pPr>
        <w:rPr>
          <w:lang w:eastAsia="ru-RU"/>
        </w:rPr>
      </w:pPr>
    </w:p>
    <w:p w:rsidR="002251C9" w:rsidRDefault="002251C9" w:rsidP="002251C9">
      <w:pPr>
        <w:rPr>
          <w:lang w:eastAsia="ru-RU"/>
        </w:rPr>
      </w:pPr>
    </w:p>
    <w:p w:rsidR="002251C9" w:rsidRDefault="002251C9" w:rsidP="002251C9">
      <w:pPr>
        <w:rPr>
          <w:lang w:eastAsia="ru-RU"/>
        </w:rPr>
      </w:pPr>
    </w:p>
    <w:p w:rsidR="002251C9" w:rsidRPr="002251C9" w:rsidRDefault="002251C9" w:rsidP="002251C9">
      <w:pPr>
        <w:rPr>
          <w:lang w:eastAsia="ru-RU"/>
        </w:rPr>
      </w:pPr>
    </w:p>
    <w:p w:rsidR="00E7515D" w:rsidRDefault="00E7515D" w:rsidP="00107A48">
      <w:pPr>
        <w:pStyle w:val="3"/>
      </w:pPr>
    </w:p>
    <w:p w:rsidR="00E7515D" w:rsidRDefault="00E7515D" w:rsidP="00107A48">
      <w:pPr>
        <w:pStyle w:val="3"/>
      </w:pPr>
    </w:p>
    <w:p w:rsidR="00107A48" w:rsidRPr="00785EBC" w:rsidRDefault="00107A48" w:rsidP="00107A48">
      <w:pPr>
        <w:jc w:val="right"/>
        <w:rPr>
          <w:sz w:val="24"/>
          <w:szCs w:val="24"/>
        </w:rPr>
      </w:pPr>
    </w:p>
    <w:p w:rsidR="00397261" w:rsidRPr="00785EBC" w:rsidRDefault="00397261" w:rsidP="00107A48">
      <w:pPr>
        <w:jc w:val="right"/>
        <w:rPr>
          <w:sz w:val="24"/>
          <w:szCs w:val="24"/>
        </w:rPr>
      </w:pPr>
    </w:p>
    <w:p w:rsidR="00397261" w:rsidRPr="00785EBC" w:rsidRDefault="00397261" w:rsidP="00107A48">
      <w:pPr>
        <w:jc w:val="right"/>
        <w:rPr>
          <w:sz w:val="24"/>
          <w:szCs w:val="24"/>
        </w:rPr>
      </w:pPr>
    </w:p>
    <w:p w:rsidR="00107A48" w:rsidRPr="00785EBC" w:rsidRDefault="00107A48" w:rsidP="00107A48">
      <w:pPr>
        <w:jc w:val="right"/>
        <w:rPr>
          <w:sz w:val="24"/>
          <w:szCs w:val="24"/>
        </w:rPr>
      </w:pPr>
      <w:r w:rsidRPr="00785EBC">
        <w:rPr>
          <w:sz w:val="24"/>
          <w:szCs w:val="24"/>
        </w:rPr>
        <w:t>.</w:t>
      </w:r>
    </w:p>
    <w:p w:rsidR="004C4387" w:rsidRPr="00785EBC" w:rsidRDefault="004C4387" w:rsidP="00107A48">
      <w:pPr>
        <w:tabs>
          <w:tab w:val="left" w:pos="4605"/>
        </w:tabs>
        <w:spacing w:after="0" w:line="240" w:lineRule="auto"/>
        <w:jc w:val="center"/>
      </w:pPr>
    </w:p>
    <w:p w:rsidR="004C4387" w:rsidRPr="00785EBC" w:rsidRDefault="004C4387" w:rsidP="00107A48">
      <w:pPr>
        <w:tabs>
          <w:tab w:val="left" w:pos="4605"/>
        </w:tabs>
        <w:spacing w:after="0" w:line="240" w:lineRule="auto"/>
        <w:jc w:val="center"/>
      </w:pPr>
    </w:p>
    <w:p w:rsidR="004C4387" w:rsidRPr="00785EBC" w:rsidRDefault="004C4387" w:rsidP="00107A48">
      <w:pPr>
        <w:tabs>
          <w:tab w:val="left" w:pos="4605"/>
        </w:tabs>
        <w:spacing w:after="0" w:line="240" w:lineRule="auto"/>
        <w:jc w:val="center"/>
      </w:pPr>
    </w:p>
    <w:p w:rsidR="004C4387" w:rsidRPr="00785EBC" w:rsidRDefault="004C4387" w:rsidP="00107A48">
      <w:pPr>
        <w:tabs>
          <w:tab w:val="left" w:pos="4605"/>
        </w:tabs>
        <w:spacing w:after="0" w:line="240" w:lineRule="auto"/>
        <w:jc w:val="center"/>
      </w:pPr>
    </w:p>
    <w:p w:rsidR="004C4387" w:rsidRDefault="004C4387"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Default="00BD70AE" w:rsidP="00107A48">
      <w:pPr>
        <w:tabs>
          <w:tab w:val="left" w:pos="4605"/>
        </w:tabs>
        <w:spacing w:after="0" w:line="240" w:lineRule="auto"/>
        <w:jc w:val="center"/>
      </w:pPr>
    </w:p>
    <w:p w:rsidR="00BD70AE" w:rsidRPr="00785EBC" w:rsidRDefault="00BD70AE" w:rsidP="00BD70AE">
      <w:pPr>
        <w:tabs>
          <w:tab w:val="left" w:pos="4605"/>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Г</w:t>
      </w:r>
    </w:p>
    <w:p w:rsidR="00E657FF" w:rsidRDefault="00E657FF" w:rsidP="00213ADE">
      <w:pPr>
        <w:tabs>
          <w:tab w:val="left" w:pos="4605"/>
        </w:tabs>
        <w:spacing w:after="0" w:line="240" w:lineRule="auto"/>
      </w:pPr>
    </w:p>
    <w:p w:rsidR="00BD70AE" w:rsidRPr="00BD70AE" w:rsidRDefault="00BD70AE" w:rsidP="00BD70AE">
      <w:pPr>
        <w:autoSpaceDE w:val="0"/>
        <w:autoSpaceDN w:val="0"/>
        <w:adjustRightInd w:val="0"/>
        <w:spacing w:after="0" w:line="240" w:lineRule="auto"/>
        <w:jc w:val="center"/>
        <w:rPr>
          <w:rFonts w:ascii="Times New Roman" w:hAnsi="Times New Roman"/>
          <w:b/>
          <w:bCs/>
          <w:sz w:val="28"/>
          <w:szCs w:val="28"/>
        </w:rPr>
      </w:pPr>
      <w:r w:rsidRPr="00BD70AE">
        <w:rPr>
          <w:rFonts w:ascii="Times New Roman" w:hAnsi="Times New Roman"/>
          <w:b/>
          <w:bCs/>
          <w:sz w:val="28"/>
          <w:szCs w:val="28"/>
        </w:rPr>
        <w:t xml:space="preserve">Аттестационный лист по практике </w:t>
      </w:r>
    </w:p>
    <w:p w:rsidR="00BD70AE" w:rsidRPr="00BD70AE" w:rsidRDefault="00BD70AE" w:rsidP="00BD70AE">
      <w:pPr>
        <w:autoSpaceDE w:val="0"/>
        <w:autoSpaceDN w:val="0"/>
        <w:adjustRightInd w:val="0"/>
        <w:spacing w:after="0" w:line="240" w:lineRule="auto"/>
        <w:rPr>
          <w:rFonts w:ascii="Times New Roman" w:hAnsi="Times New Roman"/>
          <w:sz w:val="28"/>
          <w:szCs w:val="28"/>
        </w:rPr>
      </w:pPr>
    </w:p>
    <w:p w:rsidR="00BD70AE" w:rsidRPr="00BD70AE" w:rsidRDefault="00BD70AE" w:rsidP="00BD70AE">
      <w:pPr>
        <w:autoSpaceDE w:val="0"/>
        <w:autoSpaceDN w:val="0"/>
        <w:adjustRightInd w:val="0"/>
        <w:spacing w:after="0" w:line="240" w:lineRule="auto"/>
        <w:rPr>
          <w:rFonts w:ascii="Times New Roman" w:hAnsi="Times New Roman"/>
          <w:sz w:val="28"/>
          <w:szCs w:val="28"/>
        </w:rPr>
      </w:pPr>
      <w:r w:rsidRPr="00BD70AE">
        <w:rPr>
          <w:rFonts w:ascii="Times New Roman" w:hAnsi="Times New Roman"/>
          <w:sz w:val="28"/>
          <w:szCs w:val="28"/>
        </w:rPr>
        <w:t>Обучающийся____________________________________________________________,</w:t>
      </w:r>
    </w:p>
    <w:p w:rsidR="00BD70AE" w:rsidRPr="00BD70AE" w:rsidRDefault="00BD70AE" w:rsidP="00BD70AE">
      <w:pPr>
        <w:autoSpaceDE w:val="0"/>
        <w:autoSpaceDN w:val="0"/>
        <w:adjustRightInd w:val="0"/>
        <w:spacing w:after="0" w:line="240" w:lineRule="auto"/>
        <w:jc w:val="center"/>
        <w:rPr>
          <w:rFonts w:ascii="Times New Roman" w:hAnsi="Times New Roman"/>
          <w:i/>
          <w:sz w:val="28"/>
          <w:szCs w:val="28"/>
        </w:rPr>
      </w:pPr>
      <w:r w:rsidRPr="00BD70AE">
        <w:rPr>
          <w:rFonts w:ascii="Times New Roman" w:hAnsi="Times New Roman"/>
          <w:i/>
          <w:sz w:val="28"/>
          <w:szCs w:val="28"/>
        </w:rPr>
        <w:t>(ФИО)</w:t>
      </w:r>
    </w:p>
    <w:p w:rsidR="00BD70AE" w:rsidRPr="00BD70AE" w:rsidRDefault="00671AF5" w:rsidP="00BD70A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00BD70AE" w:rsidRPr="00BD70AE">
        <w:rPr>
          <w:rFonts w:ascii="Times New Roman" w:hAnsi="Times New Roman"/>
          <w:sz w:val="28"/>
          <w:szCs w:val="28"/>
        </w:rPr>
        <w:t xml:space="preserve"> курса, групп</w:t>
      </w:r>
      <w:r w:rsidR="00BD70AE">
        <w:rPr>
          <w:rFonts w:ascii="Times New Roman" w:hAnsi="Times New Roman"/>
          <w:sz w:val="28"/>
          <w:szCs w:val="28"/>
        </w:rPr>
        <w:t xml:space="preserve">ы ________, специальности </w:t>
      </w:r>
      <w:r>
        <w:rPr>
          <w:rFonts w:ascii="Times New Roman" w:hAnsi="Times New Roman"/>
          <w:sz w:val="28"/>
          <w:szCs w:val="28"/>
        </w:rPr>
        <w:t xml:space="preserve"> 38.02.01 Экономика и бухгалтерский учет (по отраслям)</w:t>
      </w:r>
      <w:r w:rsidR="00BD70AE" w:rsidRPr="00BD70AE">
        <w:rPr>
          <w:rFonts w:ascii="Times New Roman" w:hAnsi="Times New Roman"/>
          <w:sz w:val="28"/>
          <w:szCs w:val="28"/>
        </w:rPr>
        <w:t xml:space="preserve">прошел  </w:t>
      </w:r>
      <w:r w:rsidR="00767710">
        <w:rPr>
          <w:rFonts w:ascii="Times New Roman" w:hAnsi="Times New Roman"/>
          <w:sz w:val="28"/>
          <w:szCs w:val="28"/>
        </w:rPr>
        <w:t>учебную</w:t>
      </w:r>
      <w:r w:rsidR="00D030FD">
        <w:rPr>
          <w:rFonts w:ascii="Times New Roman" w:hAnsi="Times New Roman"/>
          <w:sz w:val="28"/>
          <w:szCs w:val="28"/>
        </w:rPr>
        <w:t xml:space="preserve"> </w:t>
      </w:r>
      <w:r w:rsidR="00BD70AE" w:rsidRPr="00BD70AE">
        <w:rPr>
          <w:rFonts w:ascii="Times New Roman" w:hAnsi="Times New Roman"/>
          <w:sz w:val="28"/>
          <w:szCs w:val="28"/>
        </w:rPr>
        <w:t xml:space="preserve">практику </w:t>
      </w:r>
      <w:r w:rsidR="00D030FD">
        <w:rPr>
          <w:rFonts w:ascii="Times New Roman" w:hAnsi="Times New Roman"/>
          <w:sz w:val="28"/>
          <w:szCs w:val="28"/>
        </w:rPr>
        <w:t xml:space="preserve"> (по профил специальности)</w:t>
      </w:r>
    </w:p>
    <w:p w:rsidR="00BD70AE" w:rsidRPr="00BD70AE" w:rsidRDefault="00BD70AE" w:rsidP="00BD70AE">
      <w:pPr>
        <w:autoSpaceDE w:val="0"/>
        <w:autoSpaceDN w:val="0"/>
        <w:adjustRightInd w:val="0"/>
        <w:spacing w:after="0" w:line="240" w:lineRule="auto"/>
        <w:rPr>
          <w:rFonts w:ascii="Times New Roman" w:hAnsi="Times New Roman"/>
          <w:sz w:val="28"/>
          <w:szCs w:val="28"/>
        </w:rPr>
      </w:pPr>
      <w:r w:rsidRPr="00BD70AE">
        <w:rPr>
          <w:rFonts w:ascii="Times New Roman" w:hAnsi="Times New Roman"/>
          <w:sz w:val="28"/>
          <w:szCs w:val="28"/>
        </w:rPr>
        <w:t xml:space="preserve">в объеме </w:t>
      </w:r>
      <w:r w:rsidR="00767710">
        <w:rPr>
          <w:rFonts w:ascii="Times New Roman" w:hAnsi="Times New Roman"/>
          <w:sz w:val="28"/>
          <w:szCs w:val="28"/>
        </w:rPr>
        <w:t>36</w:t>
      </w:r>
      <w:r w:rsidR="0068726D">
        <w:rPr>
          <w:rFonts w:ascii="Times New Roman" w:hAnsi="Times New Roman"/>
          <w:sz w:val="28"/>
          <w:szCs w:val="28"/>
        </w:rPr>
        <w:t xml:space="preserve"> </w:t>
      </w:r>
      <w:r w:rsidRPr="00BD70AE">
        <w:rPr>
          <w:rFonts w:ascii="Times New Roman" w:hAnsi="Times New Roman"/>
          <w:sz w:val="28"/>
          <w:szCs w:val="28"/>
        </w:rPr>
        <w:t>час</w:t>
      </w:r>
      <w:r w:rsidR="00767710">
        <w:rPr>
          <w:rFonts w:ascii="Times New Roman" w:hAnsi="Times New Roman"/>
          <w:sz w:val="28"/>
          <w:szCs w:val="28"/>
        </w:rPr>
        <w:t>ов</w:t>
      </w:r>
      <w:r w:rsidRPr="00BD70AE">
        <w:rPr>
          <w:rFonts w:ascii="Times New Roman" w:hAnsi="Times New Roman"/>
          <w:sz w:val="28"/>
          <w:szCs w:val="28"/>
        </w:rPr>
        <w:t xml:space="preserve"> с «____» __________  20____ г. по «____» _______ 20___ г.</w:t>
      </w:r>
    </w:p>
    <w:p w:rsidR="00BD70AE" w:rsidRPr="00BD70AE" w:rsidRDefault="00BD70AE" w:rsidP="00BD70AE">
      <w:pPr>
        <w:autoSpaceDE w:val="0"/>
        <w:autoSpaceDN w:val="0"/>
        <w:adjustRightInd w:val="0"/>
        <w:spacing w:after="0" w:line="240" w:lineRule="auto"/>
        <w:rPr>
          <w:rFonts w:ascii="Times New Roman" w:hAnsi="Times New Roman"/>
          <w:sz w:val="28"/>
          <w:szCs w:val="28"/>
        </w:rPr>
      </w:pPr>
      <w:r w:rsidRPr="00BD70AE">
        <w:rPr>
          <w:rFonts w:ascii="Times New Roman" w:hAnsi="Times New Roman"/>
          <w:sz w:val="28"/>
          <w:szCs w:val="28"/>
        </w:rPr>
        <w:t>в организации____________________________________________________________</w:t>
      </w:r>
    </w:p>
    <w:p w:rsidR="00BD70AE" w:rsidRPr="00BD70AE" w:rsidRDefault="00BD70AE" w:rsidP="00BD70AE">
      <w:pPr>
        <w:spacing w:after="0" w:line="240" w:lineRule="auto"/>
        <w:rPr>
          <w:rFonts w:ascii="Times New Roman" w:eastAsia="Calibri" w:hAnsi="Times New Roman"/>
          <w:b/>
          <w:sz w:val="28"/>
          <w:szCs w:val="28"/>
        </w:rPr>
      </w:pPr>
      <w:r w:rsidRPr="00BD70AE">
        <w:rPr>
          <w:rFonts w:ascii="Times New Roman" w:hAnsi="Times New Roman"/>
          <w:b/>
          <w:bCs/>
          <w:sz w:val="28"/>
          <w:szCs w:val="28"/>
        </w:rPr>
        <w:t>________________________________________________________________________</w:t>
      </w:r>
    </w:p>
    <w:p w:rsidR="008226D8" w:rsidRPr="00BD70AE" w:rsidRDefault="008226D8" w:rsidP="008226D8">
      <w:pPr>
        <w:autoSpaceDE w:val="0"/>
        <w:autoSpaceDN w:val="0"/>
        <w:adjustRightInd w:val="0"/>
        <w:spacing w:after="0" w:line="240" w:lineRule="auto"/>
        <w:jc w:val="center"/>
        <w:rPr>
          <w:rFonts w:ascii="Times New Roman" w:hAnsi="Times New Roman"/>
          <w:i/>
          <w:sz w:val="28"/>
          <w:szCs w:val="28"/>
        </w:rPr>
      </w:pPr>
      <w:r w:rsidRPr="00BD70AE">
        <w:rPr>
          <w:rFonts w:ascii="Times New Roman" w:hAnsi="Times New Roman"/>
          <w:i/>
          <w:sz w:val="28"/>
          <w:szCs w:val="28"/>
        </w:rPr>
        <w:t>(наименование организации, юридический адрес)</w:t>
      </w:r>
    </w:p>
    <w:p w:rsidR="00BD70AE" w:rsidRPr="00BD70AE" w:rsidRDefault="00BD70AE" w:rsidP="00BD70AE">
      <w:pPr>
        <w:spacing w:after="0" w:line="240" w:lineRule="auto"/>
        <w:jc w:val="center"/>
        <w:rPr>
          <w:rFonts w:ascii="Times New Roman" w:hAnsi="Times New Roman"/>
          <w:b/>
          <w:sz w:val="28"/>
          <w:szCs w:val="28"/>
        </w:rPr>
      </w:pPr>
    </w:p>
    <w:p w:rsidR="00213ADE" w:rsidRDefault="00BD70AE" w:rsidP="002D4AB2">
      <w:pPr>
        <w:spacing w:after="0" w:line="240" w:lineRule="auto"/>
        <w:jc w:val="center"/>
        <w:rPr>
          <w:rFonts w:ascii="Times New Roman" w:hAnsi="Times New Roman"/>
          <w:b/>
          <w:bCs/>
          <w:sz w:val="28"/>
          <w:szCs w:val="28"/>
        </w:rPr>
      </w:pPr>
      <w:r w:rsidRPr="00BD70AE">
        <w:rPr>
          <w:rFonts w:ascii="Times New Roman" w:hAnsi="Times New Roman"/>
          <w:b/>
          <w:bCs/>
          <w:sz w:val="28"/>
          <w:szCs w:val="28"/>
        </w:rPr>
        <w:t>Сведения об уровне освоения профессиональных компетенцийв период практики</w:t>
      </w:r>
    </w:p>
    <w:p w:rsidR="002D4AB2" w:rsidRPr="002D4AB2" w:rsidRDefault="002D4AB2" w:rsidP="00B478CE">
      <w:pPr>
        <w:spacing w:after="0" w:line="240" w:lineRule="auto"/>
        <w:jc w:val="both"/>
        <w:rPr>
          <w:rFonts w:ascii="Times New Roman" w:hAnsi="Times New Roman"/>
          <w:b/>
          <w:bCs/>
          <w:sz w:val="28"/>
          <w:szCs w:val="28"/>
        </w:rPr>
      </w:pPr>
    </w:p>
    <w:p w:rsidR="00BD70AE" w:rsidRDefault="00B478CE" w:rsidP="00B478CE">
      <w:pPr>
        <w:spacing w:after="0" w:line="240" w:lineRule="auto"/>
        <w:jc w:val="both"/>
        <w:rPr>
          <w:rFonts w:ascii="Times New Roman" w:eastAsia="Calibri" w:hAnsi="Times New Roman" w:cs="Times New Roman"/>
          <w:sz w:val="28"/>
          <w:szCs w:val="28"/>
        </w:rPr>
      </w:pPr>
      <w:r>
        <w:rPr>
          <w:rFonts w:ascii="Times New Roman" w:hAnsi="Times New Roman"/>
          <w:bCs/>
          <w:sz w:val="28"/>
          <w:szCs w:val="28"/>
        </w:rPr>
        <w:t>Со</w:t>
      </w:r>
      <w:r w:rsidR="00BD70AE" w:rsidRPr="00BD70AE">
        <w:rPr>
          <w:rFonts w:ascii="Times New Roman" w:hAnsi="Times New Roman"/>
          <w:bCs/>
          <w:sz w:val="28"/>
          <w:szCs w:val="28"/>
        </w:rPr>
        <w:t xml:space="preserve">гласно профессиональному модулю </w:t>
      </w:r>
      <w:r w:rsidR="00213ADE" w:rsidRPr="009E43E7">
        <w:rPr>
          <w:rFonts w:ascii="Times New Roman" w:eastAsia="Calibri" w:hAnsi="Times New Roman" w:cs="Times New Roman"/>
          <w:sz w:val="28"/>
          <w:szCs w:val="28"/>
        </w:rPr>
        <w:t>ПМ.03 Проведение расчетов с бюджетом и внебюджетными фондами</w:t>
      </w:r>
    </w:p>
    <w:p w:rsidR="00213ADE" w:rsidRPr="00BD70AE" w:rsidRDefault="00213ADE" w:rsidP="00213ADE">
      <w:pPr>
        <w:spacing w:after="0" w:line="240" w:lineRule="auto"/>
        <w:jc w:val="center"/>
        <w:rPr>
          <w:rFonts w:ascii="Times New Roman" w:hAnsi="Times New Roman"/>
          <w:iCs/>
          <w:sz w:val="28"/>
          <w:szCs w:val="28"/>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943"/>
      </w:tblGrid>
      <w:tr w:rsidR="00BD70AE" w:rsidRPr="00BD70AE" w:rsidTr="00047F0C">
        <w:tc>
          <w:tcPr>
            <w:tcW w:w="7905" w:type="dxa"/>
            <w:tcBorders>
              <w:top w:val="single" w:sz="4" w:space="0" w:color="auto"/>
              <w:left w:val="single" w:sz="4" w:space="0" w:color="auto"/>
              <w:bottom w:val="single" w:sz="4" w:space="0" w:color="auto"/>
              <w:right w:val="single" w:sz="4" w:space="0" w:color="auto"/>
            </w:tcBorders>
            <w:hideMark/>
          </w:tcPr>
          <w:p w:rsidR="00BD70AE" w:rsidRPr="00213ADE" w:rsidRDefault="00BD70AE" w:rsidP="00213ADE">
            <w:pPr>
              <w:spacing w:after="0" w:line="240" w:lineRule="auto"/>
              <w:jc w:val="center"/>
              <w:rPr>
                <w:rFonts w:ascii="Times New Roman" w:hAnsi="Times New Roman" w:cs="Times New Roman"/>
                <w:b/>
                <w:iCs/>
                <w:sz w:val="24"/>
                <w:szCs w:val="24"/>
              </w:rPr>
            </w:pPr>
            <w:r w:rsidRPr="00213ADE">
              <w:rPr>
                <w:rFonts w:ascii="Times New Roman" w:hAnsi="Times New Roman" w:cs="Times New Roman"/>
                <w:b/>
                <w:iCs/>
                <w:sz w:val="24"/>
                <w:szCs w:val="24"/>
              </w:rPr>
              <w:t>Наименование профессиональной компетенции</w:t>
            </w:r>
          </w:p>
        </w:tc>
        <w:tc>
          <w:tcPr>
            <w:tcW w:w="2943" w:type="dxa"/>
            <w:tcBorders>
              <w:top w:val="single" w:sz="4" w:space="0" w:color="auto"/>
              <w:left w:val="single" w:sz="4" w:space="0" w:color="auto"/>
              <w:bottom w:val="single" w:sz="4" w:space="0" w:color="auto"/>
              <w:right w:val="single" w:sz="4" w:space="0" w:color="auto"/>
            </w:tcBorders>
            <w:hideMark/>
          </w:tcPr>
          <w:p w:rsidR="00047F0C" w:rsidRPr="00047F0C" w:rsidRDefault="00B478CE" w:rsidP="00047F0C">
            <w:pPr>
              <w:pStyle w:val="af4"/>
              <w:jc w:val="center"/>
              <w:rPr>
                <w:b/>
                <w:sz w:val="24"/>
                <w:szCs w:val="24"/>
              </w:rPr>
            </w:pPr>
            <w:r w:rsidRPr="004A4B80">
              <w:rPr>
                <w:b/>
                <w:sz w:val="24"/>
                <w:szCs w:val="24"/>
              </w:rPr>
              <w:t>Качественный уровень освоения компетенции*</w:t>
            </w:r>
          </w:p>
        </w:tc>
      </w:tr>
      <w:tr w:rsidR="00BD70AE" w:rsidRPr="00BD70AE" w:rsidTr="00047F0C">
        <w:tc>
          <w:tcPr>
            <w:tcW w:w="7905" w:type="dxa"/>
            <w:tcBorders>
              <w:top w:val="single" w:sz="4" w:space="0" w:color="auto"/>
              <w:left w:val="single" w:sz="4" w:space="0" w:color="auto"/>
              <w:bottom w:val="single" w:sz="4" w:space="0" w:color="auto"/>
              <w:right w:val="single" w:sz="4" w:space="0" w:color="auto"/>
            </w:tcBorders>
          </w:tcPr>
          <w:p w:rsidR="00BD70AE" w:rsidRPr="00213ADE" w:rsidRDefault="00213ADE" w:rsidP="00213ADE">
            <w:pPr>
              <w:spacing w:after="0" w:line="240" w:lineRule="auto"/>
              <w:rPr>
                <w:rFonts w:ascii="Times New Roman" w:hAnsi="Times New Roman" w:cs="Times New Roman"/>
                <w:sz w:val="24"/>
                <w:szCs w:val="24"/>
              </w:rPr>
            </w:pPr>
            <w:r w:rsidRPr="00213ADE">
              <w:rPr>
                <w:rFonts w:ascii="Times New Roman" w:hAnsi="Times New Roman" w:cs="Times New Roman"/>
                <w:sz w:val="24"/>
                <w:szCs w:val="24"/>
              </w:rPr>
              <w:t>ПК 3.1. Формировать бухгалтерские проводки по начислению и перечислению налогов и сборов в бюджеты различных уровней;</w:t>
            </w:r>
          </w:p>
        </w:tc>
        <w:tc>
          <w:tcPr>
            <w:tcW w:w="2943" w:type="dxa"/>
            <w:tcBorders>
              <w:top w:val="single" w:sz="4" w:space="0" w:color="auto"/>
              <w:left w:val="single" w:sz="4" w:space="0" w:color="auto"/>
              <w:bottom w:val="single" w:sz="4" w:space="0" w:color="auto"/>
              <w:right w:val="single" w:sz="4" w:space="0" w:color="auto"/>
            </w:tcBorders>
          </w:tcPr>
          <w:p w:rsidR="00BD70AE" w:rsidRPr="00213ADE" w:rsidRDefault="00BD70AE" w:rsidP="00213ADE">
            <w:pPr>
              <w:spacing w:after="0" w:line="240" w:lineRule="auto"/>
              <w:rPr>
                <w:rFonts w:ascii="Times New Roman" w:hAnsi="Times New Roman" w:cs="Times New Roman"/>
                <w:sz w:val="24"/>
                <w:szCs w:val="24"/>
              </w:rPr>
            </w:pPr>
          </w:p>
        </w:tc>
      </w:tr>
      <w:tr w:rsidR="00BD70AE" w:rsidRPr="00BD70AE" w:rsidTr="00047F0C">
        <w:tc>
          <w:tcPr>
            <w:tcW w:w="7905" w:type="dxa"/>
            <w:tcBorders>
              <w:top w:val="single" w:sz="4" w:space="0" w:color="auto"/>
              <w:left w:val="single" w:sz="4" w:space="0" w:color="auto"/>
              <w:bottom w:val="single" w:sz="4" w:space="0" w:color="auto"/>
              <w:right w:val="single" w:sz="4" w:space="0" w:color="auto"/>
            </w:tcBorders>
          </w:tcPr>
          <w:p w:rsidR="00BD70AE" w:rsidRPr="00213ADE" w:rsidRDefault="00213ADE" w:rsidP="00213ADE">
            <w:pPr>
              <w:spacing w:after="0" w:line="240" w:lineRule="auto"/>
              <w:rPr>
                <w:rFonts w:ascii="Times New Roman" w:hAnsi="Times New Roman" w:cs="Times New Roman"/>
                <w:sz w:val="24"/>
                <w:szCs w:val="24"/>
              </w:rPr>
            </w:pPr>
            <w:r w:rsidRPr="00213ADE">
              <w:rPr>
                <w:rFonts w:ascii="Times New Roman" w:hAnsi="Times New Roman" w:cs="Times New Roman"/>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2943" w:type="dxa"/>
            <w:tcBorders>
              <w:top w:val="single" w:sz="4" w:space="0" w:color="auto"/>
              <w:left w:val="single" w:sz="4" w:space="0" w:color="auto"/>
              <w:bottom w:val="single" w:sz="4" w:space="0" w:color="auto"/>
              <w:right w:val="single" w:sz="4" w:space="0" w:color="auto"/>
            </w:tcBorders>
          </w:tcPr>
          <w:p w:rsidR="00BD70AE" w:rsidRPr="00213ADE" w:rsidRDefault="00BD70AE" w:rsidP="00213ADE">
            <w:pPr>
              <w:spacing w:after="0" w:line="240" w:lineRule="auto"/>
              <w:jc w:val="both"/>
              <w:rPr>
                <w:rFonts w:ascii="Times New Roman" w:hAnsi="Times New Roman" w:cs="Times New Roman"/>
                <w:iCs/>
                <w:sz w:val="24"/>
                <w:szCs w:val="24"/>
              </w:rPr>
            </w:pPr>
          </w:p>
        </w:tc>
      </w:tr>
      <w:tr w:rsidR="00BD70AE" w:rsidRPr="00BD70AE" w:rsidTr="00047F0C">
        <w:tc>
          <w:tcPr>
            <w:tcW w:w="7905" w:type="dxa"/>
            <w:tcBorders>
              <w:top w:val="single" w:sz="4" w:space="0" w:color="auto"/>
              <w:left w:val="single" w:sz="4" w:space="0" w:color="auto"/>
              <w:bottom w:val="single" w:sz="4" w:space="0" w:color="auto"/>
              <w:right w:val="single" w:sz="4" w:space="0" w:color="auto"/>
            </w:tcBorders>
          </w:tcPr>
          <w:p w:rsidR="00BD70AE" w:rsidRPr="00213ADE" w:rsidRDefault="00213ADE" w:rsidP="00213ADE">
            <w:pPr>
              <w:spacing w:after="0" w:line="240" w:lineRule="auto"/>
              <w:rPr>
                <w:rFonts w:ascii="Times New Roman" w:hAnsi="Times New Roman" w:cs="Times New Roman"/>
                <w:sz w:val="24"/>
                <w:szCs w:val="24"/>
              </w:rPr>
            </w:pPr>
            <w:r w:rsidRPr="00213ADE">
              <w:rPr>
                <w:rFonts w:ascii="Times New Roman" w:hAnsi="Times New Roman" w:cs="Times New Roman"/>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tc>
        <w:tc>
          <w:tcPr>
            <w:tcW w:w="2943" w:type="dxa"/>
            <w:tcBorders>
              <w:top w:val="single" w:sz="4" w:space="0" w:color="auto"/>
              <w:left w:val="single" w:sz="4" w:space="0" w:color="auto"/>
              <w:bottom w:val="single" w:sz="4" w:space="0" w:color="auto"/>
              <w:right w:val="single" w:sz="4" w:space="0" w:color="auto"/>
            </w:tcBorders>
          </w:tcPr>
          <w:p w:rsidR="00BD70AE" w:rsidRPr="00213ADE" w:rsidRDefault="00BD70AE" w:rsidP="00213ADE">
            <w:pPr>
              <w:spacing w:after="0" w:line="240" w:lineRule="auto"/>
              <w:jc w:val="both"/>
              <w:rPr>
                <w:rFonts w:ascii="Times New Roman" w:hAnsi="Times New Roman" w:cs="Times New Roman"/>
                <w:iCs/>
                <w:sz w:val="24"/>
                <w:szCs w:val="24"/>
              </w:rPr>
            </w:pPr>
          </w:p>
        </w:tc>
      </w:tr>
      <w:tr w:rsidR="00BD70AE" w:rsidRPr="00BD70AE" w:rsidTr="00047F0C">
        <w:tc>
          <w:tcPr>
            <w:tcW w:w="7905" w:type="dxa"/>
            <w:tcBorders>
              <w:top w:val="single" w:sz="4" w:space="0" w:color="auto"/>
              <w:left w:val="single" w:sz="4" w:space="0" w:color="auto"/>
              <w:bottom w:val="single" w:sz="4" w:space="0" w:color="auto"/>
              <w:right w:val="single" w:sz="4" w:space="0" w:color="auto"/>
            </w:tcBorders>
          </w:tcPr>
          <w:p w:rsidR="00BD70AE" w:rsidRPr="00213ADE" w:rsidRDefault="00213ADE" w:rsidP="00213ADE">
            <w:pPr>
              <w:spacing w:after="0" w:line="240" w:lineRule="auto"/>
              <w:rPr>
                <w:rFonts w:ascii="Times New Roman" w:hAnsi="Times New Roman" w:cs="Times New Roman"/>
                <w:sz w:val="24"/>
                <w:szCs w:val="24"/>
              </w:rPr>
            </w:pPr>
            <w:r w:rsidRPr="00213ADE">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2943" w:type="dxa"/>
            <w:tcBorders>
              <w:top w:val="single" w:sz="4" w:space="0" w:color="auto"/>
              <w:left w:val="single" w:sz="4" w:space="0" w:color="auto"/>
              <w:bottom w:val="single" w:sz="4" w:space="0" w:color="auto"/>
              <w:right w:val="single" w:sz="4" w:space="0" w:color="auto"/>
            </w:tcBorders>
          </w:tcPr>
          <w:p w:rsidR="00BD70AE" w:rsidRPr="00213ADE" w:rsidRDefault="00BD70AE" w:rsidP="00213ADE">
            <w:pPr>
              <w:spacing w:after="0" w:line="240" w:lineRule="auto"/>
              <w:jc w:val="both"/>
              <w:rPr>
                <w:rFonts w:ascii="Times New Roman" w:hAnsi="Times New Roman" w:cs="Times New Roman"/>
                <w:iCs/>
                <w:sz w:val="24"/>
                <w:szCs w:val="24"/>
              </w:rPr>
            </w:pPr>
          </w:p>
        </w:tc>
      </w:tr>
    </w:tbl>
    <w:p w:rsidR="00BD70AE" w:rsidRPr="00BD70AE" w:rsidRDefault="00BD70AE" w:rsidP="00BD70AE">
      <w:pPr>
        <w:widowControl w:val="0"/>
        <w:spacing w:after="0" w:line="240" w:lineRule="auto"/>
        <w:jc w:val="both"/>
        <w:rPr>
          <w:rFonts w:ascii="Times New Roman" w:hAnsi="Times New Roman"/>
          <w:sz w:val="28"/>
          <w:szCs w:val="28"/>
        </w:rPr>
      </w:pPr>
      <w:r w:rsidRPr="00BD70AE">
        <w:rPr>
          <w:rFonts w:ascii="Times New Roman" w:hAnsi="Times New Roman"/>
          <w:sz w:val="28"/>
          <w:szCs w:val="28"/>
        </w:rPr>
        <w:t>Итоговая оценка ______________________________________**</w:t>
      </w:r>
    </w:p>
    <w:p w:rsidR="00BD70AE" w:rsidRDefault="00BD70AE" w:rsidP="00BD70A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Подпись руководителя практики от организации _______________/</w:t>
      </w:r>
      <w:r w:rsidR="00213ADE">
        <w:rPr>
          <w:rFonts w:ascii="Times New Roman" w:hAnsi="Times New Roman"/>
          <w:bCs/>
          <w:sz w:val="28"/>
          <w:szCs w:val="28"/>
        </w:rPr>
        <w:t>__________</w:t>
      </w:r>
    </w:p>
    <w:p w:rsidR="00B478CE" w:rsidRPr="00BD70AE" w:rsidRDefault="00B478CE" w:rsidP="00BD70A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xml:space="preserve">М.П.  </w:t>
      </w:r>
    </w:p>
    <w:p w:rsidR="00BD70AE" w:rsidRPr="00BD70AE" w:rsidRDefault="00BD70AE" w:rsidP="00BD70A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Подпись руководителя практики</w:t>
      </w:r>
    </w:p>
    <w:p w:rsidR="00BD70AE" w:rsidRDefault="00BD70AE" w:rsidP="00BD70A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xml:space="preserve"> от образовательной организации     _______________/</w:t>
      </w:r>
      <w:r w:rsidR="00213ADE">
        <w:rPr>
          <w:rFonts w:ascii="Times New Roman" w:hAnsi="Times New Roman"/>
          <w:bCs/>
          <w:sz w:val="28"/>
          <w:szCs w:val="28"/>
        </w:rPr>
        <w:t>__________________</w:t>
      </w:r>
    </w:p>
    <w:p w:rsidR="00B478CE" w:rsidRPr="00BD70AE" w:rsidRDefault="00B478CE" w:rsidP="00BD70A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xml:space="preserve">М.П.  </w:t>
      </w:r>
    </w:p>
    <w:p w:rsidR="00B478CE" w:rsidRDefault="00226308" w:rsidP="00BD70A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Дата «___»_______20__</w:t>
      </w:r>
      <w:r w:rsidR="00BD70AE" w:rsidRPr="00BD70AE">
        <w:rPr>
          <w:rFonts w:ascii="Times New Roman" w:hAnsi="Times New Roman"/>
          <w:sz w:val="28"/>
          <w:szCs w:val="28"/>
        </w:rPr>
        <w:t>_ г</w:t>
      </w:r>
      <w:r w:rsidR="00B478CE">
        <w:rPr>
          <w:rFonts w:ascii="Times New Roman" w:hAnsi="Times New Roman"/>
          <w:sz w:val="28"/>
          <w:szCs w:val="28"/>
        </w:rPr>
        <w:t>.</w:t>
      </w:r>
    </w:p>
    <w:p w:rsidR="00B478CE" w:rsidRPr="00B478CE" w:rsidRDefault="00B478CE" w:rsidP="00BD70AE">
      <w:pPr>
        <w:widowControl w:val="0"/>
        <w:autoSpaceDE w:val="0"/>
        <w:autoSpaceDN w:val="0"/>
        <w:adjustRightInd w:val="0"/>
        <w:spacing w:after="0" w:line="240" w:lineRule="auto"/>
        <w:jc w:val="both"/>
        <w:rPr>
          <w:rFonts w:ascii="Times New Roman" w:hAnsi="Times New Roman"/>
          <w:sz w:val="28"/>
          <w:szCs w:val="28"/>
        </w:rPr>
      </w:pPr>
    </w:p>
    <w:p w:rsidR="00BD70AE" w:rsidRPr="00B478CE" w:rsidRDefault="00B478CE" w:rsidP="00B478CE">
      <w:pPr>
        <w:spacing w:after="0" w:line="240" w:lineRule="auto"/>
        <w:rPr>
          <w:rFonts w:ascii="Times New Roman" w:eastAsiaTheme="minorEastAsia" w:hAnsi="Times New Roman" w:cs="Times New Roman"/>
          <w:lang w:eastAsia="ru-RU"/>
        </w:rPr>
      </w:pPr>
      <w:r w:rsidRPr="00B478CE">
        <w:rPr>
          <w:rFonts w:ascii="Times New Roman" w:eastAsiaTheme="minorEastAsia" w:hAnsi="Times New Roman" w:cs="Times New Roman"/>
          <w:lang w:eastAsia="ru-RU"/>
        </w:rPr>
        <w:t>* Высокий уровень, средний уровень, низкий уровень</w:t>
      </w:r>
    </w:p>
    <w:p w:rsidR="00BD70AE" w:rsidRPr="00BD70AE" w:rsidRDefault="00BD70AE" w:rsidP="00B478C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При подведении итоговой оценки выводится среднее значение результата. При этом используется следующая оценочная шкала:</w:t>
      </w:r>
    </w:p>
    <w:p w:rsidR="00BD70AE" w:rsidRPr="00BD70AE" w:rsidRDefault="00BD70AE" w:rsidP="00B478C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«3» - низкий уровень освоения компетенции;</w:t>
      </w:r>
    </w:p>
    <w:p w:rsidR="00BD70AE" w:rsidRPr="00BD70AE" w:rsidRDefault="00BD70AE" w:rsidP="00B478C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«4» - средний уровень освоения компетенции;</w:t>
      </w:r>
    </w:p>
    <w:p w:rsidR="00BD70AE" w:rsidRPr="00BD70AE" w:rsidRDefault="00BD70AE" w:rsidP="00B478CE">
      <w:pPr>
        <w:widowControl w:val="0"/>
        <w:autoSpaceDE w:val="0"/>
        <w:autoSpaceDN w:val="0"/>
        <w:adjustRightInd w:val="0"/>
        <w:spacing w:after="0" w:line="240" w:lineRule="auto"/>
        <w:jc w:val="both"/>
        <w:rPr>
          <w:rFonts w:ascii="Times New Roman" w:hAnsi="Times New Roman"/>
          <w:bCs/>
          <w:sz w:val="28"/>
          <w:szCs w:val="28"/>
        </w:rPr>
      </w:pPr>
      <w:r w:rsidRPr="00BD70AE">
        <w:rPr>
          <w:rFonts w:ascii="Times New Roman" w:hAnsi="Times New Roman"/>
          <w:bCs/>
          <w:sz w:val="28"/>
          <w:szCs w:val="28"/>
        </w:rPr>
        <w:t>- «5» - высокий уровень освоения компетенции.</w:t>
      </w:r>
    </w:p>
    <w:p w:rsidR="00E657FF" w:rsidRDefault="00E657FF" w:rsidP="00B6682C">
      <w:pPr>
        <w:tabs>
          <w:tab w:val="left" w:pos="4605"/>
        </w:tabs>
        <w:spacing w:after="0" w:line="240" w:lineRule="auto"/>
      </w:pP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r w:rsidRPr="00785EBC">
        <w:rPr>
          <w:rFonts w:ascii="Times New Roman" w:eastAsia="Times New Roman" w:hAnsi="Times New Roman" w:cs="Times New Roman"/>
          <w:i/>
          <w:sz w:val="28"/>
          <w:szCs w:val="28"/>
          <w:lang w:eastAsia="ar-SA"/>
        </w:rPr>
        <w:lastRenderedPageBreak/>
        <w:t>Приложение</w:t>
      </w:r>
      <w:r w:rsidR="00535049">
        <w:rPr>
          <w:rFonts w:ascii="Times New Roman" w:eastAsia="Times New Roman" w:hAnsi="Times New Roman" w:cs="Times New Roman"/>
          <w:i/>
          <w:sz w:val="28"/>
          <w:szCs w:val="28"/>
          <w:lang w:eastAsia="ar-SA"/>
        </w:rPr>
        <w:t xml:space="preserve"> Д</w:t>
      </w: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sz w:val="28"/>
          <w:szCs w:val="28"/>
          <w:lang w:eastAsia="ar-SA"/>
        </w:rPr>
      </w:pPr>
    </w:p>
    <w:p w:rsidR="0066429B" w:rsidRPr="0066429B" w:rsidRDefault="0066429B" w:rsidP="0066429B">
      <w:pPr>
        <w:spacing w:after="0" w:line="240" w:lineRule="auto"/>
        <w:jc w:val="center"/>
        <w:rPr>
          <w:rFonts w:ascii="Times New Roman" w:hAnsi="Times New Roman" w:cs="Times New Roman"/>
          <w:b/>
          <w:sz w:val="28"/>
          <w:szCs w:val="28"/>
        </w:rPr>
      </w:pPr>
      <w:r w:rsidRPr="0066429B">
        <w:rPr>
          <w:rFonts w:ascii="Times New Roman" w:hAnsi="Times New Roman" w:cs="Times New Roman"/>
          <w:b/>
          <w:sz w:val="28"/>
          <w:szCs w:val="28"/>
        </w:rPr>
        <w:t>Характеристика руководителя практики</w:t>
      </w:r>
    </w:p>
    <w:p w:rsidR="0066429B" w:rsidRPr="0066429B" w:rsidRDefault="0066429B" w:rsidP="0066429B">
      <w:pPr>
        <w:spacing w:after="0" w:line="240" w:lineRule="auto"/>
        <w:jc w:val="center"/>
        <w:rPr>
          <w:rFonts w:ascii="Times New Roman" w:hAnsi="Times New Roman" w:cs="Times New Roman"/>
          <w:b/>
          <w:sz w:val="28"/>
          <w:szCs w:val="28"/>
        </w:rPr>
      </w:pPr>
      <w:r w:rsidRPr="0066429B">
        <w:rPr>
          <w:rFonts w:ascii="Times New Roman" w:hAnsi="Times New Roman" w:cs="Times New Roman"/>
          <w:b/>
          <w:sz w:val="28"/>
          <w:szCs w:val="28"/>
        </w:rPr>
        <w:t xml:space="preserve">на обучающегося по специальности </w:t>
      </w:r>
      <w:r w:rsidRPr="0066429B">
        <w:rPr>
          <w:rFonts w:ascii="Times New Roman" w:eastAsia="Times New Roman" w:hAnsi="Times New Roman" w:cs="Times New Roman"/>
          <w:b/>
          <w:sz w:val="28"/>
          <w:szCs w:val="28"/>
          <w:lang w:eastAsia="ar-SA"/>
        </w:rPr>
        <w:t>38.02.01  Экономика и бухгалтерский учет  (по отраслям)</w:t>
      </w:r>
      <w:r w:rsidRPr="0066429B">
        <w:rPr>
          <w:rFonts w:ascii="Times New Roman" w:hAnsi="Times New Roman" w:cs="Times New Roman"/>
          <w:b/>
          <w:sz w:val="28"/>
          <w:szCs w:val="28"/>
        </w:rPr>
        <w:t xml:space="preserve"> по освоению общих компетенций</w:t>
      </w:r>
      <w:r w:rsidR="00535049">
        <w:rPr>
          <w:rFonts w:ascii="Times New Roman" w:hAnsi="Times New Roman" w:cs="Times New Roman"/>
          <w:b/>
          <w:sz w:val="28"/>
          <w:szCs w:val="28"/>
        </w:rPr>
        <w:t>:</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p>
    <w:p w:rsidR="0066429B" w:rsidRPr="00766620" w:rsidRDefault="0066429B" w:rsidP="00047F0C">
      <w:pPr>
        <w:spacing w:after="0" w:line="240" w:lineRule="auto"/>
        <w:ind w:firstLine="567"/>
        <w:jc w:val="both"/>
        <w:rPr>
          <w:rFonts w:ascii="Times New Roman" w:eastAsia="Calibri" w:hAnsi="Times New Roman" w:cs="Times New Roman"/>
          <w:b/>
          <w:sz w:val="24"/>
          <w:szCs w:val="24"/>
        </w:rPr>
      </w:pPr>
      <w:r w:rsidRPr="0066429B">
        <w:rPr>
          <w:rFonts w:ascii="Times New Roman" w:hAnsi="Times New Roman" w:cs="Times New Roman"/>
          <w:sz w:val="28"/>
          <w:szCs w:val="28"/>
        </w:rPr>
        <w:t xml:space="preserve">За время прохождения </w:t>
      </w:r>
      <w:r w:rsidR="00767710">
        <w:rPr>
          <w:rFonts w:ascii="Times New Roman" w:hAnsi="Times New Roman" w:cs="Times New Roman"/>
          <w:sz w:val="28"/>
          <w:szCs w:val="28"/>
        </w:rPr>
        <w:t>учебной</w:t>
      </w:r>
      <w:r w:rsidRPr="0066429B">
        <w:rPr>
          <w:rFonts w:ascii="Times New Roman" w:hAnsi="Times New Roman" w:cs="Times New Roman"/>
          <w:sz w:val="28"/>
          <w:szCs w:val="28"/>
        </w:rPr>
        <w:t xml:space="preserve"> практики  по профессиональному модулю </w:t>
      </w:r>
      <w:r w:rsidR="00766620" w:rsidRPr="00766620">
        <w:rPr>
          <w:rFonts w:ascii="Times New Roman" w:eastAsia="Calibri" w:hAnsi="Times New Roman" w:cs="Times New Roman"/>
          <w:sz w:val="28"/>
          <w:szCs w:val="28"/>
        </w:rPr>
        <w:t>ПМ.03 Проведение расчетов с бюджетом и внебюджетными фондами</w:t>
      </w:r>
    </w:p>
    <w:p w:rsid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обучающийся ____________________________________________________________</w:t>
      </w:r>
    </w:p>
    <w:p w:rsidR="00766620" w:rsidRDefault="00766620" w:rsidP="00766620">
      <w:pPr>
        <w:spacing w:after="0" w:line="240" w:lineRule="auto"/>
        <w:jc w:val="center"/>
        <w:rPr>
          <w:rFonts w:ascii="Times New Roman" w:hAnsi="Times New Roman" w:cs="Times New Roman"/>
          <w:sz w:val="24"/>
          <w:szCs w:val="24"/>
        </w:rPr>
      </w:pPr>
      <w:r w:rsidRPr="00766620">
        <w:rPr>
          <w:rFonts w:ascii="Times New Roman" w:hAnsi="Times New Roman" w:cs="Times New Roman"/>
          <w:sz w:val="24"/>
          <w:szCs w:val="24"/>
        </w:rPr>
        <w:t>(Ф.И.О. студента)</w:t>
      </w:r>
    </w:p>
    <w:p w:rsidR="00047F0C" w:rsidRPr="00766620" w:rsidRDefault="00047F0C" w:rsidP="00766620">
      <w:pPr>
        <w:spacing w:after="0" w:line="240" w:lineRule="auto"/>
        <w:jc w:val="center"/>
        <w:rPr>
          <w:rFonts w:ascii="Times New Roman" w:hAnsi="Times New Roman" w:cs="Times New Roman"/>
          <w:sz w:val="24"/>
          <w:szCs w:val="24"/>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1. __________________________сущность и социальную значимость своей будущей </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(понимает, не понимает) </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профессии,  проявляет к ней устойчивый интерес.</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2.________________________ организовывать собственную деятельность, выбирать</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(способен, не способен)</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типовые методы и способы выполнения профессиональных задач, оценивать их эффективность и качество.</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3. Самостоятельно ________________________ принимать решения в стандартных и </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(может, не может)</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нестандартных ситуациях,  нести за них ответственность.                                                                                  </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4. __________________________ осуществлять поиск и использование информации, </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(умеет, не умеет)</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необходимой для эффективного выполнения профессиональных задач, а так же профессионального и личностного развития.</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5. ___________________________информационно-коммуникационные технологии в</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(использует, не использует)</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профессиональной деятельности.</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6.   ___________________________________ навыки работы в коллективе и команде, </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(демонстрирует, не демонстрирует)</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эффективно общаться с коллегами, руководством, потребителями.</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7.  _____________________</w:t>
      </w:r>
      <w:r w:rsidR="004669AF">
        <w:rPr>
          <w:rFonts w:ascii="Times New Roman" w:hAnsi="Times New Roman" w:cs="Times New Roman"/>
          <w:sz w:val="28"/>
          <w:szCs w:val="28"/>
        </w:rPr>
        <w:t>___</w:t>
      </w:r>
      <w:r w:rsidRPr="0066429B">
        <w:rPr>
          <w:rFonts w:ascii="Times New Roman" w:hAnsi="Times New Roman" w:cs="Times New Roman"/>
          <w:sz w:val="28"/>
          <w:szCs w:val="28"/>
        </w:rPr>
        <w:t>_  брать на себя ответственность за работу членов</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(готов, не готов)</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команды (подчиненных), за результат  выполнения заданий.</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8.   ________________</w:t>
      </w:r>
      <w:r w:rsidR="004669AF">
        <w:rPr>
          <w:rFonts w:ascii="Times New Roman" w:hAnsi="Times New Roman" w:cs="Times New Roman"/>
          <w:sz w:val="28"/>
          <w:szCs w:val="28"/>
        </w:rPr>
        <w:t>_</w:t>
      </w:r>
      <w:r w:rsidRPr="0066429B">
        <w:rPr>
          <w:rFonts w:ascii="Times New Roman" w:hAnsi="Times New Roman" w:cs="Times New Roman"/>
          <w:sz w:val="28"/>
          <w:szCs w:val="28"/>
        </w:rPr>
        <w:t>____ самостоятельно определять задачи профессионального и</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(способен, не способен)</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lastRenderedPageBreak/>
        <w:t>личностного развития, заниматься самообразованием, осознанно планировать повышение квалификации.</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9. ___________________________ в условиях частой смены технологий в</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(ориентируется, не ориентируется)</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профессиональной деятельности.</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 xml:space="preserve"> Руководитель практики   </w:t>
      </w:r>
    </w:p>
    <w:p w:rsidR="0066429B" w:rsidRPr="0066429B" w:rsidRDefault="0066429B" w:rsidP="0066429B">
      <w:pPr>
        <w:spacing w:after="0" w:line="240" w:lineRule="auto"/>
        <w:jc w:val="both"/>
        <w:rPr>
          <w:rFonts w:ascii="Times New Roman" w:hAnsi="Times New Roman" w:cs="Times New Roman"/>
          <w:sz w:val="28"/>
          <w:szCs w:val="28"/>
        </w:rPr>
      </w:pPr>
      <w:r w:rsidRPr="0066429B">
        <w:rPr>
          <w:rFonts w:ascii="Times New Roman" w:hAnsi="Times New Roman" w:cs="Times New Roman"/>
          <w:sz w:val="28"/>
          <w:szCs w:val="28"/>
        </w:rPr>
        <w:t>от организации                     ____________      __________________________</w:t>
      </w:r>
    </w:p>
    <w:p w:rsidR="0066429B" w:rsidRPr="004669AF" w:rsidRDefault="0066429B" w:rsidP="0066429B">
      <w:pPr>
        <w:spacing w:after="0" w:line="240" w:lineRule="auto"/>
        <w:jc w:val="both"/>
        <w:rPr>
          <w:rFonts w:ascii="Times New Roman" w:hAnsi="Times New Roman" w:cs="Times New Roman"/>
          <w:sz w:val="24"/>
          <w:szCs w:val="24"/>
        </w:rPr>
      </w:pPr>
      <w:r w:rsidRPr="004669AF">
        <w:rPr>
          <w:rFonts w:ascii="Times New Roman" w:hAnsi="Times New Roman" w:cs="Times New Roman"/>
          <w:sz w:val="24"/>
          <w:szCs w:val="24"/>
        </w:rPr>
        <w:t xml:space="preserve">    подпись                                 расшифровка подписи</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4669AF" w:rsidP="00664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    20</w:t>
      </w:r>
      <w:r w:rsidR="0066429B" w:rsidRPr="0066429B">
        <w:rPr>
          <w:rFonts w:ascii="Times New Roman" w:hAnsi="Times New Roman" w:cs="Times New Roman"/>
          <w:sz w:val="28"/>
          <w:szCs w:val="28"/>
        </w:rPr>
        <w:t>___ г.</w:t>
      </w:r>
    </w:p>
    <w:p w:rsidR="0066429B" w:rsidRPr="0066429B" w:rsidRDefault="0066429B" w:rsidP="0066429B">
      <w:pPr>
        <w:spacing w:after="0" w:line="240" w:lineRule="auto"/>
        <w:jc w:val="both"/>
        <w:rPr>
          <w:rFonts w:ascii="Times New Roman" w:hAnsi="Times New Roman" w:cs="Times New Roman"/>
          <w:sz w:val="28"/>
          <w:szCs w:val="28"/>
        </w:rPr>
      </w:pPr>
    </w:p>
    <w:p w:rsidR="0066429B" w:rsidRPr="0066429B" w:rsidRDefault="0066429B" w:rsidP="0066429B">
      <w:pPr>
        <w:spacing w:after="0" w:line="240" w:lineRule="auto"/>
        <w:jc w:val="both"/>
        <w:rPr>
          <w:rFonts w:ascii="Times New Roman" w:hAnsi="Times New Roman" w:cs="Times New Roman"/>
          <w:sz w:val="28"/>
          <w:szCs w:val="28"/>
        </w:rPr>
      </w:pPr>
    </w:p>
    <w:p w:rsidR="0066429B" w:rsidRPr="00785EBC" w:rsidRDefault="0066429B"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6429B" w:rsidRPr="00785EBC" w:rsidRDefault="0066429B"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6429B" w:rsidRPr="00785EBC" w:rsidRDefault="0066429B"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5EBC">
        <w:rPr>
          <w:rFonts w:ascii="Times New Roman" w:eastAsia="Times New Roman" w:hAnsi="Times New Roman" w:cs="Times New Roman"/>
          <w:sz w:val="24"/>
          <w:szCs w:val="24"/>
          <w:lang w:eastAsia="ru-RU"/>
        </w:rPr>
        <w:tab/>
      </w:r>
      <w:r w:rsidRPr="00785EBC">
        <w:rPr>
          <w:rFonts w:ascii="Times New Roman" w:eastAsia="Times New Roman" w:hAnsi="Times New Roman" w:cs="Times New Roman"/>
          <w:sz w:val="24"/>
          <w:szCs w:val="24"/>
          <w:lang w:eastAsia="ru-RU"/>
        </w:rPr>
        <w:tab/>
      </w:r>
      <w:r w:rsidRPr="00785EBC">
        <w:rPr>
          <w:rFonts w:ascii="Times New Roman" w:eastAsia="Times New Roman" w:hAnsi="Times New Roman" w:cs="Times New Roman"/>
          <w:sz w:val="24"/>
          <w:szCs w:val="24"/>
          <w:lang w:eastAsia="ru-RU"/>
        </w:rPr>
        <w:tab/>
      </w:r>
    </w:p>
    <w:p w:rsidR="0066429B" w:rsidRPr="00785EBC" w:rsidRDefault="0066429B"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6429B" w:rsidRPr="00785EBC" w:rsidRDefault="0066429B" w:rsidP="0066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b/>
          <w:sz w:val="24"/>
          <w:szCs w:val="24"/>
          <w:lang w:eastAsia="ru-RU"/>
        </w:rPr>
      </w:pP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b/>
          <w:sz w:val="24"/>
          <w:szCs w:val="24"/>
          <w:lang w:eastAsia="ru-RU"/>
        </w:rPr>
      </w:pP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b/>
          <w:sz w:val="24"/>
          <w:szCs w:val="24"/>
          <w:lang w:eastAsia="ru-RU"/>
        </w:rPr>
      </w:pP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eastAsia="Times New Roman" w:hAnsi="Times New Roman" w:cs="Times New Roman"/>
          <w:b/>
          <w:sz w:val="24"/>
          <w:szCs w:val="24"/>
          <w:lang w:eastAsia="ru-RU"/>
        </w:rPr>
      </w:pPr>
    </w:p>
    <w:p w:rsidR="0066429B" w:rsidRPr="00785EBC" w:rsidRDefault="0066429B" w:rsidP="006642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sz w:val="24"/>
          <w:szCs w:val="24"/>
          <w:lang w:eastAsia="ar-SA"/>
        </w:rPr>
      </w:pPr>
    </w:p>
    <w:p w:rsidR="0066429B" w:rsidRPr="00785EBC" w:rsidRDefault="0066429B" w:rsidP="0066429B">
      <w:pPr>
        <w:tabs>
          <w:tab w:val="left" w:pos="2278"/>
        </w:tabs>
        <w:rPr>
          <w:rFonts w:ascii="Times New Roman" w:hAnsi="Times New Roman" w:cs="Times New Roman"/>
          <w:sz w:val="28"/>
          <w:szCs w:val="28"/>
        </w:rPr>
      </w:pPr>
    </w:p>
    <w:p w:rsidR="0066429B" w:rsidRDefault="0066429B"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671AF5" w:rsidRDefault="00671AF5" w:rsidP="0066429B">
      <w:pPr>
        <w:tabs>
          <w:tab w:val="left" w:pos="2278"/>
        </w:tabs>
        <w:rPr>
          <w:rFonts w:ascii="Times New Roman" w:hAnsi="Times New Roman" w:cs="Times New Roman"/>
          <w:sz w:val="28"/>
          <w:szCs w:val="28"/>
        </w:rPr>
      </w:pPr>
    </w:p>
    <w:p w:rsidR="00F368B0" w:rsidRPr="00785EBC" w:rsidRDefault="00F368B0" w:rsidP="00F368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r w:rsidRPr="00785EBC">
        <w:rPr>
          <w:rFonts w:ascii="Times New Roman" w:eastAsia="Times New Roman" w:hAnsi="Times New Roman" w:cs="Times New Roman"/>
          <w:i/>
          <w:sz w:val="28"/>
          <w:szCs w:val="28"/>
          <w:lang w:eastAsia="ar-SA"/>
        </w:rPr>
        <w:lastRenderedPageBreak/>
        <w:t>Приложение</w:t>
      </w:r>
      <w:r>
        <w:rPr>
          <w:rFonts w:ascii="Times New Roman" w:eastAsia="Times New Roman" w:hAnsi="Times New Roman" w:cs="Times New Roman"/>
          <w:i/>
          <w:sz w:val="28"/>
          <w:szCs w:val="28"/>
          <w:lang w:eastAsia="ar-SA"/>
        </w:rPr>
        <w:t xml:space="preserve"> Е</w:t>
      </w:r>
    </w:p>
    <w:p w:rsidR="00F368B0" w:rsidRDefault="00F368B0" w:rsidP="00F368B0">
      <w:pPr>
        <w:pStyle w:val="1"/>
        <w:spacing w:before="0" w:line="240" w:lineRule="auto"/>
        <w:jc w:val="center"/>
        <w:rPr>
          <w:rFonts w:ascii="Times New Roman" w:hAnsi="Times New Roman"/>
          <w:sz w:val="20"/>
          <w:szCs w:val="20"/>
        </w:rPr>
      </w:pPr>
    </w:p>
    <w:p w:rsidR="007A5BDD" w:rsidRPr="0066429B" w:rsidRDefault="007A5BDD" w:rsidP="007A5BDD">
      <w:pPr>
        <w:spacing w:after="0" w:line="240" w:lineRule="auto"/>
        <w:jc w:val="center"/>
        <w:rPr>
          <w:rFonts w:ascii="Times New Roman" w:hAnsi="Times New Roman" w:cs="Times New Roman"/>
          <w:b/>
          <w:sz w:val="28"/>
          <w:szCs w:val="28"/>
        </w:rPr>
      </w:pPr>
      <w:r w:rsidRPr="0066429B">
        <w:rPr>
          <w:rFonts w:ascii="Times New Roman" w:hAnsi="Times New Roman" w:cs="Times New Roman"/>
          <w:b/>
          <w:sz w:val="28"/>
          <w:szCs w:val="28"/>
        </w:rPr>
        <w:t>Характеристика руководителя практики</w:t>
      </w:r>
    </w:p>
    <w:p w:rsidR="007A5BDD" w:rsidRPr="0066429B" w:rsidRDefault="007A5BDD" w:rsidP="007A5BDD">
      <w:pPr>
        <w:spacing w:after="0" w:line="240" w:lineRule="auto"/>
        <w:jc w:val="center"/>
        <w:rPr>
          <w:rFonts w:ascii="Times New Roman" w:hAnsi="Times New Roman" w:cs="Times New Roman"/>
          <w:b/>
          <w:sz w:val="28"/>
          <w:szCs w:val="28"/>
        </w:rPr>
      </w:pPr>
      <w:r w:rsidRPr="0066429B">
        <w:rPr>
          <w:rFonts w:ascii="Times New Roman" w:hAnsi="Times New Roman" w:cs="Times New Roman"/>
          <w:b/>
          <w:sz w:val="28"/>
          <w:szCs w:val="28"/>
        </w:rPr>
        <w:t xml:space="preserve">на обучающегося по специальности </w:t>
      </w:r>
      <w:r w:rsidRPr="0066429B">
        <w:rPr>
          <w:rFonts w:ascii="Times New Roman" w:eastAsia="Times New Roman" w:hAnsi="Times New Roman" w:cs="Times New Roman"/>
          <w:b/>
          <w:sz w:val="28"/>
          <w:szCs w:val="28"/>
          <w:lang w:eastAsia="ar-SA"/>
        </w:rPr>
        <w:t>38.02.01  Экономика и бухгалтерский учет  (по отраслям)</w:t>
      </w:r>
      <w:r w:rsidRPr="0066429B">
        <w:rPr>
          <w:rFonts w:ascii="Times New Roman" w:hAnsi="Times New Roman" w:cs="Times New Roman"/>
          <w:b/>
          <w:sz w:val="28"/>
          <w:szCs w:val="28"/>
        </w:rPr>
        <w:t xml:space="preserve"> по освоению</w:t>
      </w:r>
      <w:r w:rsidR="00F13483">
        <w:rPr>
          <w:rFonts w:ascii="Times New Roman" w:hAnsi="Times New Roman" w:cs="Times New Roman"/>
          <w:b/>
          <w:sz w:val="28"/>
          <w:szCs w:val="28"/>
        </w:rPr>
        <w:t xml:space="preserve"> </w:t>
      </w:r>
      <w:r w:rsidRPr="007A5BDD">
        <w:rPr>
          <w:rFonts w:ascii="Times New Roman" w:hAnsi="Times New Roman"/>
          <w:b/>
          <w:color w:val="000000" w:themeColor="text1"/>
          <w:sz w:val="28"/>
          <w:szCs w:val="28"/>
        </w:rPr>
        <w:t>профессиональных</w:t>
      </w:r>
      <w:r w:rsidRPr="0066429B">
        <w:rPr>
          <w:rFonts w:ascii="Times New Roman" w:hAnsi="Times New Roman" w:cs="Times New Roman"/>
          <w:b/>
          <w:sz w:val="28"/>
          <w:szCs w:val="28"/>
        </w:rPr>
        <w:t xml:space="preserve"> компетенций</w:t>
      </w:r>
      <w:r>
        <w:rPr>
          <w:rFonts w:ascii="Times New Roman" w:hAnsi="Times New Roman" w:cs="Times New Roman"/>
          <w:b/>
          <w:sz w:val="28"/>
          <w:szCs w:val="28"/>
        </w:rPr>
        <w:t>:</w:t>
      </w:r>
    </w:p>
    <w:p w:rsidR="00F368B0" w:rsidRDefault="00F368B0" w:rsidP="00F368B0">
      <w:pPr>
        <w:pStyle w:val="1"/>
        <w:spacing w:before="0" w:line="240" w:lineRule="auto"/>
        <w:jc w:val="center"/>
        <w:rPr>
          <w:rFonts w:ascii="Times New Roman" w:hAnsi="Times New Roman"/>
          <w:sz w:val="20"/>
          <w:szCs w:val="20"/>
        </w:rPr>
      </w:pPr>
    </w:p>
    <w:p w:rsidR="00F368B0" w:rsidRPr="00671AF5" w:rsidRDefault="00F368B0" w:rsidP="00671AF5">
      <w:pPr>
        <w:spacing w:after="0" w:line="240" w:lineRule="auto"/>
        <w:jc w:val="center"/>
        <w:rPr>
          <w:rFonts w:ascii="Times New Roman" w:hAnsi="Times New Roman"/>
          <w:i/>
          <w:sz w:val="28"/>
          <w:szCs w:val="28"/>
        </w:rPr>
      </w:pPr>
    </w:p>
    <w:p w:rsidR="00F368B0" w:rsidRPr="00423A5F" w:rsidRDefault="00F368B0" w:rsidP="00047F0C">
      <w:pPr>
        <w:spacing w:after="0" w:line="240" w:lineRule="auto"/>
        <w:ind w:firstLine="567"/>
        <w:jc w:val="both"/>
        <w:rPr>
          <w:rFonts w:ascii="Times New Roman" w:hAnsi="Times New Roman"/>
          <w:i/>
          <w:sz w:val="28"/>
          <w:szCs w:val="28"/>
        </w:rPr>
      </w:pPr>
      <w:r w:rsidRPr="00F368B0">
        <w:rPr>
          <w:rFonts w:ascii="Times New Roman" w:hAnsi="Times New Roman"/>
          <w:sz w:val="28"/>
          <w:szCs w:val="28"/>
        </w:rPr>
        <w:t xml:space="preserve">За время прохождения </w:t>
      </w:r>
      <w:r w:rsidR="00767710">
        <w:rPr>
          <w:rFonts w:ascii="Times New Roman" w:hAnsi="Times New Roman"/>
          <w:i/>
          <w:sz w:val="28"/>
          <w:szCs w:val="28"/>
        </w:rPr>
        <w:t>учебной</w:t>
      </w:r>
      <w:r w:rsidR="008A23B3" w:rsidRPr="00423A5F">
        <w:rPr>
          <w:rFonts w:ascii="Times New Roman" w:hAnsi="Times New Roman"/>
          <w:i/>
          <w:sz w:val="28"/>
          <w:szCs w:val="28"/>
        </w:rPr>
        <w:t xml:space="preserve"> </w:t>
      </w:r>
      <w:r w:rsidRPr="00423A5F">
        <w:rPr>
          <w:rFonts w:ascii="Times New Roman" w:hAnsi="Times New Roman"/>
          <w:i/>
          <w:sz w:val="28"/>
          <w:szCs w:val="28"/>
        </w:rPr>
        <w:t>практики</w:t>
      </w:r>
      <w:r w:rsidR="008A23B3" w:rsidRPr="00423A5F">
        <w:rPr>
          <w:rFonts w:ascii="Times New Roman" w:hAnsi="Times New Roman"/>
          <w:i/>
          <w:sz w:val="28"/>
          <w:szCs w:val="28"/>
        </w:rPr>
        <w:t xml:space="preserve"> (по профилю специальности)</w:t>
      </w:r>
    </w:p>
    <w:p w:rsidR="00F368B0" w:rsidRPr="00F368B0" w:rsidRDefault="00F368B0" w:rsidP="003C5F4B">
      <w:pPr>
        <w:spacing w:after="0" w:line="240" w:lineRule="auto"/>
        <w:jc w:val="both"/>
        <w:rPr>
          <w:rFonts w:ascii="Times New Roman" w:hAnsi="Times New Roman"/>
          <w:sz w:val="28"/>
          <w:szCs w:val="28"/>
        </w:rPr>
      </w:pPr>
      <w:r w:rsidRPr="00F368B0">
        <w:rPr>
          <w:rFonts w:ascii="Times New Roman" w:hAnsi="Times New Roman"/>
          <w:sz w:val="28"/>
          <w:szCs w:val="28"/>
        </w:rPr>
        <w:t>по профессиональному модулю</w:t>
      </w:r>
      <w:r w:rsidR="003C5F4B" w:rsidRPr="00423A5F">
        <w:rPr>
          <w:rFonts w:ascii="Times New Roman" w:eastAsia="Calibri" w:hAnsi="Times New Roman" w:cs="Times New Roman"/>
          <w:i/>
          <w:sz w:val="28"/>
          <w:szCs w:val="28"/>
        </w:rPr>
        <w:t>ПМ.03 Проведение расчетов с бюджетом и внебюджетными фондами</w:t>
      </w:r>
    </w:p>
    <w:p w:rsidR="00F368B0" w:rsidRPr="00F368B0" w:rsidRDefault="00F368B0" w:rsidP="00F368B0">
      <w:pPr>
        <w:spacing w:after="0" w:line="240" w:lineRule="auto"/>
        <w:jc w:val="both"/>
        <w:rPr>
          <w:rFonts w:ascii="Times New Roman" w:hAnsi="Times New Roman"/>
          <w:sz w:val="28"/>
          <w:szCs w:val="28"/>
        </w:rPr>
      </w:pPr>
      <w:r w:rsidRPr="00F368B0">
        <w:rPr>
          <w:rFonts w:ascii="Times New Roman" w:hAnsi="Times New Roman"/>
          <w:sz w:val="28"/>
          <w:szCs w:val="28"/>
        </w:rPr>
        <w:t>обучающийся____________________________________________________________</w:t>
      </w:r>
    </w:p>
    <w:p w:rsidR="00D62FD2" w:rsidRDefault="00D62FD2" w:rsidP="00D62FD2">
      <w:pPr>
        <w:spacing w:after="0" w:line="240" w:lineRule="auto"/>
        <w:jc w:val="center"/>
        <w:rPr>
          <w:rFonts w:ascii="Times New Roman" w:hAnsi="Times New Roman" w:cs="Times New Roman"/>
          <w:sz w:val="24"/>
          <w:szCs w:val="24"/>
        </w:rPr>
      </w:pPr>
      <w:r w:rsidRPr="00766620">
        <w:rPr>
          <w:rFonts w:ascii="Times New Roman" w:hAnsi="Times New Roman" w:cs="Times New Roman"/>
          <w:sz w:val="24"/>
          <w:szCs w:val="24"/>
        </w:rPr>
        <w:t>(Ф.И.О. студента)</w:t>
      </w:r>
    </w:p>
    <w:p w:rsidR="00671AF5" w:rsidRDefault="00671AF5" w:rsidP="00D62FD2">
      <w:pPr>
        <w:spacing w:after="0" w:line="240" w:lineRule="auto"/>
        <w:jc w:val="center"/>
        <w:rPr>
          <w:rFonts w:ascii="Times New Roman" w:hAnsi="Times New Roman" w:cs="Times New Roman"/>
          <w:sz w:val="24"/>
          <w:szCs w:val="24"/>
        </w:rPr>
      </w:pPr>
    </w:p>
    <w:p w:rsidR="00F368B0" w:rsidRPr="00671AF5" w:rsidRDefault="00671AF5" w:rsidP="00671AF5">
      <w:pPr>
        <w:ind w:firstLine="567"/>
        <w:jc w:val="both"/>
        <w:rPr>
          <w:rFonts w:ascii="Times New Roman" w:eastAsiaTheme="minorEastAsia" w:hAnsi="Times New Roman" w:cs="Times New Roman"/>
          <w:sz w:val="28"/>
          <w:szCs w:val="28"/>
          <w:lang w:eastAsia="ru-RU"/>
        </w:rPr>
      </w:pPr>
      <w:r w:rsidRPr="00671AF5">
        <w:rPr>
          <w:rFonts w:ascii="Times New Roman" w:eastAsiaTheme="minorEastAsia" w:hAnsi="Times New Roman" w:cs="Times New Roman"/>
          <w:sz w:val="28"/>
          <w:szCs w:val="28"/>
          <w:lang w:eastAsia="ru-RU"/>
        </w:rPr>
        <w:t>При освоении профессиональных компетенций (Описание овладения ПК в соответствии с тем уровнем, который указан в АЛ)</w:t>
      </w:r>
    </w:p>
    <w:p w:rsidR="00671AF5" w:rsidRDefault="00671AF5" w:rsidP="00671AF5">
      <w:pPr>
        <w:spacing w:after="0" w:line="240" w:lineRule="auto"/>
        <w:ind w:firstLine="567"/>
        <w:jc w:val="both"/>
        <w:rPr>
          <w:rFonts w:ascii="Times New Roman" w:hAnsi="Times New Roman" w:cs="Times New Roman"/>
          <w:sz w:val="28"/>
          <w:szCs w:val="28"/>
        </w:rPr>
      </w:pPr>
      <w:r w:rsidRPr="003C5F4B">
        <w:rPr>
          <w:rFonts w:ascii="Times New Roman" w:hAnsi="Times New Roman" w:cs="Times New Roman"/>
          <w:sz w:val="28"/>
          <w:szCs w:val="28"/>
        </w:rPr>
        <w:t>ПК 3.1. Формировать бухгалтерские проводки по начислению и перечислению налогов и сбо</w:t>
      </w:r>
      <w:r>
        <w:rPr>
          <w:rFonts w:ascii="Times New Roman" w:hAnsi="Times New Roman" w:cs="Times New Roman"/>
          <w:sz w:val="28"/>
          <w:szCs w:val="28"/>
        </w:rPr>
        <w:t>ров в бюджеты различных уровней</w:t>
      </w:r>
    </w:p>
    <w:p w:rsidR="00671AF5" w:rsidRPr="00671AF5" w:rsidRDefault="00671AF5" w:rsidP="00671AF5">
      <w:pPr>
        <w:rPr>
          <w:rFonts w:ascii="Times New Roman" w:eastAsiaTheme="minorEastAsia" w:hAnsi="Times New Roman" w:cs="Times New Roman"/>
          <w:sz w:val="20"/>
          <w:szCs w:val="20"/>
          <w:u w:val="single"/>
          <w:lang w:eastAsia="ru-RU"/>
        </w:rPr>
      </w:pPr>
      <w:r w:rsidRPr="00671AF5">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0"/>
          <w:szCs w:val="20"/>
          <w:lang w:eastAsia="ru-RU"/>
        </w:rPr>
        <w:t>______________________________</w:t>
      </w:r>
      <w:r w:rsidRPr="00671AF5">
        <w:rPr>
          <w:rFonts w:ascii="Times New Roman" w:eastAsiaTheme="minorEastAsia" w:hAnsi="Times New Roman" w:cs="Times New Roman"/>
          <w:sz w:val="20"/>
          <w:szCs w:val="20"/>
          <w:lang w:eastAsia="ru-RU"/>
        </w:rPr>
        <w:t>_______</w:t>
      </w:r>
    </w:p>
    <w:p w:rsidR="00671AF5" w:rsidRDefault="00671AF5" w:rsidP="00671AF5">
      <w:pPr>
        <w:spacing w:after="0" w:line="240" w:lineRule="auto"/>
        <w:ind w:firstLine="567"/>
        <w:jc w:val="both"/>
        <w:rPr>
          <w:rFonts w:ascii="Times New Roman" w:hAnsi="Times New Roman" w:cs="Times New Roman"/>
          <w:sz w:val="28"/>
          <w:szCs w:val="28"/>
        </w:rPr>
      </w:pPr>
      <w:r w:rsidRPr="003C5F4B">
        <w:rPr>
          <w:rFonts w:ascii="Times New Roman" w:hAnsi="Times New Roman" w:cs="Times New Roman"/>
          <w:sz w:val="28"/>
          <w:szCs w:val="28"/>
        </w:rPr>
        <w:t>ПК 3.2. Оформлять платежные документы для перечисления налогов и сборов в бюджет, контролировать их прохождение по расчетн</w:t>
      </w:r>
      <w:r>
        <w:rPr>
          <w:rFonts w:ascii="Times New Roman" w:hAnsi="Times New Roman" w:cs="Times New Roman"/>
          <w:sz w:val="28"/>
          <w:szCs w:val="28"/>
        </w:rPr>
        <w:t>о-кассовым банковским операциям</w:t>
      </w:r>
    </w:p>
    <w:p w:rsidR="00671AF5" w:rsidRPr="00671AF5" w:rsidRDefault="00671AF5" w:rsidP="00671AF5">
      <w:pPr>
        <w:rPr>
          <w:rFonts w:ascii="Times New Roman" w:eastAsiaTheme="minorEastAsia" w:hAnsi="Times New Roman" w:cs="Times New Roman"/>
          <w:sz w:val="20"/>
          <w:szCs w:val="20"/>
          <w:u w:val="single"/>
          <w:lang w:eastAsia="ru-RU"/>
        </w:rPr>
      </w:pPr>
      <w:r w:rsidRPr="00671AF5">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0"/>
          <w:szCs w:val="20"/>
          <w:lang w:eastAsia="ru-RU"/>
        </w:rPr>
        <w:t>______________________________</w:t>
      </w:r>
      <w:r w:rsidRPr="00671AF5">
        <w:rPr>
          <w:rFonts w:ascii="Times New Roman" w:eastAsiaTheme="minorEastAsia" w:hAnsi="Times New Roman" w:cs="Times New Roman"/>
          <w:sz w:val="20"/>
          <w:szCs w:val="20"/>
          <w:lang w:eastAsia="ru-RU"/>
        </w:rPr>
        <w:t>_______</w:t>
      </w:r>
    </w:p>
    <w:p w:rsidR="00671AF5" w:rsidRDefault="00671AF5" w:rsidP="00671AF5">
      <w:pPr>
        <w:spacing w:after="0" w:line="240" w:lineRule="auto"/>
        <w:ind w:firstLine="567"/>
        <w:jc w:val="both"/>
        <w:rPr>
          <w:rFonts w:ascii="Times New Roman" w:hAnsi="Times New Roman" w:cs="Times New Roman"/>
          <w:sz w:val="28"/>
          <w:szCs w:val="28"/>
        </w:rPr>
      </w:pPr>
      <w:r w:rsidRPr="003C5F4B">
        <w:rPr>
          <w:rFonts w:ascii="Times New Roman" w:hAnsi="Times New Roman" w:cs="Times New Roman"/>
          <w:sz w:val="28"/>
          <w:szCs w:val="28"/>
        </w:rPr>
        <w:t>ПК 3.3. Формировать бухгалтерские проводки по начислению и перечислению страховых взносов во внебюд</w:t>
      </w:r>
      <w:r>
        <w:rPr>
          <w:rFonts w:ascii="Times New Roman" w:hAnsi="Times New Roman" w:cs="Times New Roman"/>
          <w:sz w:val="28"/>
          <w:szCs w:val="28"/>
        </w:rPr>
        <w:t>жетные фонды и налоговые органы</w:t>
      </w:r>
    </w:p>
    <w:p w:rsidR="00671AF5" w:rsidRPr="00671AF5" w:rsidRDefault="00671AF5" w:rsidP="00671AF5">
      <w:pPr>
        <w:rPr>
          <w:rFonts w:ascii="Times New Roman" w:eastAsiaTheme="minorEastAsia" w:hAnsi="Times New Roman" w:cs="Times New Roman"/>
          <w:sz w:val="20"/>
          <w:szCs w:val="20"/>
          <w:u w:val="single"/>
          <w:lang w:eastAsia="ru-RU"/>
        </w:rPr>
      </w:pPr>
      <w:r w:rsidRPr="00671AF5">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0"/>
          <w:szCs w:val="20"/>
          <w:lang w:eastAsia="ru-RU"/>
        </w:rPr>
        <w:t>______________________________</w:t>
      </w:r>
      <w:r w:rsidRPr="00671AF5">
        <w:rPr>
          <w:rFonts w:ascii="Times New Roman" w:eastAsiaTheme="minorEastAsia" w:hAnsi="Times New Roman" w:cs="Times New Roman"/>
          <w:sz w:val="20"/>
          <w:szCs w:val="20"/>
          <w:lang w:eastAsia="ru-RU"/>
        </w:rPr>
        <w:t>_______</w:t>
      </w:r>
    </w:p>
    <w:p w:rsidR="00671AF5" w:rsidRPr="003C5F4B" w:rsidRDefault="00671AF5" w:rsidP="00671AF5">
      <w:pPr>
        <w:spacing w:after="0" w:line="240" w:lineRule="auto"/>
        <w:ind w:firstLine="567"/>
        <w:jc w:val="both"/>
        <w:rPr>
          <w:rFonts w:ascii="Times New Roman" w:hAnsi="Times New Roman" w:cs="Times New Roman"/>
          <w:sz w:val="28"/>
          <w:szCs w:val="28"/>
        </w:rPr>
      </w:pPr>
      <w:r w:rsidRPr="003C5F4B">
        <w:rPr>
          <w:rFonts w:ascii="Times New Roman" w:hAnsi="Times New Roman" w:cs="Times New Roman"/>
          <w:sz w:val="28"/>
          <w:szCs w:val="28"/>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671AF5" w:rsidRPr="00671AF5" w:rsidRDefault="00671AF5" w:rsidP="00671AF5">
      <w:pPr>
        <w:rPr>
          <w:rFonts w:ascii="Times New Roman" w:eastAsiaTheme="minorEastAsia" w:hAnsi="Times New Roman" w:cs="Times New Roman"/>
          <w:sz w:val="20"/>
          <w:szCs w:val="20"/>
          <w:u w:val="single"/>
          <w:lang w:eastAsia="ru-RU"/>
        </w:rPr>
      </w:pPr>
      <w:r w:rsidRPr="00671AF5">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0"/>
          <w:szCs w:val="20"/>
          <w:lang w:eastAsia="ru-RU"/>
        </w:rPr>
        <w:t>______________________________</w:t>
      </w:r>
      <w:r w:rsidRPr="00671AF5">
        <w:rPr>
          <w:rFonts w:ascii="Times New Roman" w:eastAsiaTheme="minorEastAsia" w:hAnsi="Times New Roman" w:cs="Times New Roman"/>
          <w:sz w:val="20"/>
          <w:szCs w:val="20"/>
          <w:lang w:eastAsia="ru-RU"/>
        </w:rPr>
        <w:t>_______</w:t>
      </w:r>
    </w:p>
    <w:p w:rsidR="00F368B0" w:rsidRPr="00F368B0" w:rsidRDefault="00F368B0" w:rsidP="00F368B0">
      <w:pPr>
        <w:spacing w:after="0" w:line="240" w:lineRule="auto"/>
        <w:jc w:val="both"/>
        <w:rPr>
          <w:rFonts w:ascii="Times New Roman" w:hAnsi="Times New Roman"/>
          <w:sz w:val="28"/>
          <w:szCs w:val="28"/>
        </w:rPr>
      </w:pPr>
    </w:p>
    <w:p w:rsidR="00F368B0" w:rsidRPr="00F368B0" w:rsidRDefault="00423A5F" w:rsidP="00F368B0">
      <w:pPr>
        <w:pStyle w:val="s1"/>
        <w:spacing w:before="0" w:beforeAutospacing="0" w:after="0" w:afterAutospacing="0"/>
        <w:jc w:val="both"/>
        <w:rPr>
          <w:sz w:val="28"/>
          <w:szCs w:val="28"/>
        </w:rPr>
      </w:pPr>
      <w:r>
        <w:rPr>
          <w:sz w:val="28"/>
          <w:szCs w:val="28"/>
        </w:rPr>
        <w:t>«____»_____________     20</w:t>
      </w:r>
      <w:r w:rsidR="00F368B0" w:rsidRPr="00F368B0">
        <w:rPr>
          <w:sz w:val="28"/>
          <w:szCs w:val="28"/>
        </w:rPr>
        <w:t>__ г.</w:t>
      </w:r>
    </w:p>
    <w:p w:rsidR="00F368B0" w:rsidRPr="00F368B0" w:rsidRDefault="00F368B0" w:rsidP="00F368B0">
      <w:pPr>
        <w:pStyle w:val="s1"/>
        <w:spacing w:before="0" w:beforeAutospacing="0" w:after="0" w:afterAutospacing="0"/>
        <w:jc w:val="both"/>
        <w:rPr>
          <w:sz w:val="28"/>
          <w:szCs w:val="28"/>
        </w:rPr>
      </w:pPr>
    </w:p>
    <w:p w:rsidR="00F368B0" w:rsidRPr="00F368B0" w:rsidRDefault="00F368B0" w:rsidP="00F368B0">
      <w:pPr>
        <w:spacing w:after="0" w:line="240" w:lineRule="auto"/>
        <w:rPr>
          <w:rFonts w:ascii="Times New Roman" w:hAnsi="Times New Roman"/>
          <w:sz w:val="28"/>
          <w:szCs w:val="28"/>
        </w:rPr>
      </w:pPr>
    </w:p>
    <w:p w:rsidR="00F368B0" w:rsidRPr="00F368B0" w:rsidRDefault="00F368B0" w:rsidP="00F368B0">
      <w:pPr>
        <w:spacing w:after="0" w:line="240" w:lineRule="auto"/>
        <w:rPr>
          <w:rFonts w:ascii="Times New Roman" w:hAnsi="Times New Roman"/>
          <w:sz w:val="28"/>
          <w:szCs w:val="28"/>
        </w:rPr>
      </w:pPr>
      <w:r w:rsidRPr="00F368B0">
        <w:rPr>
          <w:rFonts w:ascii="Times New Roman" w:hAnsi="Times New Roman"/>
          <w:sz w:val="28"/>
          <w:szCs w:val="28"/>
        </w:rPr>
        <w:t xml:space="preserve"> Руководитель практики  от организации_____________     ____________________</w:t>
      </w:r>
    </w:p>
    <w:p w:rsidR="00F368B0" w:rsidRPr="003C5F4B" w:rsidRDefault="00F368B0" w:rsidP="00F368B0">
      <w:pPr>
        <w:spacing w:after="0" w:line="240" w:lineRule="auto"/>
        <w:rPr>
          <w:rFonts w:ascii="Times New Roman" w:hAnsi="Times New Roman"/>
        </w:rPr>
      </w:pPr>
      <w:r w:rsidRPr="003C5F4B">
        <w:rPr>
          <w:rFonts w:ascii="Times New Roman" w:hAnsi="Times New Roman"/>
        </w:rPr>
        <w:t xml:space="preserve"> подпись                            расшифровка подписи</w:t>
      </w:r>
    </w:p>
    <w:p w:rsidR="00423A5F" w:rsidRPr="00047F0C" w:rsidRDefault="00F368B0" w:rsidP="00047F0C">
      <w:pPr>
        <w:tabs>
          <w:tab w:val="left" w:pos="2278"/>
        </w:tabs>
        <w:rPr>
          <w:rFonts w:ascii="Times New Roman" w:hAnsi="Times New Roman" w:cs="Times New Roman"/>
          <w:sz w:val="28"/>
          <w:szCs w:val="28"/>
        </w:rPr>
      </w:pPr>
      <w:r w:rsidRPr="00F368B0">
        <w:rPr>
          <w:rFonts w:ascii="Times New Roman" w:hAnsi="Times New Roman"/>
          <w:sz w:val="28"/>
          <w:szCs w:val="28"/>
        </w:rPr>
        <w:t xml:space="preserve">              М.П.</w:t>
      </w:r>
    </w:p>
    <w:sectPr w:rsidR="00423A5F" w:rsidRPr="00047F0C" w:rsidSect="00AA5EB2">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96" w:rsidRDefault="00F16596" w:rsidP="00923F8C">
      <w:pPr>
        <w:spacing w:after="0" w:line="240" w:lineRule="auto"/>
      </w:pPr>
      <w:r>
        <w:separator/>
      </w:r>
    </w:p>
  </w:endnote>
  <w:endnote w:type="continuationSeparator" w:id="0">
    <w:p w:rsidR="00F16596" w:rsidRDefault="00F16596" w:rsidP="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8552"/>
      <w:docPartObj>
        <w:docPartGallery w:val="Page Numbers (Bottom of Page)"/>
        <w:docPartUnique/>
      </w:docPartObj>
    </w:sdtPr>
    <w:sdtEndPr/>
    <w:sdtContent>
      <w:p w:rsidR="00F16596" w:rsidRDefault="00484FE9">
        <w:pPr>
          <w:pStyle w:val="a8"/>
          <w:jc w:val="right"/>
        </w:pPr>
        <w:r>
          <w:fldChar w:fldCharType="begin"/>
        </w:r>
        <w:r w:rsidR="00F16596">
          <w:instrText xml:space="preserve"> PAGE   \* MERGEFORMAT </w:instrText>
        </w:r>
        <w:r>
          <w:fldChar w:fldCharType="separate"/>
        </w:r>
        <w:r w:rsidR="00994BCA">
          <w:rPr>
            <w:noProof/>
          </w:rPr>
          <w:t>2</w:t>
        </w:r>
        <w:r>
          <w:rPr>
            <w:noProof/>
          </w:rPr>
          <w:fldChar w:fldCharType="end"/>
        </w:r>
      </w:p>
    </w:sdtContent>
  </w:sdt>
  <w:p w:rsidR="00F16596" w:rsidRDefault="00F165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96" w:rsidRDefault="00F16596" w:rsidP="00923F8C">
      <w:pPr>
        <w:spacing w:after="0" w:line="240" w:lineRule="auto"/>
      </w:pPr>
      <w:r>
        <w:separator/>
      </w:r>
    </w:p>
  </w:footnote>
  <w:footnote w:type="continuationSeparator" w:id="0">
    <w:p w:rsidR="00F16596" w:rsidRDefault="00F16596" w:rsidP="0092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DE16C1"/>
    <w:multiLevelType w:val="hybridMultilevel"/>
    <w:tmpl w:val="36BC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F44FA"/>
    <w:multiLevelType w:val="hybridMultilevel"/>
    <w:tmpl w:val="DB722F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B50FBD"/>
    <w:multiLevelType w:val="hybridMultilevel"/>
    <w:tmpl w:val="466AA6BA"/>
    <w:lvl w:ilvl="0" w:tplc="3E0EEC6A">
      <w:numFmt w:val="bullet"/>
      <w:lvlText w:val="-"/>
      <w:lvlJc w:val="left"/>
      <w:pPr>
        <w:tabs>
          <w:tab w:val="num" w:pos="1380"/>
        </w:tabs>
        <w:ind w:left="1380" w:hanging="8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B87AEE"/>
    <w:multiLevelType w:val="hybridMultilevel"/>
    <w:tmpl w:val="9580F3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2A2CA0"/>
    <w:multiLevelType w:val="multilevel"/>
    <w:tmpl w:val="4540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F33F5"/>
    <w:multiLevelType w:val="hybridMultilevel"/>
    <w:tmpl w:val="D6B22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C0CE4"/>
    <w:multiLevelType w:val="hybridMultilevel"/>
    <w:tmpl w:val="982A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16268"/>
    <w:multiLevelType w:val="multilevel"/>
    <w:tmpl w:val="F2FA0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F82ABB"/>
    <w:multiLevelType w:val="multilevel"/>
    <w:tmpl w:val="023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A2FF6"/>
    <w:multiLevelType w:val="hybridMultilevel"/>
    <w:tmpl w:val="6F905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B6328"/>
    <w:multiLevelType w:val="multilevel"/>
    <w:tmpl w:val="621E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566E98"/>
    <w:multiLevelType w:val="hybridMultilevel"/>
    <w:tmpl w:val="0B8C5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C411621"/>
    <w:multiLevelType w:val="multilevel"/>
    <w:tmpl w:val="3E76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162BE"/>
    <w:multiLevelType w:val="multilevel"/>
    <w:tmpl w:val="B4C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06323"/>
    <w:multiLevelType w:val="hybridMultilevel"/>
    <w:tmpl w:val="EB2A6C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9A12E3F"/>
    <w:multiLevelType w:val="hybridMultilevel"/>
    <w:tmpl w:val="E440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12870"/>
    <w:multiLevelType w:val="multilevel"/>
    <w:tmpl w:val="3072E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1B7136"/>
    <w:multiLevelType w:val="hybridMultilevel"/>
    <w:tmpl w:val="A7C6C272"/>
    <w:lvl w:ilvl="0" w:tplc="2528DBD0">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1E486C"/>
    <w:multiLevelType w:val="multilevel"/>
    <w:tmpl w:val="0046E9A6"/>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sz w:val="28"/>
        <w:szCs w:val="28"/>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6E3523F"/>
    <w:multiLevelType w:val="multilevel"/>
    <w:tmpl w:val="1724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E07527"/>
    <w:multiLevelType w:val="multilevel"/>
    <w:tmpl w:val="3C42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85185"/>
    <w:multiLevelType w:val="hybridMultilevel"/>
    <w:tmpl w:val="67EA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157C1F"/>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BD17C1"/>
    <w:multiLevelType w:val="hybridMultilevel"/>
    <w:tmpl w:val="0F0C8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11275"/>
    <w:multiLevelType w:val="hybridMultilevel"/>
    <w:tmpl w:val="4322DC52"/>
    <w:lvl w:ilvl="0" w:tplc="069E32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44885506"/>
    <w:multiLevelType w:val="hybridMultilevel"/>
    <w:tmpl w:val="0298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267943"/>
    <w:multiLevelType w:val="hybridMultilevel"/>
    <w:tmpl w:val="B0D6AA12"/>
    <w:lvl w:ilvl="0" w:tplc="E3BC3B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90228B"/>
    <w:multiLevelType w:val="hybridMultilevel"/>
    <w:tmpl w:val="EDB6E0E4"/>
    <w:lvl w:ilvl="0" w:tplc="E1C49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503D07"/>
    <w:multiLevelType w:val="hybridMultilevel"/>
    <w:tmpl w:val="285A4A7C"/>
    <w:lvl w:ilvl="0" w:tplc="DFA08462">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34">
    <w:nsid w:val="4C5C345C"/>
    <w:multiLevelType w:val="hybridMultilevel"/>
    <w:tmpl w:val="7D0A535A"/>
    <w:lvl w:ilvl="0" w:tplc="31726A0A">
      <w:numFmt w:val="bullet"/>
      <w:lvlText w:val="-"/>
      <w:lvlJc w:val="left"/>
      <w:pPr>
        <w:tabs>
          <w:tab w:val="num" w:pos="1380"/>
        </w:tabs>
        <w:ind w:left="1380" w:hanging="840"/>
      </w:pPr>
      <w:rPr>
        <w:rFonts w:ascii="Times New Roman" w:eastAsia="Times New Roman" w:hAnsi="Times New Roman" w:cs="Times New Roman" w:hint="default"/>
        <w:b/>
      </w:rPr>
    </w:lvl>
    <w:lvl w:ilvl="1" w:tplc="9078DBEC">
      <w:start w:val="1"/>
      <w:numFmt w:val="bullet"/>
      <w:lvlText w:val="—"/>
      <w:lvlJc w:val="left"/>
      <w:pPr>
        <w:tabs>
          <w:tab w:val="num" w:pos="1470"/>
        </w:tabs>
        <w:ind w:left="1470" w:hanging="390"/>
      </w:pPr>
      <w:rPr>
        <w:rFonts w:ascii="Times New Roman" w:eastAsia="Times New Roman" w:hAnsi="Times New Roman" w:cs="Times New Roman" w:hint="default"/>
        <w:i w:val="0"/>
      </w:rPr>
    </w:lvl>
    <w:lvl w:ilvl="2" w:tplc="04190001">
      <w:start w:val="1"/>
      <w:numFmt w:val="bullet"/>
      <w:lvlText w:val=""/>
      <w:lvlJc w:val="left"/>
      <w:pPr>
        <w:tabs>
          <w:tab w:val="num" w:pos="2340"/>
        </w:tabs>
        <w:ind w:left="234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FC5583"/>
    <w:multiLevelType w:val="hybridMultilevel"/>
    <w:tmpl w:val="B8DA1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DD6624"/>
    <w:multiLevelType w:val="hybridMultilevel"/>
    <w:tmpl w:val="14F8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306EE6"/>
    <w:multiLevelType w:val="multilevel"/>
    <w:tmpl w:val="9BB4B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F90343"/>
    <w:multiLevelType w:val="multilevel"/>
    <w:tmpl w:val="B584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D03F75"/>
    <w:multiLevelType w:val="hybridMultilevel"/>
    <w:tmpl w:val="45ECF15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0">
    <w:nsid w:val="65722553"/>
    <w:multiLevelType w:val="multilevel"/>
    <w:tmpl w:val="CB4498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7740A52"/>
    <w:multiLevelType w:val="hybridMultilevel"/>
    <w:tmpl w:val="334EB138"/>
    <w:lvl w:ilvl="0" w:tplc="0DE6AF5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42">
    <w:nsid w:val="6FF14FD7"/>
    <w:multiLevelType w:val="hybridMultilevel"/>
    <w:tmpl w:val="715E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EF2FA1"/>
    <w:multiLevelType w:val="multilevel"/>
    <w:tmpl w:val="FB22D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6105C1"/>
    <w:multiLevelType w:val="multilevel"/>
    <w:tmpl w:val="BB7C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6124A7"/>
    <w:multiLevelType w:val="hybridMultilevel"/>
    <w:tmpl w:val="D0A6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BE4360"/>
    <w:multiLevelType w:val="multilevel"/>
    <w:tmpl w:val="155C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1407AB"/>
    <w:multiLevelType w:val="hybridMultilevel"/>
    <w:tmpl w:val="AF02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9"/>
  </w:num>
  <w:num w:numId="4">
    <w:abstractNumId w:val="37"/>
  </w:num>
  <w:num w:numId="5">
    <w:abstractNumId w:val="16"/>
  </w:num>
  <w:num w:numId="6">
    <w:abstractNumId w:val="23"/>
  </w:num>
  <w:num w:numId="7">
    <w:abstractNumId w:val="46"/>
  </w:num>
  <w:num w:numId="8">
    <w:abstractNumId w:val="44"/>
  </w:num>
  <w:num w:numId="9">
    <w:abstractNumId w:val="43"/>
  </w:num>
  <w:num w:numId="10">
    <w:abstractNumId w:val="38"/>
  </w:num>
  <w:num w:numId="11">
    <w:abstractNumId w:val="24"/>
  </w:num>
  <w:num w:numId="12">
    <w:abstractNumId w:val="13"/>
  </w:num>
  <w:num w:numId="13">
    <w:abstractNumId w:val="11"/>
  </w:num>
  <w:num w:numId="14">
    <w:abstractNumId w:val="17"/>
  </w:num>
  <w:num w:numId="15">
    <w:abstractNumId w:val="14"/>
  </w:num>
  <w:num w:numId="16">
    <w:abstractNumId w:val="40"/>
  </w:num>
  <w:num w:numId="17">
    <w:abstractNumId w:val="18"/>
  </w:num>
  <w:num w:numId="18">
    <w:abstractNumId w:val="31"/>
  </w:num>
  <w:num w:numId="19">
    <w:abstractNumId w:val="0"/>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3"/>
  </w:num>
  <w:num w:numId="27">
    <w:abstractNumId w:val="45"/>
  </w:num>
  <w:num w:numId="28">
    <w:abstractNumId w:val="8"/>
  </w:num>
  <w:num w:numId="29">
    <w:abstractNumId w:val="30"/>
  </w:num>
  <w:num w:numId="30">
    <w:abstractNumId w:val="28"/>
  </w:num>
  <w:num w:numId="31">
    <w:abstractNumId w:val="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36"/>
  </w:num>
  <w:num w:numId="36">
    <w:abstractNumId w:val="33"/>
  </w:num>
  <w:num w:numId="37">
    <w:abstractNumId w:val="29"/>
  </w:num>
  <w:num w:numId="38">
    <w:abstractNumId w:val="41"/>
  </w:num>
  <w:num w:numId="39">
    <w:abstractNumId w:val="2"/>
  </w:num>
  <w:num w:numId="40">
    <w:abstractNumId w:val="12"/>
  </w:num>
  <w:num w:numId="41">
    <w:abstractNumId w:val="42"/>
  </w:num>
  <w:num w:numId="42">
    <w:abstractNumId w:val="47"/>
  </w:num>
  <w:num w:numId="43">
    <w:abstractNumId w:val="25"/>
  </w:num>
  <w:num w:numId="44">
    <w:abstractNumId w:val="22"/>
  </w:num>
  <w:num w:numId="45">
    <w:abstractNumId w:val="5"/>
  </w:num>
  <w:num w:numId="46">
    <w:abstractNumId w:val="7"/>
  </w:num>
  <w:num w:numId="47">
    <w:abstractNumId w:val="32"/>
  </w:num>
  <w:num w:numId="48">
    <w:abstractNumId w:val="3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FAD"/>
    <w:rsid w:val="00001232"/>
    <w:rsid w:val="000025DB"/>
    <w:rsid w:val="00004D43"/>
    <w:rsid w:val="00005107"/>
    <w:rsid w:val="000070C1"/>
    <w:rsid w:val="00010EAD"/>
    <w:rsid w:val="00014725"/>
    <w:rsid w:val="00017861"/>
    <w:rsid w:val="00017E35"/>
    <w:rsid w:val="00020DF4"/>
    <w:rsid w:val="00021076"/>
    <w:rsid w:val="000216DF"/>
    <w:rsid w:val="000252CA"/>
    <w:rsid w:val="000278D1"/>
    <w:rsid w:val="00027AA5"/>
    <w:rsid w:val="00027BE1"/>
    <w:rsid w:val="00034073"/>
    <w:rsid w:val="00035232"/>
    <w:rsid w:val="00035D64"/>
    <w:rsid w:val="00036FAD"/>
    <w:rsid w:val="00040CBC"/>
    <w:rsid w:val="0004289C"/>
    <w:rsid w:val="00042E4E"/>
    <w:rsid w:val="000437E4"/>
    <w:rsid w:val="000448CC"/>
    <w:rsid w:val="000469E7"/>
    <w:rsid w:val="00046DF4"/>
    <w:rsid w:val="00047F0C"/>
    <w:rsid w:val="00051578"/>
    <w:rsid w:val="00052CD2"/>
    <w:rsid w:val="00054CF0"/>
    <w:rsid w:val="0006165E"/>
    <w:rsid w:val="00062FD1"/>
    <w:rsid w:val="00063FBB"/>
    <w:rsid w:val="00066033"/>
    <w:rsid w:val="00066291"/>
    <w:rsid w:val="000665C5"/>
    <w:rsid w:val="000671EC"/>
    <w:rsid w:val="000672C2"/>
    <w:rsid w:val="00067F7E"/>
    <w:rsid w:val="00071D2B"/>
    <w:rsid w:val="00072D12"/>
    <w:rsid w:val="00074599"/>
    <w:rsid w:val="00074E5A"/>
    <w:rsid w:val="0007715E"/>
    <w:rsid w:val="000779B8"/>
    <w:rsid w:val="0008049B"/>
    <w:rsid w:val="0008212B"/>
    <w:rsid w:val="00082D77"/>
    <w:rsid w:val="00084732"/>
    <w:rsid w:val="00086AA3"/>
    <w:rsid w:val="0009089F"/>
    <w:rsid w:val="00091AA9"/>
    <w:rsid w:val="00092D41"/>
    <w:rsid w:val="0009479C"/>
    <w:rsid w:val="00094F7C"/>
    <w:rsid w:val="0009747D"/>
    <w:rsid w:val="00097500"/>
    <w:rsid w:val="00097ACD"/>
    <w:rsid w:val="000A09A2"/>
    <w:rsid w:val="000A1B9B"/>
    <w:rsid w:val="000A31C3"/>
    <w:rsid w:val="000A4F53"/>
    <w:rsid w:val="000A6E03"/>
    <w:rsid w:val="000A7755"/>
    <w:rsid w:val="000A7B07"/>
    <w:rsid w:val="000A7FE3"/>
    <w:rsid w:val="000B0190"/>
    <w:rsid w:val="000B25EA"/>
    <w:rsid w:val="000B64E4"/>
    <w:rsid w:val="000B673D"/>
    <w:rsid w:val="000B6D9F"/>
    <w:rsid w:val="000B7E9F"/>
    <w:rsid w:val="000C1F1C"/>
    <w:rsid w:val="000C3344"/>
    <w:rsid w:val="000C51B2"/>
    <w:rsid w:val="000C537B"/>
    <w:rsid w:val="000C5614"/>
    <w:rsid w:val="000C5B35"/>
    <w:rsid w:val="000C5B51"/>
    <w:rsid w:val="000C60ED"/>
    <w:rsid w:val="000C635A"/>
    <w:rsid w:val="000D02F4"/>
    <w:rsid w:val="000D187B"/>
    <w:rsid w:val="000D2C33"/>
    <w:rsid w:val="000D3738"/>
    <w:rsid w:val="000D4B18"/>
    <w:rsid w:val="000D63A6"/>
    <w:rsid w:val="000D65E3"/>
    <w:rsid w:val="000D7F16"/>
    <w:rsid w:val="000E15D2"/>
    <w:rsid w:val="000E25FC"/>
    <w:rsid w:val="000E39A1"/>
    <w:rsid w:val="000E4E7E"/>
    <w:rsid w:val="000E58DC"/>
    <w:rsid w:val="000E64C9"/>
    <w:rsid w:val="000E659D"/>
    <w:rsid w:val="000F079B"/>
    <w:rsid w:val="000F1222"/>
    <w:rsid w:val="000F1323"/>
    <w:rsid w:val="000F1B4D"/>
    <w:rsid w:val="000F1C8A"/>
    <w:rsid w:val="000F1F60"/>
    <w:rsid w:val="000F46BB"/>
    <w:rsid w:val="000F48E3"/>
    <w:rsid w:val="000F4E0C"/>
    <w:rsid w:val="001032A9"/>
    <w:rsid w:val="00104EDB"/>
    <w:rsid w:val="00105A14"/>
    <w:rsid w:val="00106EAB"/>
    <w:rsid w:val="00107A48"/>
    <w:rsid w:val="00107AB9"/>
    <w:rsid w:val="00107C6F"/>
    <w:rsid w:val="001105B8"/>
    <w:rsid w:val="001105BE"/>
    <w:rsid w:val="00110921"/>
    <w:rsid w:val="00112995"/>
    <w:rsid w:val="00112BFE"/>
    <w:rsid w:val="0011375A"/>
    <w:rsid w:val="00113BF0"/>
    <w:rsid w:val="00113FA4"/>
    <w:rsid w:val="00114209"/>
    <w:rsid w:val="00117BC4"/>
    <w:rsid w:val="001200CC"/>
    <w:rsid w:val="0012105A"/>
    <w:rsid w:val="00123B10"/>
    <w:rsid w:val="00124861"/>
    <w:rsid w:val="00125445"/>
    <w:rsid w:val="00126BB8"/>
    <w:rsid w:val="00126D79"/>
    <w:rsid w:val="001322BA"/>
    <w:rsid w:val="00132396"/>
    <w:rsid w:val="00134110"/>
    <w:rsid w:val="00134622"/>
    <w:rsid w:val="00134A58"/>
    <w:rsid w:val="001351FE"/>
    <w:rsid w:val="0013736F"/>
    <w:rsid w:val="00137571"/>
    <w:rsid w:val="00137F8D"/>
    <w:rsid w:val="001401D2"/>
    <w:rsid w:val="00140BC6"/>
    <w:rsid w:val="00140C6C"/>
    <w:rsid w:val="001414C3"/>
    <w:rsid w:val="00141787"/>
    <w:rsid w:val="00141FD9"/>
    <w:rsid w:val="001453ED"/>
    <w:rsid w:val="0014751D"/>
    <w:rsid w:val="00152062"/>
    <w:rsid w:val="00155372"/>
    <w:rsid w:val="00155E22"/>
    <w:rsid w:val="0015654B"/>
    <w:rsid w:val="0015766A"/>
    <w:rsid w:val="00160A54"/>
    <w:rsid w:val="00163018"/>
    <w:rsid w:val="00163103"/>
    <w:rsid w:val="001653A5"/>
    <w:rsid w:val="001655A0"/>
    <w:rsid w:val="00166C52"/>
    <w:rsid w:val="00167506"/>
    <w:rsid w:val="0017064B"/>
    <w:rsid w:val="001721C9"/>
    <w:rsid w:val="00173CD3"/>
    <w:rsid w:val="00174697"/>
    <w:rsid w:val="00174C8E"/>
    <w:rsid w:val="0017702A"/>
    <w:rsid w:val="001804C8"/>
    <w:rsid w:val="00180D4A"/>
    <w:rsid w:val="001870D4"/>
    <w:rsid w:val="001874AD"/>
    <w:rsid w:val="00187F8F"/>
    <w:rsid w:val="00193656"/>
    <w:rsid w:val="00194BE0"/>
    <w:rsid w:val="00195F8F"/>
    <w:rsid w:val="00196D2F"/>
    <w:rsid w:val="00197441"/>
    <w:rsid w:val="001A0768"/>
    <w:rsid w:val="001A0A2C"/>
    <w:rsid w:val="001A276F"/>
    <w:rsid w:val="001A2B8A"/>
    <w:rsid w:val="001A4016"/>
    <w:rsid w:val="001A4239"/>
    <w:rsid w:val="001A6222"/>
    <w:rsid w:val="001A6C25"/>
    <w:rsid w:val="001A6FEB"/>
    <w:rsid w:val="001B6486"/>
    <w:rsid w:val="001B64B4"/>
    <w:rsid w:val="001C0512"/>
    <w:rsid w:val="001C218C"/>
    <w:rsid w:val="001C2337"/>
    <w:rsid w:val="001C2B3D"/>
    <w:rsid w:val="001C3B9A"/>
    <w:rsid w:val="001C4D1C"/>
    <w:rsid w:val="001C534D"/>
    <w:rsid w:val="001C6709"/>
    <w:rsid w:val="001C6790"/>
    <w:rsid w:val="001D15C0"/>
    <w:rsid w:val="001D15EE"/>
    <w:rsid w:val="001D34D6"/>
    <w:rsid w:val="001D3532"/>
    <w:rsid w:val="001D3AB6"/>
    <w:rsid w:val="001D4E6D"/>
    <w:rsid w:val="001D54A9"/>
    <w:rsid w:val="001D7094"/>
    <w:rsid w:val="001D739A"/>
    <w:rsid w:val="001D7F57"/>
    <w:rsid w:val="001E09C3"/>
    <w:rsid w:val="001E278C"/>
    <w:rsid w:val="001E39C5"/>
    <w:rsid w:val="001E3AEC"/>
    <w:rsid w:val="001E412A"/>
    <w:rsid w:val="001E5F09"/>
    <w:rsid w:val="001E6637"/>
    <w:rsid w:val="001E70D0"/>
    <w:rsid w:val="001E7AE4"/>
    <w:rsid w:val="001F0A65"/>
    <w:rsid w:val="001F1240"/>
    <w:rsid w:val="001F20ED"/>
    <w:rsid w:val="00200945"/>
    <w:rsid w:val="00200A8B"/>
    <w:rsid w:val="00200EDD"/>
    <w:rsid w:val="0020192A"/>
    <w:rsid w:val="00202B35"/>
    <w:rsid w:val="00203B5A"/>
    <w:rsid w:val="00207A61"/>
    <w:rsid w:val="00210245"/>
    <w:rsid w:val="002104EB"/>
    <w:rsid w:val="00211946"/>
    <w:rsid w:val="00213ADE"/>
    <w:rsid w:val="00213E51"/>
    <w:rsid w:val="002165B0"/>
    <w:rsid w:val="00216778"/>
    <w:rsid w:val="00216D89"/>
    <w:rsid w:val="00222528"/>
    <w:rsid w:val="00223A9A"/>
    <w:rsid w:val="002251C9"/>
    <w:rsid w:val="0022525C"/>
    <w:rsid w:val="002261B3"/>
    <w:rsid w:val="00226308"/>
    <w:rsid w:val="00227AF5"/>
    <w:rsid w:val="002305F8"/>
    <w:rsid w:val="00231370"/>
    <w:rsid w:val="0023226B"/>
    <w:rsid w:val="00232F99"/>
    <w:rsid w:val="00233670"/>
    <w:rsid w:val="002358CA"/>
    <w:rsid w:val="00237116"/>
    <w:rsid w:val="00241118"/>
    <w:rsid w:val="00243656"/>
    <w:rsid w:val="00247CB5"/>
    <w:rsid w:val="002500DA"/>
    <w:rsid w:val="002510F4"/>
    <w:rsid w:val="00253859"/>
    <w:rsid w:val="00253EF9"/>
    <w:rsid w:val="0025542D"/>
    <w:rsid w:val="00263007"/>
    <w:rsid w:val="00264D22"/>
    <w:rsid w:val="0026537C"/>
    <w:rsid w:val="0026631D"/>
    <w:rsid w:val="002664DC"/>
    <w:rsid w:val="00266B57"/>
    <w:rsid w:val="00266E0F"/>
    <w:rsid w:val="00270363"/>
    <w:rsid w:val="00271590"/>
    <w:rsid w:val="00271814"/>
    <w:rsid w:val="00273740"/>
    <w:rsid w:val="00276862"/>
    <w:rsid w:val="00276C06"/>
    <w:rsid w:val="00276F0E"/>
    <w:rsid w:val="00280B35"/>
    <w:rsid w:val="0028231E"/>
    <w:rsid w:val="00283073"/>
    <w:rsid w:val="00285B6C"/>
    <w:rsid w:val="00285CDF"/>
    <w:rsid w:val="00286045"/>
    <w:rsid w:val="002865D0"/>
    <w:rsid w:val="002953F8"/>
    <w:rsid w:val="00295EDA"/>
    <w:rsid w:val="00296565"/>
    <w:rsid w:val="00296576"/>
    <w:rsid w:val="0029785F"/>
    <w:rsid w:val="00297E59"/>
    <w:rsid w:val="002A081C"/>
    <w:rsid w:val="002A0940"/>
    <w:rsid w:val="002A16E3"/>
    <w:rsid w:val="002A182C"/>
    <w:rsid w:val="002A18B5"/>
    <w:rsid w:val="002A1CA4"/>
    <w:rsid w:val="002B2859"/>
    <w:rsid w:val="002B6CCC"/>
    <w:rsid w:val="002C171C"/>
    <w:rsid w:val="002C25A4"/>
    <w:rsid w:val="002C29FC"/>
    <w:rsid w:val="002C324C"/>
    <w:rsid w:val="002C3ECF"/>
    <w:rsid w:val="002C5C26"/>
    <w:rsid w:val="002C7D28"/>
    <w:rsid w:val="002D282A"/>
    <w:rsid w:val="002D480C"/>
    <w:rsid w:val="002D4AB2"/>
    <w:rsid w:val="002E0627"/>
    <w:rsid w:val="002E094B"/>
    <w:rsid w:val="002E0F38"/>
    <w:rsid w:val="002E105D"/>
    <w:rsid w:val="002E2955"/>
    <w:rsid w:val="002E3113"/>
    <w:rsid w:val="002E3721"/>
    <w:rsid w:val="002E47A1"/>
    <w:rsid w:val="002E6B8D"/>
    <w:rsid w:val="002E7E60"/>
    <w:rsid w:val="002F0736"/>
    <w:rsid w:val="002F08CA"/>
    <w:rsid w:val="002F09C0"/>
    <w:rsid w:val="002F1600"/>
    <w:rsid w:val="002F1900"/>
    <w:rsid w:val="002F29EA"/>
    <w:rsid w:val="002F36A0"/>
    <w:rsid w:val="002F584F"/>
    <w:rsid w:val="002F5DD4"/>
    <w:rsid w:val="0030003A"/>
    <w:rsid w:val="00301326"/>
    <w:rsid w:val="00301D15"/>
    <w:rsid w:val="003021D2"/>
    <w:rsid w:val="003046B7"/>
    <w:rsid w:val="003053F0"/>
    <w:rsid w:val="00310612"/>
    <w:rsid w:val="003110F2"/>
    <w:rsid w:val="0031140A"/>
    <w:rsid w:val="00312DE1"/>
    <w:rsid w:val="00313640"/>
    <w:rsid w:val="003137AB"/>
    <w:rsid w:val="003159C8"/>
    <w:rsid w:val="00317167"/>
    <w:rsid w:val="00317574"/>
    <w:rsid w:val="003175F6"/>
    <w:rsid w:val="00317897"/>
    <w:rsid w:val="00321C8E"/>
    <w:rsid w:val="00323B03"/>
    <w:rsid w:val="003243B0"/>
    <w:rsid w:val="00324D00"/>
    <w:rsid w:val="0032558B"/>
    <w:rsid w:val="003275D0"/>
    <w:rsid w:val="00331B93"/>
    <w:rsid w:val="00331E60"/>
    <w:rsid w:val="00332D56"/>
    <w:rsid w:val="003348FA"/>
    <w:rsid w:val="00336677"/>
    <w:rsid w:val="00337CF8"/>
    <w:rsid w:val="0034303B"/>
    <w:rsid w:val="0034445B"/>
    <w:rsid w:val="00347004"/>
    <w:rsid w:val="00347B4D"/>
    <w:rsid w:val="003505E4"/>
    <w:rsid w:val="00352C93"/>
    <w:rsid w:val="003538BC"/>
    <w:rsid w:val="00353FFD"/>
    <w:rsid w:val="00354C67"/>
    <w:rsid w:val="00355874"/>
    <w:rsid w:val="003559FC"/>
    <w:rsid w:val="00355E76"/>
    <w:rsid w:val="00356B63"/>
    <w:rsid w:val="00360C9E"/>
    <w:rsid w:val="003620F2"/>
    <w:rsid w:val="003636E1"/>
    <w:rsid w:val="00363792"/>
    <w:rsid w:val="00363AEE"/>
    <w:rsid w:val="00364FA5"/>
    <w:rsid w:val="0036634B"/>
    <w:rsid w:val="00366A28"/>
    <w:rsid w:val="0037094B"/>
    <w:rsid w:val="00371015"/>
    <w:rsid w:val="003736ED"/>
    <w:rsid w:val="00373909"/>
    <w:rsid w:val="00374990"/>
    <w:rsid w:val="00375E5F"/>
    <w:rsid w:val="00376F5B"/>
    <w:rsid w:val="00377820"/>
    <w:rsid w:val="00381A20"/>
    <w:rsid w:val="003847F3"/>
    <w:rsid w:val="00387572"/>
    <w:rsid w:val="003877C7"/>
    <w:rsid w:val="003878DE"/>
    <w:rsid w:val="00387E9D"/>
    <w:rsid w:val="00390621"/>
    <w:rsid w:val="00395A61"/>
    <w:rsid w:val="0039679E"/>
    <w:rsid w:val="00397261"/>
    <w:rsid w:val="003973C8"/>
    <w:rsid w:val="003A026F"/>
    <w:rsid w:val="003A2496"/>
    <w:rsid w:val="003A2A57"/>
    <w:rsid w:val="003A4633"/>
    <w:rsid w:val="003A4F54"/>
    <w:rsid w:val="003A53D4"/>
    <w:rsid w:val="003A58C3"/>
    <w:rsid w:val="003A5CBD"/>
    <w:rsid w:val="003A6A60"/>
    <w:rsid w:val="003A6B40"/>
    <w:rsid w:val="003B0BC3"/>
    <w:rsid w:val="003B25BC"/>
    <w:rsid w:val="003B33BF"/>
    <w:rsid w:val="003B3899"/>
    <w:rsid w:val="003B6CD8"/>
    <w:rsid w:val="003C1CC3"/>
    <w:rsid w:val="003C1E35"/>
    <w:rsid w:val="003C314C"/>
    <w:rsid w:val="003C3B2F"/>
    <w:rsid w:val="003C3CB7"/>
    <w:rsid w:val="003C544C"/>
    <w:rsid w:val="003C5A5E"/>
    <w:rsid w:val="003C5F4B"/>
    <w:rsid w:val="003D0B17"/>
    <w:rsid w:val="003D0C3D"/>
    <w:rsid w:val="003D1750"/>
    <w:rsid w:val="003D5D88"/>
    <w:rsid w:val="003D6A37"/>
    <w:rsid w:val="003E27B4"/>
    <w:rsid w:val="003E358B"/>
    <w:rsid w:val="003E3CAE"/>
    <w:rsid w:val="003E5126"/>
    <w:rsid w:val="003E5726"/>
    <w:rsid w:val="003E5FB7"/>
    <w:rsid w:val="003E7CE4"/>
    <w:rsid w:val="003F158E"/>
    <w:rsid w:val="003F2DCB"/>
    <w:rsid w:val="003F2E3C"/>
    <w:rsid w:val="003F32C2"/>
    <w:rsid w:val="003F598B"/>
    <w:rsid w:val="003F6786"/>
    <w:rsid w:val="003F6FC3"/>
    <w:rsid w:val="00404666"/>
    <w:rsid w:val="00406409"/>
    <w:rsid w:val="00406859"/>
    <w:rsid w:val="00411F38"/>
    <w:rsid w:val="00413271"/>
    <w:rsid w:val="004134BF"/>
    <w:rsid w:val="004140EA"/>
    <w:rsid w:val="00415316"/>
    <w:rsid w:val="0042265C"/>
    <w:rsid w:val="00423A5F"/>
    <w:rsid w:val="00425578"/>
    <w:rsid w:val="00426D16"/>
    <w:rsid w:val="00426F70"/>
    <w:rsid w:val="00430158"/>
    <w:rsid w:val="00430548"/>
    <w:rsid w:val="0043476B"/>
    <w:rsid w:val="00440DEC"/>
    <w:rsid w:val="00442252"/>
    <w:rsid w:val="004437A7"/>
    <w:rsid w:val="00445C4A"/>
    <w:rsid w:val="00445EFE"/>
    <w:rsid w:val="00447A00"/>
    <w:rsid w:val="00447CF9"/>
    <w:rsid w:val="00450DDB"/>
    <w:rsid w:val="00452DA8"/>
    <w:rsid w:val="004539A8"/>
    <w:rsid w:val="00455824"/>
    <w:rsid w:val="00455A23"/>
    <w:rsid w:val="00457CE7"/>
    <w:rsid w:val="004607AC"/>
    <w:rsid w:val="0046136B"/>
    <w:rsid w:val="00462117"/>
    <w:rsid w:val="0046329A"/>
    <w:rsid w:val="004662F0"/>
    <w:rsid w:val="004669AF"/>
    <w:rsid w:val="004702E5"/>
    <w:rsid w:val="004710D7"/>
    <w:rsid w:val="00472763"/>
    <w:rsid w:val="00475E48"/>
    <w:rsid w:val="00484FE9"/>
    <w:rsid w:val="004865D5"/>
    <w:rsid w:val="004876AE"/>
    <w:rsid w:val="00491D9B"/>
    <w:rsid w:val="00491EE5"/>
    <w:rsid w:val="00494DAF"/>
    <w:rsid w:val="0049790F"/>
    <w:rsid w:val="004A21C3"/>
    <w:rsid w:val="004A2A44"/>
    <w:rsid w:val="004A3CE8"/>
    <w:rsid w:val="004A53BC"/>
    <w:rsid w:val="004A5669"/>
    <w:rsid w:val="004B102B"/>
    <w:rsid w:val="004B102C"/>
    <w:rsid w:val="004B12F7"/>
    <w:rsid w:val="004B137C"/>
    <w:rsid w:val="004B1DDD"/>
    <w:rsid w:val="004B1EA8"/>
    <w:rsid w:val="004B2C88"/>
    <w:rsid w:val="004B4D49"/>
    <w:rsid w:val="004B619E"/>
    <w:rsid w:val="004B6442"/>
    <w:rsid w:val="004B65EB"/>
    <w:rsid w:val="004C26A0"/>
    <w:rsid w:val="004C3A79"/>
    <w:rsid w:val="004C4387"/>
    <w:rsid w:val="004C4EC0"/>
    <w:rsid w:val="004C605A"/>
    <w:rsid w:val="004C619A"/>
    <w:rsid w:val="004D0245"/>
    <w:rsid w:val="004D2132"/>
    <w:rsid w:val="004D2D58"/>
    <w:rsid w:val="004D3C53"/>
    <w:rsid w:val="004D68B6"/>
    <w:rsid w:val="004E2220"/>
    <w:rsid w:val="004E2A4D"/>
    <w:rsid w:val="004E2E2C"/>
    <w:rsid w:val="004E34A2"/>
    <w:rsid w:val="004E55FE"/>
    <w:rsid w:val="004E57E6"/>
    <w:rsid w:val="004E64D3"/>
    <w:rsid w:val="004E7413"/>
    <w:rsid w:val="004E7A99"/>
    <w:rsid w:val="004F0461"/>
    <w:rsid w:val="004F563D"/>
    <w:rsid w:val="004F747E"/>
    <w:rsid w:val="004F79C3"/>
    <w:rsid w:val="00502104"/>
    <w:rsid w:val="005023B1"/>
    <w:rsid w:val="0050292E"/>
    <w:rsid w:val="00502E87"/>
    <w:rsid w:val="00504CC8"/>
    <w:rsid w:val="00504FA0"/>
    <w:rsid w:val="00505E07"/>
    <w:rsid w:val="005061D7"/>
    <w:rsid w:val="005078F0"/>
    <w:rsid w:val="005104A5"/>
    <w:rsid w:val="005107F3"/>
    <w:rsid w:val="00511FCD"/>
    <w:rsid w:val="00512E21"/>
    <w:rsid w:val="00513C6E"/>
    <w:rsid w:val="00515444"/>
    <w:rsid w:val="00516B54"/>
    <w:rsid w:val="0051710B"/>
    <w:rsid w:val="00520A67"/>
    <w:rsid w:val="00520FCA"/>
    <w:rsid w:val="00521C96"/>
    <w:rsid w:val="00522396"/>
    <w:rsid w:val="00522603"/>
    <w:rsid w:val="00523177"/>
    <w:rsid w:val="00523E7F"/>
    <w:rsid w:val="005302F3"/>
    <w:rsid w:val="00530371"/>
    <w:rsid w:val="005339C9"/>
    <w:rsid w:val="00535049"/>
    <w:rsid w:val="00535B9D"/>
    <w:rsid w:val="005363FD"/>
    <w:rsid w:val="005366E6"/>
    <w:rsid w:val="00537947"/>
    <w:rsid w:val="00541C1E"/>
    <w:rsid w:val="005431CF"/>
    <w:rsid w:val="00545E03"/>
    <w:rsid w:val="005465C0"/>
    <w:rsid w:val="005520D2"/>
    <w:rsid w:val="0055303E"/>
    <w:rsid w:val="00554353"/>
    <w:rsid w:val="005544FB"/>
    <w:rsid w:val="00554C4E"/>
    <w:rsid w:val="00557485"/>
    <w:rsid w:val="00561AC4"/>
    <w:rsid w:val="005640D5"/>
    <w:rsid w:val="00564BBF"/>
    <w:rsid w:val="00564C37"/>
    <w:rsid w:val="00565DD1"/>
    <w:rsid w:val="00565DF2"/>
    <w:rsid w:val="00567101"/>
    <w:rsid w:val="005671D9"/>
    <w:rsid w:val="00567DB4"/>
    <w:rsid w:val="0057073D"/>
    <w:rsid w:val="0057255D"/>
    <w:rsid w:val="0057464F"/>
    <w:rsid w:val="00577698"/>
    <w:rsid w:val="00577AB0"/>
    <w:rsid w:val="0058108B"/>
    <w:rsid w:val="00581B43"/>
    <w:rsid w:val="0058232F"/>
    <w:rsid w:val="00582C01"/>
    <w:rsid w:val="005847A9"/>
    <w:rsid w:val="00584DCB"/>
    <w:rsid w:val="005853A6"/>
    <w:rsid w:val="00587418"/>
    <w:rsid w:val="0059083F"/>
    <w:rsid w:val="0059117A"/>
    <w:rsid w:val="00594397"/>
    <w:rsid w:val="00594A41"/>
    <w:rsid w:val="00595816"/>
    <w:rsid w:val="00595878"/>
    <w:rsid w:val="00595B2F"/>
    <w:rsid w:val="00597B10"/>
    <w:rsid w:val="005A0E00"/>
    <w:rsid w:val="005A1463"/>
    <w:rsid w:val="005A25F5"/>
    <w:rsid w:val="005A273E"/>
    <w:rsid w:val="005A279E"/>
    <w:rsid w:val="005A299B"/>
    <w:rsid w:val="005A4168"/>
    <w:rsid w:val="005A53EF"/>
    <w:rsid w:val="005A5AD6"/>
    <w:rsid w:val="005B0865"/>
    <w:rsid w:val="005B1ACD"/>
    <w:rsid w:val="005B33A1"/>
    <w:rsid w:val="005B425E"/>
    <w:rsid w:val="005B48BD"/>
    <w:rsid w:val="005B54D6"/>
    <w:rsid w:val="005B7869"/>
    <w:rsid w:val="005C3498"/>
    <w:rsid w:val="005C51F4"/>
    <w:rsid w:val="005D1EDC"/>
    <w:rsid w:val="005D20ED"/>
    <w:rsid w:val="005D2C20"/>
    <w:rsid w:val="005D2FDA"/>
    <w:rsid w:val="005E01C2"/>
    <w:rsid w:val="005E2071"/>
    <w:rsid w:val="005E77BB"/>
    <w:rsid w:val="005F1682"/>
    <w:rsid w:val="005F227E"/>
    <w:rsid w:val="005F231E"/>
    <w:rsid w:val="005F5785"/>
    <w:rsid w:val="005F7E74"/>
    <w:rsid w:val="00600703"/>
    <w:rsid w:val="00601308"/>
    <w:rsid w:val="00602EC6"/>
    <w:rsid w:val="006042FF"/>
    <w:rsid w:val="006049CE"/>
    <w:rsid w:val="0060570E"/>
    <w:rsid w:val="00605772"/>
    <w:rsid w:val="00605C57"/>
    <w:rsid w:val="00606DF9"/>
    <w:rsid w:val="006101AF"/>
    <w:rsid w:val="0061090C"/>
    <w:rsid w:val="006119F9"/>
    <w:rsid w:val="006128FB"/>
    <w:rsid w:val="00612A57"/>
    <w:rsid w:val="00612D0C"/>
    <w:rsid w:val="00615622"/>
    <w:rsid w:val="00615F9F"/>
    <w:rsid w:val="00616543"/>
    <w:rsid w:val="00623807"/>
    <w:rsid w:val="006279FA"/>
    <w:rsid w:val="0063269D"/>
    <w:rsid w:val="0063297C"/>
    <w:rsid w:val="00634448"/>
    <w:rsid w:val="00634B46"/>
    <w:rsid w:val="00637224"/>
    <w:rsid w:val="006400BC"/>
    <w:rsid w:val="00641C7F"/>
    <w:rsid w:val="00641F61"/>
    <w:rsid w:val="00643EEF"/>
    <w:rsid w:val="0064452F"/>
    <w:rsid w:val="0065027E"/>
    <w:rsid w:val="006504EB"/>
    <w:rsid w:val="0065383C"/>
    <w:rsid w:val="0065418F"/>
    <w:rsid w:val="00655163"/>
    <w:rsid w:val="00656D20"/>
    <w:rsid w:val="006570EA"/>
    <w:rsid w:val="006611A7"/>
    <w:rsid w:val="00662AD5"/>
    <w:rsid w:val="00663773"/>
    <w:rsid w:val="0066429B"/>
    <w:rsid w:val="00666C8F"/>
    <w:rsid w:val="0067125E"/>
    <w:rsid w:val="0067129B"/>
    <w:rsid w:val="00671AF5"/>
    <w:rsid w:val="00673515"/>
    <w:rsid w:val="00673A0C"/>
    <w:rsid w:val="00673D5A"/>
    <w:rsid w:val="0067444C"/>
    <w:rsid w:val="00676C8C"/>
    <w:rsid w:val="00677140"/>
    <w:rsid w:val="006774ED"/>
    <w:rsid w:val="00677EC6"/>
    <w:rsid w:val="00680152"/>
    <w:rsid w:val="00682CD2"/>
    <w:rsid w:val="00682FAA"/>
    <w:rsid w:val="006836EC"/>
    <w:rsid w:val="0068608B"/>
    <w:rsid w:val="0068689C"/>
    <w:rsid w:val="006870AD"/>
    <w:rsid w:val="0068726D"/>
    <w:rsid w:val="006947F0"/>
    <w:rsid w:val="00694A29"/>
    <w:rsid w:val="00694F6C"/>
    <w:rsid w:val="006958B4"/>
    <w:rsid w:val="006A3149"/>
    <w:rsid w:val="006A3DBE"/>
    <w:rsid w:val="006A4AD2"/>
    <w:rsid w:val="006A5E33"/>
    <w:rsid w:val="006A6083"/>
    <w:rsid w:val="006A623C"/>
    <w:rsid w:val="006B3588"/>
    <w:rsid w:val="006B4F55"/>
    <w:rsid w:val="006B501E"/>
    <w:rsid w:val="006B587D"/>
    <w:rsid w:val="006B5B36"/>
    <w:rsid w:val="006B5B85"/>
    <w:rsid w:val="006B6B44"/>
    <w:rsid w:val="006C230B"/>
    <w:rsid w:val="006C3D37"/>
    <w:rsid w:val="006C4376"/>
    <w:rsid w:val="006C544A"/>
    <w:rsid w:val="006C5B9F"/>
    <w:rsid w:val="006C6794"/>
    <w:rsid w:val="006C7BD9"/>
    <w:rsid w:val="006D02C4"/>
    <w:rsid w:val="006D099D"/>
    <w:rsid w:val="006D109B"/>
    <w:rsid w:val="006D1DC9"/>
    <w:rsid w:val="006D35F7"/>
    <w:rsid w:val="006D3649"/>
    <w:rsid w:val="006D5A49"/>
    <w:rsid w:val="006D7FC4"/>
    <w:rsid w:val="006E37F9"/>
    <w:rsid w:val="006E6B65"/>
    <w:rsid w:val="006E7A75"/>
    <w:rsid w:val="006F0A9C"/>
    <w:rsid w:val="006F17FF"/>
    <w:rsid w:val="006F1CCC"/>
    <w:rsid w:val="006F23AE"/>
    <w:rsid w:val="006F2ABB"/>
    <w:rsid w:val="006F3794"/>
    <w:rsid w:val="006F79BE"/>
    <w:rsid w:val="007004AE"/>
    <w:rsid w:val="0070117E"/>
    <w:rsid w:val="007033E6"/>
    <w:rsid w:val="00704097"/>
    <w:rsid w:val="00710DD8"/>
    <w:rsid w:val="00712E06"/>
    <w:rsid w:val="00717B4E"/>
    <w:rsid w:val="00720621"/>
    <w:rsid w:val="00720DA0"/>
    <w:rsid w:val="0072460F"/>
    <w:rsid w:val="00725105"/>
    <w:rsid w:val="007255AF"/>
    <w:rsid w:val="00725B54"/>
    <w:rsid w:val="00726635"/>
    <w:rsid w:val="00726FC8"/>
    <w:rsid w:val="007303C9"/>
    <w:rsid w:val="0073070E"/>
    <w:rsid w:val="007337E7"/>
    <w:rsid w:val="00733F39"/>
    <w:rsid w:val="00734B9A"/>
    <w:rsid w:val="00735054"/>
    <w:rsid w:val="007354A4"/>
    <w:rsid w:val="0073751F"/>
    <w:rsid w:val="00737B63"/>
    <w:rsid w:val="00737DCE"/>
    <w:rsid w:val="007400AC"/>
    <w:rsid w:val="00743349"/>
    <w:rsid w:val="00743678"/>
    <w:rsid w:val="00743D5F"/>
    <w:rsid w:val="0074524E"/>
    <w:rsid w:val="00750C27"/>
    <w:rsid w:val="00751219"/>
    <w:rsid w:val="00755BF8"/>
    <w:rsid w:val="00756D93"/>
    <w:rsid w:val="00761AFF"/>
    <w:rsid w:val="007629A6"/>
    <w:rsid w:val="00762DE7"/>
    <w:rsid w:val="00763FA9"/>
    <w:rsid w:val="007654B5"/>
    <w:rsid w:val="00765A83"/>
    <w:rsid w:val="00766620"/>
    <w:rsid w:val="00766CB7"/>
    <w:rsid w:val="00767710"/>
    <w:rsid w:val="00770058"/>
    <w:rsid w:val="00770E20"/>
    <w:rsid w:val="00772496"/>
    <w:rsid w:val="00772637"/>
    <w:rsid w:val="00772B77"/>
    <w:rsid w:val="0077505F"/>
    <w:rsid w:val="00775532"/>
    <w:rsid w:val="0077585F"/>
    <w:rsid w:val="00775B1F"/>
    <w:rsid w:val="007760FB"/>
    <w:rsid w:val="00776793"/>
    <w:rsid w:val="0078016F"/>
    <w:rsid w:val="00781B2B"/>
    <w:rsid w:val="007820FD"/>
    <w:rsid w:val="007824B4"/>
    <w:rsid w:val="007838ED"/>
    <w:rsid w:val="00785BAC"/>
    <w:rsid w:val="00785EBC"/>
    <w:rsid w:val="00786001"/>
    <w:rsid w:val="00787098"/>
    <w:rsid w:val="00787B56"/>
    <w:rsid w:val="00790191"/>
    <w:rsid w:val="00790878"/>
    <w:rsid w:val="00792980"/>
    <w:rsid w:val="00793C51"/>
    <w:rsid w:val="00794DA7"/>
    <w:rsid w:val="00795DD2"/>
    <w:rsid w:val="00796415"/>
    <w:rsid w:val="0079760A"/>
    <w:rsid w:val="007A2054"/>
    <w:rsid w:val="007A220F"/>
    <w:rsid w:val="007A4540"/>
    <w:rsid w:val="007A4AA3"/>
    <w:rsid w:val="007A5BDD"/>
    <w:rsid w:val="007A779E"/>
    <w:rsid w:val="007A7BB5"/>
    <w:rsid w:val="007B129F"/>
    <w:rsid w:val="007B1C2A"/>
    <w:rsid w:val="007B1EC4"/>
    <w:rsid w:val="007B315E"/>
    <w:rsid w:val="007B34DF"/>
    <w:rsid w:val="007B5B60"/>
    <w:rsid w:val="007B6B46"/>
    <w:rsid w:val="007B76E5"/>
    <w:rsid w:val="007C0A74"/>
    <w:rsid w:val="007C1BF9"/>
    <w:rsid w:val="007C2EF0"/>
    <w:rsid w:val="007C3116"/>
    <w:rsid w:val="007C3DBC"/>
    <w:rsid w:val="007C40FF"/>
    <w:rsid w:val="007C7582"/>
    <w:rsid w:val="007C79F7"/>
    <w:rsid w:val="007D0276"/>
    <w:rsid w:val="007D0B07"/>
    <w:rsid w:val="007D180B"/>
    <w:rsid w:val="007D3640"/>
    <w:rsid w:val="007D3B81"/>
    <w:rsid w:val="007D4131"/>
    <w:rsid w:val="007E0BA0"/>
    <w:rsid w:val="007E50AE"/>
    <w:rsid w:val="007E6C32"/>
    <w:rsid w:val="007F0B3D"/>
    <w:rsid w:val="007F199E"/>
    <w:rsid w:val="007F3979"/>
    <w:rsid w:val="007F3AAC"/>
    <w:rsid w:val="007F76B0"/>
    <w:rsid w:val="0080441F"/>
    <w:rsid w:val="008049AA"/>
    <w:rsid w:val="00805D58"/>
    <w:rsid w:val="00807170"/>
    <w:rsid w:val="00807D5F"/>
    <w:rsid w:val="008106E9"/>
    <w:rsid w:val="0081091D"/>
    <w:rsid w:val="0081389B"/>
    <w:rsid w:val="008179AB"/>
    <w:rsid w:val="00820577"/>
    <w:rsid w:val="0082087D"/>
    <w:rsid w:val="00820DD1"/>
    <w:rsid w:val="008218FE"/>
    <w:rsid w:val="00821FDE"/>
    <w:rsid w:val="00822002"/>
    <w:rsid w:val="008226D8"/>
    <w:rsid w:val="00830B19"/>
    <w:rsid w:val="00831CE8"/>
    <w:rsid w:val="00833D3D"/>
    <w:rsid w:val="00835050"/>
    <w:rsid w:val="008412C2"/>
    <w:rsid w:val="00841A06"/>
    <w:rsid w:val="00841B5E"/>
    <w:rsid w:val="0084228B"/>
    <w:rsid w:val="00843B7E"/>
    <w:rsid w:val="0084461B"/>
    <w:rsid w:val="00847B2F"/>
    <w:rsid w:val="00850254"/>
    <w:rsid w:val="00851D33"/>
    <w:rsid w:val="00856209"/>
    <w:rsid w:val="00856AE3"/>
    <w:rsid w:val="008638B5"/>
    <w:rsid w:val="008649E1"/>
    <w:rsid w:val="00865730"/>
    <w:rsid w:val="008663CF"/>
    <w:rsid w:val="0086699B"/>
    <w:rsid w:val="00867094"/>
    <w:rsid w:val="00867253"/>
    <w:rsid w:val="008704C0"/>
    <w:rsid w:val="0087096C"/>
    <w:rsid w:val="00871692"/>
    <w:rsid w:val="00873187"/>
    <w:rsid w:val="008759C4"/>
    <w:rsid w:val="00877BFD"/>
    <w:rsid w:val="008827DD"/>
    <w:rsid w:val="00883847"/>
    <w:rsid w:val="00883CBC"/>
    <w:rsid w:val="00886A2B"/>
    <w:rsid w:val="008932A2"/>
    <w:rsid w:val="00893936"/>
    <w:rsid w:val="00894A95"/>
    <w:rsid w:val="00894FEB"/>
    <w:rsid w:val="00897B3A"/>
    <w:rsid w:val="008A20DD"/>
    <w:rsid w:val="008A23B3"/>
    <w:rsid w:val="008A2436"/>
    <w:rsid w:val="008A7729"/>
    <w:rsid w:val="008B2241"/>
    <w:rsid w:val="008B6C7E"/>
    <w:rsid w:val="008B7AE5"/>
    <w:rsid w:val="008C0F9D"/>
    <w:rsid w:val="008C2641"/>
    <w:rsid w:val="008C27C6"/>
    <w:rsid w:val="008C28FB"/>
    <w:rsid w:val="008D2A01"/>
    <w:rsid w:val="008D3043"/>
    <w:rsid w:val="008D31FB"/>
    <w:rsid w:val="008D3AE5"/>
    <w:rsid w:val="008D4C7E"/>
    <w:rsid w:val="008D7C55"/>
    <w:rsid w:val="008E0FC8"/>
    <w:rsid w:val="008E15EE"/>
    <w:rsid w:val="008E28A1"/>
    <w:rsid w:val="008E4748"/>
    <w:rsid w:val="008E4DE6"/>
    <w:rsid w:val="008E6530"/>
    <w:rsid w:val="008E7589"/>
    <w:rsid w:val="008F05CA"/>
    <w:rsid w:val="008F164F"/>
    <w:rsid w:val="008F2243"/>
    <w:rsid w:val="008F4146"/>
    <w:rsid w:val="008F682F"/>
    <w:rsid w:val="009004D2"/>
    <w:rsid w:val="00901BD0"/>
    <w:rsid w:val="00901E1B"/>
    <w:rsid w:val="0090295E"/>
    <w:rsid w:val="0090313A"/>
    <w:rsid w:val="00903C9E"/>
    <w:rsid w:val="00905176"/>
    <w:rsid w:val="00910FC5"/>
    <w:rsid w:val="00913271"/>
    <w:rsid w:val="00913B63"/>
    <w:rsid w:val="00914CC3"/>
    <w:rsid w:val="00920EB8"/>
    <w:rsid w:val="00922594"/>
    <w:rsid w:val="00922B6C"/>
    <w:rsid w:val="00923E5F"/>
    <w:rsid w:val="00923F8C"/>
    <w:rsid w:val="0092472D"/>
    <w:rsid w:val="009247B6"/>
    <w:rsid w:val="00925648"/>
    <w:rsid w:val="00925999"/>
    <w:rsid w:val="00925F13"/>
    <w:rsid w:val="00926A0F"/>
    <w:rsid w:val="00931792"/>
    <w:rsid w:val="009323A7"/>
    <w:rsid w:val="00932DF8"/>
    <w:rsid w:val="00934137"/>
    <w:rsid w:val="00935412"/>
    <w:rsid w:val="00936190"/>
    <w:rsid w:val="00940E9A"/>
    <w:rsid w:val="009414B8"/>
    <w:rsid w:val="00941EEF"/>
    <w:rsid w:val="009423CB"/>
    <w:rsid w:val="0094280A"/>
    <w:rsid w:val="00942C52"/>
    <w:rsid w:val="009459A6"/>
    <w:rsid w:val="00945C57"/>
    <w:rsid w:val="00946E96"/>
    <w:rsid w:val="0095071C"/>
    <w:rsid w:val="009531E6"/>
    <w:rsid w:val="0095433D"/>
    <w:rsid w:val="0095441C"/>
    <w:rsid w:val="0095546B"/>
    <w:rsid w:val="00962829"/>
    <w:rsid w:val="009638D2"/>
    <w:rsid w:val="009649FF"/>
    <w:rsid w:val="00965357"/>
    <w:rsid w:val="00965882"/>
    <w:rsid w:val="00965B51"/>
    <w:rsid w:val="009704E3"/>
    <w:rsid w:val="00970B46"/>
    <w:rsid w:val="00971B91"/>
    <w:rsid w:val="00973DA1"/>
    <w:rsid w:val="00974091"/>
    <w:rsid w:val="009742AF"/>
    <w:rsid w:val="009745FB"/>
    <w:rsid w:val="0097527A"/>
    <w:rsid w:val="00975BF3"/>
    <w:rsid w:val="00975D65"/>
    <w:rsid w:val="00981868"/>
    <w:rsid w:val="00981E10"/>
    <w:rsid w:val="00982EF8"/>
    <w:rsid w:val="0098395F"/>
    <w:rsid w:val="009844D4"/>
    <w:rsid w:val="00984D25"/>
    <w:rsid w:val="00986CBC"/>
    <w:rsid w:val="00986E68"/>
    <w:rsid w:val="00986EB6"/>
    <w:rsid w:val="009913EA"/>
    <w:rsid w:val="00991BDB"/>
    <w:rsid w:val="009927D9"/>
    <w:rsid w:val="00993BD4"/>
    <w:rsid w:val="00993FB5"/>
    <w:rsid w:val="00994BCA"/>
    <w:rsid w:val="00995850"/>
    <w:rsid w:val="0099661E"/>
    <w:rsid w:val="00996972"/>
    <w:rsid w:val="00996995"/>
    <w:rsid w:val="009A0A58"/>
    <w:rsid w:val="009A21B6"/>
    <w:rsid w:val="009A3841"/>
    <w:rsid w:val="009A4B0A"/>
    <w:rsid w:val="009A58A3"/>
    <w:rsid w:val="009B0E91"/>
    <w:rsid w:val="009B1767"/>
    <w:rsid w:val="009B4B72"/>
    <w:rsid w:val="009B67A3"/>
    <w:rsid w:val="009B7332"/>
    <w:rsid w:val="009C0124"/>
    <w:rsid w:val="009C1953"/>
    <w:rsid w:val="009C1D87"/>
    <w:rsid w:val="009C40CE"/>
    <w:rsid w:val="009C4E4B"/>
    <w:rsid w:val="009C6AC7"/>
    <w:rsid w:val="009D3D52"/>
    <w:rsid w:val="009D3D59"/>
    <w:rsid w:val="009D4BA1"/>
    <w:rsid w:val="009D64FE"/>
    <w:rsid w:val="009D7DA7"/>
    <w:rsid w:val="009E291D"/>
    <w:rsid w:val="009E2E9F"/>
    <w:rsid w:val="009E3F09"/>
    <w:rsid w:val="009E43E7"/>
    <w:rsid w:val="009E4527"/>
    <w:rsid w:val="009E45D7"/>
    <w:rsid w:val="009E4E11"/>
    <w:rsid w:val="009E7271"/>
    <w:rsid w:val="009F37BC"/>
    <w:rsid w:val="009F64F2"/>
    <w:rsid w:val="009F6BA8"/>
    <w:rsid w:val="009F7693"/>
    <w:rsid w:val="00A01BBF"/>
    <w:rsid w:val="00A01E5D"/>
    <w:rsid w:val="00A022B9"/>
    <w:rsid w:val="00A03571"/>
    <w:rsid w:val="00A04090"/>
    <w:rsid w:val="00A04DE1"/>
    <w:rsid w:val="00A0564E"/>
    <w:rsid w:val="00A07493"/>
    <w:rsid w:val="00A0785E"/>
    <w:rsid w:val="00A11A31"/>
    <w:rsid w:val="00A12ACA"/>
    <w:rsid w:val="00A14174"/>
    <w:rsid w:val="00A15A72"/>
    <w:rsid w:val="00A162E6"/>
    <w:rsid w:val="00A16B47"/>
    <w:rsid w:val="00A256EC"/>
    <w:rsid w:val="00A261F3"/>
    <w:rsid w:val="00A31742"/>
    <w:rsid w:val="00A319FF"/>
    <w:rsid w:val="00A3312B"/>
    <w:rsid w:val="00A33D38"/>
    <w:rsid w:val="00A33E3E"/>
    <w:rsid w:val="00A36642"/>
    <w:rsid w:val="00A372E9"/>
    <w:rsid w:val="00A41F5B"/>
    <w:rsid w:val="00A4329E"/>
    <w:rsid w:val="00A44491"/>
    <w:rsid w:val="00A46501"/>
    <w:rsid w:val="00A471AC"/>
    <w:rsid w:val="00A474C2"/>
    <w:rsid w:val="00A50B55"/>
    <w:rsid w:val="00A50E15"/>
    <w:rsid w:val="00A54588"/>
    <w:rsid w:val="00A572C1"/>
    <w:rsid w:val="00A60A18"/>
    <w:rsid w:val="00A60BC5"/>
    <w:rsid w:val="00A615AC"/>
    <w:rsid w:val="00A61C13"/>
    <w:rsid w:val="00A75827"/>
    <w:rsid w:val="00A76A22"/>
    <w:rsid w:val="00A76CDB"/>
    <w:rsid w:val="00A80B74"/>
    <w:rsid w:val="00A84EF7"/>
    <w:rsid w:val="00A8592A"/>
    <w:rsid w:val="00A863F2"/>
    <w:rsid w:val="00A877ED"/>
    <w:rsid w:val="00A949BE"/>
    <w:rsid w:val="00A951A8"/>
    <w:rsid w:val="00A953E8"/>
    <w:rsid w:val="00AA007A"/>
    <w:rsid w:val="00AA0824"/>
    <w:rsid w:val="00AA0F7E"/>
    <w:rsid w:val="00AA1589"/>
    <w:rsid w:val="00AA3BB1"/>
    <w:rsid w:val="00AA49D4"/>
    <w:rsid w:val="00AA5772"/>
    <w:rsid w:val="00AA5EB2"/>
    <w:rsid w:val="00AA6A26"/>
    <w:rsid w:val="00AB15C0"/>
    <w:rsid w:val="00AB245E"/>
    <w:rsid w:val="00AB2F2D"/>
    <w:rsid w:val="00AB5666"/>
    <w:rsid w:val="00AC1A96"/>
    <w:rsid w:val="00AC33C4"/>
    <w:rsid w:val="00AC3DF6"/>
    <w:rsid w:val="00AC4ADF"/>
    <w:rsid w:val="00AC56C0"/>
    <w:rsid w:val="00AC57BE"/>
    <w:rsid w:val="00AC6886"/>
    <w:rsid w:val="00AD0E3F"/>
    <w:rsid w:val="00AD1544"/>
    <w:rsid w:val="00AD26FE"/>
    <w:rsid w:val="00AD3F3C"/>
    <w:rsid w:val="00AD4689"/>
    <w:rsid w:val="00AE0A23"/>
    <w:rsid w:val="00AE0B19"/>
    <w:rsid w:val="00AE199B"/>
    <w:rsid w:val="00AE1E01"/>
    <w:rsid w:val="00AE395D"/>
    <w:rsid w:val="00AE7CF7"/>
    <w:rsid w:val="00AF0D62"/>
    <w:rsid w:val="00AF2AC8"/>
    <w:rsid w:val="00AF4807"/>
    <w:rsid w:val="00AF614C"/>
    <w:rsid w:val="00B01617"/>
    <w:rsid w:val="00B03E5E"/>
    <w:rsid w:val="00B04616"/>
    <w:rsid w:val="00B0550F"/>
    <w:rsid w:val="00B05B93"/>
    <w:rsid w:val="00B05CCD"/>
    <w:rsid w:val="00B06EBA"/>
    <w:rsid w:val="00B0756D"/>
    <w:rsid w:val="00B106E9"/>
    <w:rsid w:val="00B16D9F"/>
    <w:rsid w:val="00B17202"/>
    <w:rsid w:val="00B22207"/>
    <w:rsid w:val="00B23090"/>
    <w:rsid w:val="00B2375E"/>
    <w:rsid w:val="00B25BA6"/>
    <w:rsid w:val="00B2648B"/>
    <w:rsid w:val="00B276ED"/>
    <w:rsid w:val="00B30129"/>
    <w:rsid w:val="00B30E9B"/>
    <w:rsid w:val="00B31B0D"/>
    <w:rsid w:val="00B32496"/>
    <w:rsid w:val="00B3291A"/>
    <w:rsid w:val="00B3527E"/>
    <w:rsid w:val="00B357F4"/>
    <w:rsid w:val="00B37593"/>
    <w:rsid w:val="00B37C23"/>
    <w:rsid w:val="00B37D85"/>
    <w:rsid w:val="00B41E06"/>
    <w:rsid w:val="00B41F17"/>
    <w:rsid w:val="00B42387"/>
    <w:rsid w:val="00B423E3"/>
    <w:rsid w:val="00B43641"/>
    <w:rsid w:val="00B45912"/>
    <w:rsid w:val="00B478CE"/>
    <w:rsid w:val="00B52873"/>
    <w:rsid w:val="00B553FE"/>
    <w:rsid w:val="00B558C5"/>
    <w:rsid w:val="00B56DC6"/>
    <w:rsid w:val="00B57A83"/>
    <w:rsid w:val="00B57EF2"/>
    <w:rsid w:val="00B619DF"/>
    <w:rsid w:val="00B62779"/>
    <w:rsid w:val="00B62CF0"/>
    <w:rsid w:val="00B64770"/>
    <w:rsid w:val="00B64FBF"/>
    <w:rsid w:val="00B65715"/>
    <w:rsid w:val="00B6682C"/>
    <w:rsid w:val="00B67081"/>
    <w:rsid w:val="00B677BC"/>
    <w:rsid w:val="00B70A1F"/>
    <w:rsid w:val="00B77A2F"/>
    <w:rsid w:val="00B80347"/>
    <w:rsid w:val="00B80C9E"/>
    <w:rsid w:val="00B81820"/>
    <w:rsid w:val="00B818A6"/>
    <w:rsid w:val="00B82BE4"/>
    <w:rsid w:val="00B83648"/>
    <w:rsid w:val="00B83FB2"/>
    <w:rsid w:val="00B85AED"/>
    <w:rsid w:val="00B85C2A"/>
    <w:rsid w:val="00B871B8"/>
    <w:rsid w:val="00B87C35"/>
    <w:rsid w:val="00B90878"/>
    <w:rsid w:val="00B9163C"/>
    <w:rsid w:val="00B91C59"/>
    <w:rsid w:val="00B920A9"/>
    <w:rsid w:val="00B92687"/>
    <w:rsid w:val="00B943A7"/>
    <w:rsid w:val="00B94539"/>
    <w:rsid w:val="00B963EB"/>
    <w:rsid w:val="00B970DF"/>
    <w:rsid w:val="00BA01EB"/>
    <w:rsid w:val="00BA02EE"/>
    <w:rsid w:val="00BA0564"/>
    <w:rsid w:val="00BA16F3"/>
    <w:rsid w:val="00BA3DE6"/>
    <w:rsid w:val="00BA4A76"/>
    <w:rsid w:val="00BA7136"/>
    <w:rsid w:val="00BA7B3C"/>
    <w:rsid w:val="00BB01E1"/>
    <w:rsid w:val="00BB1954"/>
    <w:rsid w:val="00BB1E57"/>
    <w:rsid w:val="00BB4577"/>
    <w:rsid w:val="00BB56EA"/>
    <w:rsid w:val="00BB7CB3"/>
    <w:rsid w:val="00BC08E2"/>
    <w:rsid w:val="00BC0DE6"/>
    <w:rsid w:val="00BC3299"/>
    <w:rsid w:val="00BC47BF"/>
    <w:rsid w:val="00BC4E58"/>
    <w:rsid w:val="00BD0F5F"/>
    <w:rsid w:val="00BD23D6"/>
    <w:rsid w:val="00BD4490"/>
    <w:rsid w:val="00BD4E21"/>
    <w:rsid w:val="00BD6220"/>
    <w:rsid w:val="00BD627D"/>
    <w:rsid w:val="00BD70AE"/>
    <w:rsid w:val="00BD76E9"/>
    <w:rsid w:val="00BE01A0"/>
    <w:rsid w:val="00BE0359"/>
    <w:rsid w:val="00BE0C6F"/>
    <w:rsid w:val="00BE2C97"/>
    <w:rsid w:val="00BE47AF"/>
    <w:rsid w:val="00BE51BF"/>
    <w:rsid w:val="00BE6425"/>
    <w:rsid w:val="00BE6E81"/>
    <w:rsid w:val="00BF0B89"/>
    <w:rsid w:val="00BF1896"/>
    <w:rsid w:val="00BF46E3"/>
    <w:rsid w:val="00BF7673"/>
    <w:rsid w:val="00BF7774"/>
    <w:rsid w:val="00BF792F"/>
    <w:rsid w:val="00C007EC"/>
    <w:rsid w:val="00C00E20"/>
    <w:rsid w:val="00C01EB6"/>
    <w:rsid w:val="00C020E4"/>
    <w:rsid w:val="00C03695"/>
    <w:rsid w:val="00C047DC"/>
    <w:rsid w:val="00C067D1"/>
    <w:rsid w:val="00C07401"/>
    <w:rsid w:val="00C07B7C"/>
    <w:rsid w:val="00C10277"/>
    <w:rsid w:val="00C11124"/>
    <w:rsid w:val="00C11FF4"/>
    <w:rsid w:val="00C14FF6"/>
    <w:rsid w:val="00C15894"/>
    <w:rsid w:val="00C17213"/>
    <w:rsid w:val="00C17A1C"/>
    <w:rsid w:val="00C17D05"/>
    <w:rsid w:val="00C200FC"/>
    <w:rsid w:val="00C20877"/>
    <w:rsid w:val="00C2183C"/>
    <w:rsid w:val="00C24DDE"/>
    <w:rsid w:val="00C25907"/>
    <w:rsid w:val="00C26110"/>
    <w:rsid w:val="00C265B9"/>
    <w:rsid w:val="00C26764"/>
    <w:rsid w:val="00C3218C"/>
    <w:rsid w:val="00C335F6"/>
    <w:rsid w:val="00C35A5A"/>
    <w:rsid w:val="00C37E74"/>
    <w:rsid w:val="00C42F18"/>
    <w:rsid w:val="00C43DDD"/>
    <w:rsid w:val="00C44804"/>
    <w:rsid w:val="00C44E6F"/>
    <w:rsid w:val="00C473E4"/>
    <w:rsid w:val="00C50B32"/>
    <w:rsid w:val="00C52555"/>
    <w:rsid w:val="00C525B6"/>
    <w:rsid w:val="00C533DE"/>
    <w:rsid w:val="00C55282"/>
    <w:rsid w:val="00C66574"/>
    <w:rsid w:val="00C679AA"/>
    <w:rsid w:val="00C67E26"/>
    <w:rsid w:val="00C70DFF"/>
    <w:rsid w:val="00C735B5"/>
    <w:rsid w:val="00C74BB7"/>
    <w:rsid w:val="00C75B13"/>
    <w:rsid w:val="00C75F28"/>
    <w:rsid w:val="00C76802"/>
    <w:rsid w:val="00C76BFF"/>
    <w:rsid w:val="00C84CE1"/>
    <w:rsid w:val="00C85DFA"/>
    <w:rsid w:val="00C868AA"/>
    <w:rsid w:val="00C86F8C"/>
    <w:rsid w:val="00C901B2"/>
    <w:rsid w:val="00C9138A"/>
    <w:rsid w:val="00C918A4"/>
    <w:rsid w:val="00C949FC"/>
    <w:rsid w:val="00C958AB"/>
    <w:rsid w:val="00C96072"/>
    <w:rsid w:val="00C96AFE"/>
    <w:rsid w:val="00C96EB9"/>
    <w:rsid w:val="00C96F5B"/>
    <w:rsid w:val="00C979D9"/>
    <w:rsid w:val="00CA1F5F"/>
    <w:rsid w:val="00CA2488"/>
    <w:rsid w:val="00CA255B"/>
    <w:rsid w:val="00CA4A66"/>
    <w:rsid w:val="00CA4ACF"/>
    <w:rsid w:val="00CA57BC"/>
    <w:rsid w:val="00CA5DBC"/>
    <w:rsid w:val="00CA6DB7"/>
    <w:rsid w:val="00CB0EE8"/>
    <w:rsid w:val="00CB17F9"/>
    <w:rsid w:val="00CB19C0"/>
    <w:rsid w:val="00CB2C78"/>
    <w:rsid w:val="00CB3DA2"/>
    <w:rsid w:val="00CB3DF3"/>
    <w:rsid w:val="00CB470A"/>
    <w:rsid w:val="00CB699A"/>
    <w:rsid w:val="00CB79C1"/>
    <w:rsid w:val="00CC00EC"/>
    <w:rsid w:val="00CC0AAB"/>
    <w:rsid w:val="00CC2FBC"/>
    <w:rsid w:val="00CC353E"/>
    <w:rsid w:val="00CC35F2"/>
    <w:rsid w:val="00CC36CC"/>
    <w:rsid w:val="00CC4C1B"/>
    <w:rsid w:val="00CC4EBC"/>
    <w:rsid w:val="00CC5E8B"/>
    <w:rsid w:val="00CC644F"/>
    <w:rsid w:val="00CC6731"/>
    <w:rsid w:val="00CD21AC"/>
    <w:rsid w:val="00CD3591"/>
    <w:rsid w:val="00CD3644"/>
    <w:rsid w:val="00CD43E1"/>
    <w:rsid w:val="00CD4C68"/>
    <w:rsid w:val="00CD634E"/>
    <w:rsid w:val="00CD66B0"/>
    <w:rsid w:val="00CE4017"/>
    <w:rsid w:val="00CE6462"/>
    <w:rsid w:val="00CE7394"/>
    <w:rsid w:val="00CE7D1A"/>
    <w:rsid w:val="00CF0FA1"/>
    <w:rsid w:val="00CF1114"/>
    <w:rsid w:val="00CF117A"/>
    <w:rsid w:val="00D0170E"/>
    <w:rsid w:val="00D030FD"/>
    <w:rsid w:val="00D0362C"/>
    <w:rsid w:val="00D042F1"/>
    <w:rsid w:val="00D070CC"/>
    <w:rsid w:val="00D076D3"/>
    <w:rsid w:val="00D07FBB"/>
    <w:rsid w:val="00D1094C"/>
    <w:rsid w:val="00D10ABF"/>
    <w:rsid w:val="00D115E0"/>
    <w:rsid w:val="00D12723"/>
    <w:rsid w:val="00D1447E"/>
    <w:rsid w:val="00D14879"/>
    <w:rsid w:val="00D14944"/>
    <w:rsid w:val="00D14B52"/>
    <w:rsid w:val="00D15B09"/>
    <w:rsid w:val="00D20D81"/>
    <w:rsid w:val="00D21C64"/>
    <w:rsid w:val="00D24AD3"/>
    <w:rsid w:val="00D27B7D"/>
    <w:rsid w:val="00D303EF"/>
    <w:rsid w:val="00D3074D"/>
    <w:rsid w:val="00D30803"/>
    <w:rsid w:val="00D30D4C"/>
    <w:rsid w:val="00D31809"/>
    <w:rsid w:val="00D31BD0"/>
    <w:rsid w:val="00D32278"/>
    <w:rsid w:val="00D37E0E"/>
    <w:rsid w:val="00D40FA0"/>
    <w:rsid w:val="00D41332"/>
    <w:rsid w:val="00D41503"/>
    <w:rsid w:val="00D41D5D"/>
    <w:rsid w:val="00D423C1"/>
    <w:rsid w:val="00D42D6A"/>
    <w:rsid w:val="00D435E5"/>
    <w:rsid w:val="00D44AC4"/>
    <w:rsid w:val="00D454A8"/>
    <w:rsid w:val="00D45F21"/>
    <w:rsid w:val="00D4742E"/>
    <w:rsid w:val="00D51E6D"/>
    <w:rsid w:val="00D53802"/>
    <w:rsid w:val="00D56ADE"/>
    <w:rsid w:val="00D56D39"/>
    <w:rsid w:val="00D60BB4"/>
    <w:rsid w:val="00D61074"/>
    <w:rsid w:val="00D61B9B"/>
    <w:rsid w:val="00D61DF5"/>
    <w:rsid w:val="00D62FD2"/>
    <w:rsid w:val="00D63ABD"/>
    <w:rsid w:val="00D63C4A"/>
    <w:rsid w:val="00D65DED"/>
    <w:rsid w:val="00D66B7C"/>
    <w:rsid w:val="00D7101D"/>
    <w:rsid w:val="00D75934"/>
    <w:rsid w:val="00D75C5A"/>
    <w:rsid w:val="00D8180D"/>
    <w:rsid w:val="00D83152"/>
    <w:rsid w:val="00D855F2"/>
    <w:rsid w:val="00D86C4D"/>
    <w:rsid w:val="00D87870"/>
    <w:rsid w:val="00D90838"/>
    <w:rsid w:val="00D91B45"/>
    <w:rsid w:val="00D92579"/>
    <w:rsid w:val="00D93E2C"/>
    <w:rsid w:val="00D951E0"/>
    <w:rsid w:val="00D97985"/>
    <w:rsid w:val="00D97BDD"/>
    <w:rsid w:val="00DA0468"/>
    <w:rsid w:val="00DA1E15"/>
    <w:rsid w:val="00DA469B"/>
    <w:rsid w:val="00DA5615"/>
    <w:rsid w:val="00DB1C02"/>
    <w:rsid w:val="00DB34CA"/>
    <w:rsid w:val="00DB3AB5"/>
    <w:rsid w:val="00DB4EA5"/>
    <w:rsid w:val="00DC17B8"/>
    <w:rsid w:val="00DC2FE0"/>
    <w:rsid w:val="00DC33B2"/>
    <w:rsid w:val="00DC43F5"/>
    <w:rsid w:val="00DC49FF"/>
    <w:rsid w:val="00DC67A5"/>
    <w:rsid w:val="00DC78F1"/>
    <w:rsid w:val="00DD00DE"/>
    <w:rsid w:val="00DD023F"/>
    <w:rsid w:val="00DD0760"/>
    <w:rsid w:val="00DD441C"/>
    <w:rsid w:val="00DD6078"/>
    <w:rsid w:val="00DD6C77"/>
    <w:rsid w:val="00DE06EE"/>
    <w:rsid w:val="00DE11DA"/>
    <w:rsid w:val="00DE1F42"/>
    <w:rsid w:val="00DE6D02"/>
    <w:rsid w:val="00DF0304"/>
    <w:rsid w:val="00DF0CFB"/>
    <w:rsid w:val="00DF25EE"/>
    <w:rsid w:val="00DF4E67"/>
    <w:rsid w:val="00DF51C5"/>
    <w:rsid w:val="00DF5D3E"/>
    <w:rsid w:val="00E009A8"/>
    <w:rsid w:val="00E010E9"/>
    <w:rsid w:val="00E0121B"/>
    <w:rsid w:val="00E032E0"/>
    <w:rsid w:val="00E036F4"/>
    <w:rsid w:val="00E064B6"/>
    <w:rsid w:val="00E0696D"/>
    <w:rsid w:val="00E06B8B"/>
    <w:rsid w:val="00E1270E"/>
    <w:rsid w:val="00E12B45"/>
    <w:rsid w:val="00E13219"/>
    <w:rsid w:val="00E15EBC"/>
    <w:rsid w:val="00E16E8F"/>
    <w:rsid w:val="00E172E4"/>
    <w:rsid w:val="00E21F91"/>
    <w:rsid w:val="00E22645"/>
    <w:rsid w:val="00E24525"/>
    <w:rsid w:val="00E24C81"/>
    <w:rsid w:val="00E25332"/>
    <w:rsid w:val="00E269AD"/>
    <w:rsid w:val="00E278AF"/>
    <w:rsid w:val="00E3308F"/>
    <w:rsid w:val="00E34B3B"/>
    <w:rsid w:val="00E35E0C"/>
    <w:rsid w:val="00E360A2"/>
    <w:rsid w:val="00E41978"/>
    <w:rsid w:val="00E41FCE"/>
    <w:rsid w:val="00E436D1"/>
    <w:rsid w:val="00E44DA8"/>
    <w:rsid w:val="00E45673"/>
    <w:rsid w:val="00E4650A"/>
    <w:rsid w:val="00E51194"/>
    <w:rsid w:val="00E5352A"/>
    <w:rsid w:val="00E54143"/>
    <w:rsid w:val="00E564BB"/>
    <w:rsid w:val="00E56552"/>
    <w:rsid w:val="00E657FF"/>
    <w:rsid w:val="00E6583D"/>
    <w:rsid w:val="00E66AE5"/>
    <w:rsid w:val="00E71467"/>
    <w:rsid w:val="00E72ABF"/>
    <w:rsid w:val="00E7333A"/>
    <w:rsid w:val="00E73456"/>
    <w:rsid w:val="00E7515D"/>
    <w:rsid w:val="00E8088A"/>
    <w:rsid w:val="00E81D0E"/>
    <w:rsid w:val="00E8294E"/>
    <w:rsid w:val="00E82ECA"/>
    <w:rsid w:val="00E84C8D"/>
    <w:rsid w:val="00E84E3D"/>
    <w:rsid w:val="00E853EB"/>
    <w:rsid w:val="00E857C6"/>
    <w:rsid w:val="00E85813"/>
    <w:rsid w:val="00E87684"/>
    <w:rsid w:val="00E87A5A"/>
    <w:rsid w:val="00E91466"/>
    <w:rsid w:val="00E9751B"/>
    <w:rsid w:val="00EA2E00"/>
    <w:rsid w:val="00EA739A"/>
    <w:rsid w:val="00EB2633"/>
    <w:rsid w:val="00EB4487"/>
    <w:rsid w:val="00EB4B34"/>
    <w:rsid w:val="00EB4BA1"/>
    <w:rsid w:val="00EB692B"/>
    <w:rsid w:val="00EB6A38"/>
    <w:rsid w:val="00EC075E"/>
    <w:rsid w:val="00EC0FC1"/>
    <w:rsid w:val="00EC123A"/>
    <w:rsid w:val="00EC20CB"/>
    <w:rsid w:val="00EC3E6C"/>
    <w:rsid w:val="00EC7347"/>
    <w:rsid w:val="00EC7600"/>
    <w:rsid w:val="00EC7A6E"/>
    <w:rsid w:val="00EC7B14"/>
    <w:rsid w:val="00ED0B0D"/>
    <w:rsid w:val="00ED1AE6"/>
    <w:rsid w:val="00ED41C5"/>
    <w:rsid w:val="00ED4B19"/>
    <w:rsid w:val="00ED64A5"/>
    <w:rsid w:val="00ED739F"/>
    <w:rsid w:val="00ED78D2"/>
    <w:rsid w:val="00EE198A"/>
    <w:rsid w:val="00EE3FB6"/>
    <w:rsid w:val="00EE456E"/>
    <w:rsid w:val="00EE4764"/>
    <w:rsid w:val="00EE59F0"/>
    <w:rsid w:val="00EE5B6F"/>
    <w:rsid w:val="00EE5CED"/>
    <w:rsid w:val="00EE5E4A"/>
    <w:rsid w:val="00EE6591"/>
    <w:rsid w:val="00EF0588"/>
    <w:rsid w:val="00EF27B8"/>
    <w:rsid w:val="00EF2EAF"/>
    <w:rsid w:val="00EF4BB6"/>
    <w:rsid w:val="00EF58CB"/>
    <w:rsid w:val="00EF5B89"/>
    <w:rsid w:val="00EF5F37"/>
    <w:rsid w:val="00EF6D17"/>
    <w:rsid w:val="00EF6E1C"/>
    <w:rsid w:val="00EF701F"/>
    <w:rsid w:val="00F009FD"/>
    <w:rsid w:val="00F01374"/>
    <w:rsid w:val="00F0210A"/>
    <w:rsid w:val="00F03EF4"/>
    <w:rsid w:val="00F050ED"/>
    <w:rsid w:val="00F06131"/>
    <w:rsid w:val="00F1150A"/>
    <w:rsid w:val="00F11D55"/>
    <w:rsid w:val="00F12107"/>
    <w:rsid w:val="00F12D5B"/>
    <w:rsid w:val="00F13483"/>
    <w:rsid w:val="00F13CCE"/>
    <w:rsid w:val="00F14EF2"/>
    <w:rsid w:val="00F1581B"/>
    <w:rsid w:val="00F15924"/>
    <w:rsid w:val="00F16289"/>
    <w:rsid w:val="00F16596"/>
    <w:rsid w:val="00F16AE9"/>
    <w:rsid w:val="00F16BFE"/>
    <w:rsid w:val="00F2030B"/>
    <w:rsid w:val="00F22A27"/>
    <w:rsid w:val="00F23988"/>
    <w:rsid w:val="00F2716A"/>
    <w:rsid w:val="00F27903"/>
    <w:rsid w:val="00F27C93"/>
    <w:rsid w:val="00F30098"/>
    <w:rsid w:val="00F31F3D"/>
    <w:rsid w:val="00F336E7"/>
    <w:rsid w:val="00F356B5"/>
    <w:rsid w:val="00F359B4"/>
    <w:rsid w:val="00F35AAF"/>
    <w:rsid w:val="00F368B0"/>
    <w:rsid w:val="00F376E6"/>
    <w:rsid w:val="00F37779"/>
    <w:rsid w:val="00F377C2"/>
    <w:rsid w:val="00F37994"/>
    <w:rsid w:val="00F42EAC"/>
    <w:rsid w:val="00F44511"/>
    <w:rsid w:val="00F4452D"/>
    <w:rsid w:val="00F44B2B"/>
    <w:rsid w:val="00F4582E"/>
    <w:rsid w:val="00F513B3"/>
    <w:rsid w:val="00F5388B"/>
    <w:rsid w:val="00F54036"/>
    <w:rsid w:val="00F54043"/>
    <w:rsid w:val="00F54769"/>
    <w:rsid w:val="00F54B76"/>
    <w:rsid w:val="00F55D07"/>
    <w:rsid w:val="00F56D69"/>
    <w:rsid w:val="00F60C9B"/>
    <w:rsid w:val="00F613D5"/>
    <w:rsid w:val="00F61C01"/>
    <w:rsid w:val="00F620CA"/>
    <w:rsid w:val="00F625BF"/>
    <w:rsid w:val="00F62853"/>
    <w:rsid w:val="00F62C6A"/>
    <w:rsid w:val="00F64409"/>
    <w:rsid w:val="00F647B9"/>
    <w:rsid w:val="00F654E3"/>
    <w:rsid w:val="00F65523"/>
    <w:rsid w:val="00F6595F"/>
    <w:rsid w:val="00F70411"/>
    <w:rsid w:val="00F70570"/>
    <w:rsid w:val="00F70D61"/>
    <w:rsid w:val="00F72EE0"/>
    <w:rsid w:val="00F742B5"/>
    <w:rsid w:val="00F7433D"/>
    <w:rsid w:val="00F74C35"/>
    <w:rsid w:val="00F76E53"/>
    <w:rsid w:val="00F807ED"/>
    <w:rsid w:val="00F8114A"/>
    <w:rsid w:val="00F81639"/>
    <w:rsid w:val="00F833D5"/>
    <w:rsid w:val="00F83969"/>
    <w:rsid w:val="00F843D0"/>
    <w:rsid w:val="00F860FB"/>
    <w:rsid w:val="00F867C2"/>
    <w:rsid w:val="00F91E78"/>
    <w:rsid w:val="00F9403B"/>
    <w:rsid w:val="00F94072"/>
    <w:rsid w:val="00F94ED5"/>
    <w:rsid w:val="00F95AF6"/>
    <w:rsid w:val="00F97AF6"/>
    <w:rsid w:val="00FA101C"/>
    <w:rsid w:val="00FA1CEF"/>
    <w:rsid w:val="00FA327C"/>
    <w:rsid w:val="00FA3459"/>
    <w:rsid w:val="00FA4EB5"/>
    <w:rsid w:val="00FA4F3B"/>
    <w:rsid w:val="00FA64F8"/>
    <w:rsid w:val="00FA668B"/>
    <w:rsid w:val="00FA6C36"/>
    <w:rsid w:val="00FB1C8F"/>
    <w:rsid w:val="00FB46FC"/>
    <w:rsid w:val="00FB4DFE"/>
    <w:rsid w:val="00FB708C"/>
    <w:rsid w:val="00FC0BB8"/>
    <w:rsid w:val="00FC1B8F"/>
    <w:rsid w:val="00FC30B2"/>
    <w:rsid w:val="00FC54B2"/>
    <w:rsid w:val="00FC6C60"/>
    <w:rsid w:val="00FC6E2F"/>
    <w:rsid w:val="00FC7646"/>
    <w:rsid w:val="00FC765C"/>
    <w:rsid w:val="00FC7F59"/>
    <w:rsid w:val="00FD2B10"/>
    <w:rsid w:val="00FD370C"/>
    <w:rsid w:val="00FD4DF7"/>
    <w:rsid w:val="00FD5ADA"/>
    <w:rsid w:val="00FD6A35"/>
    <w:rsid w:val="00FD70DA"/>
    <w:rsid w:val="00FE4F40"/>
    <w:rsid w:val="00FE6FB7"/>
    <w:rsid w:val="00FF0F57"/>
    <w:rsid w:val="00FF14C5"/>
    <w:rsid w:val="00FF3FC4"/>
    <w:rsid w:val="00FF4E19"/>
    <w:rsid w:val="00FF5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2F"/>
  </w:style>
  <w:style w:type="paragraph" w:styleId="1">
    <w:name w:val="heading 1"/>
    <w:basedOn w:val="a"/>
    <w:next w:val="a"/>
    <w:link w:val="10"/>
    <w:uiPriority w:val="9"/>
    <w:qFormat/>
    <w:rsid w:val="004B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07A48"/>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5B33A1"/>
    <w:pPr>
      <w:ind w:left="720"/>
      <w:contextualSpacing/>
    </w:pPr>
  </w:style>
  <w:style w:type="character" w:customStyle="1" w:styleId="30">
    <w:name w:val="Заголовок 3 Знак"/>
    <w:basedOn w:val="a0"/>
    <w:link w:val="3"/>
    <w:rsid w:val="00107A48"/>
    <w:rPr>
      <w:rFonts w:ascii="Times New Roman" w:eastAsia="Times New Roman" w:hAnsi="Times New Roman" w:cs="Times New Roman"/>
      <w:b/>
      <w:bCs/>
      <w:sz w:val="24"/>
      <w:szCs w:val="24"/>
      <w:lang w:eastAsia="ru-RU"/>
    </w:rPr>
  </w:style>
  <w:style w:type="paragraph" w:styleId="31">
    <w:name w:val="Body Text Indent 3"/>
    <w:basedOn w:val="a"/>
    <w:link w:val="32"/>
    <w:rsid w:val="00107A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7A48"/>
    <w:rPr>
      <w:rFonts w:ascii="Times New Roman" w:eastAsia="Times New Roman" w:hAnsi="Times New Roman" w:cs="Times New Roman"/>
      <w:sz w:val="16"/>
      <w:szCs w:val="16"/>
      <w:lang w:eastAsia="ru-RU"/>
    </w:rPr>
  </w:style>
  <w:style w:type="character" w:customStyle="1" w:styleId="4810">
    <w:name w:val="Основной текст (4) + 810"/>
    <w:aliases w:val="5 pt12,Основной текст (2) + 86"/>
    <w:rsid w:val="00B91C59"/>
    <w:rPr>
      <w:rFonts w:ascii="Times New Roman" w:hAnsi="Times New Roman" w:cs="Times New Roman"/>
      <w:spacing w:val="0"/>
      <w:sz w:val="17"/>
      <w:szCs w:val="17"/>
      <w:shd w:val="clear" w:color="auto" w:fill="FFFFFF"/>
    </w:rPr>
  </w:style>
  <w:style w:type="paragraph" w:customStyle="1" w:styleId="41">
    <w:name w:val="Основной текст (4)1"/>
    <w:basedOn w:val="a"/>
    <w:rsid w:val="00B91C59"/>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10">
    <w:name w:val="Заголовок 1 Знак"/>
    <w:basedOn w:val="a0"/>
    <w:link w:val="1"/>
    <w:uiPriority w:val="9"/>
    <w:rsid w:val="004B2C8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23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8C"/>
  </w:style>
  <w:style w:type="paragraph" w:styleId="a8">
    <w:name w:val="footer"/>
    <w:basedOn w:val="a"/>
    <w:link w:val="a9"/>
    <w:uiPriority w:val="99"/>
    <w:unhideWhenUsed/>
    <w:rsid w:val="00923F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F8C"/>
  </w:style>
  <w:style w:type="paragraph" w:styleId="aa">
    <w:name w:val="Balloon Text"/>
    <w:basedOn w:val="a"/>
    <w:link w:val="ab"/>
    <w:uiPriority w:val="99"/>
    <w:semiHidden/>
    <w:unhideWhenUsed/>
    <w:rsid w:val="003875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7572"/>
    <w:rPr>
      <w:rFonts w:ascii="Tahoma" w:hAnsi="Tahoma" w:cs="Tahoma"/>
      <w:sz w:val="16"/>
      <w:szCs w:val="16"/>
    </w:rPr>
  </w:style>
  <w:style w:type="paragraph" w:styleId="ac">
    <w:name w:val="No Spacing"/>
    <w:qFormat/>
    <w:rsid w:val="0039726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97261"/>
    <w:rPr>
      <w:rFonts w:asciiTheme="majorHAnsi" w:eastAsiaTheme="majorEastAsia" w:hAnsiTheme="majorHAnsi" w:cstheme="majorBidi"/>
      <w:b/>
      <w:bCs/>
      <w:color w:val="4F81BD" w:themeColor="accent1"/>
      <w:sz w:val="26"/>
      <w:szCs w:val="26"/>
    </w:rPr>
  </w:style>
  <w:style w:type="paragraph" w:styleId="ad">
    <w:name w:val="Body Text"/>
    <w:basedOn w:val="a"/>
    <w:link w:val="ae"/>
    <w:uiPriority w:val="99"/>
    <w:unhideWhenUsed/>
    <w:rsid w:val="00397261"/>
    <w:pPr>
      <w:spacing w:after="120"/>
    </w:pPr>
  </w:style>
  <w:style w:type="character" w:customStyle="1" w:styleId="ae">
    <w:name w:val="Основной текст Знак"/>
    <w:basedOn w:val="a0"/>
    <w:link w:val="ad"/>
    <w:uiPriority w:val="99"/>
    <w:rsid w:val="00397261"/>
  </w:style>
  <w:style w:type="paragraph" w:styleId="af">
    <w:name w:val="Body Text Indent"/>
    <w:basedOn w:val="a"/>
    <w:link w:val="af0"/>
    <w:uiPriority w:val="99"/>
    <w:semiHidden/>
    <w:unhideWhenUsed/>
    <w:rsid w:val="00397261"/>
    <w:pPr>
      <w:spacing w:after="120"/>
      <w:ind w:left="283"/>
    </w:pPr>
  </w:style>
  <w:style w:type="character" w:customStyle="1" w:styleId="af0">
    <w:name w:val="Основной текст с отступом Знак"/>
    <w:basedOn w:val="a0"/>
    <w:link w:val="af"/>
    <w:uiPriority w:val="99"/>
    <w:semiHidden/>
    <w:rsid w:val="00397261"/>
  </w:style>
  <w:style w:type="table" w:customStyle="1" w:styleId="11">
    <w:name w:val="Сетка таблицы1"/>
    <w:basedOn w:val="a1"/>
    <w:next w:val="a3"/>
    <w:rsid w:val="00897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14">
    <w:name w:val="c1 c14"/>
    <w:basedOn w:val="a"/>
    <w:rsid w:val="00897B3A"/>
    <w:pPr>
      <w:spacing w:before="100" w:after="100" w:line="240" w:lineRule="auto"/>
    </w:pPr>
    <w:rPr>
      <w:rFonts w:ascii="Times New Roman" w:eastAsia="Times New Roman" w:hAnsi="Times New Roman" w:cs="Times New Roman"/>
      <w:sz w:val="24"/>
      <w:szCs w:val="24"/>
      <w:lang w:eastAsia="ru-RU"/>
    </w:rPr>
  </w:style>
  <w:style w:type="character" w:styleId="af1">
    <w:name w:val="Hyperlink"/>
    <w:uiPriority w:val="99"/>
    <w:rsid w:val="00ED1AE6"/>
    <w:rPr>
      <w:color w:val="0000FF"/>
      <w:u w:val="single"/>
    </w:rPr>
  </w:style>
  <w:style w:type="paragraph" w:customStyle="1" w:styleId="pboth1">
    <w:name w:val="pboth1"/>
    <w:basedOn w:val="a"/>
    <w:rsid w:val="00F70570"/>
    <w:pPr>
      <w:spacing w:before="100" w:beforeAutospacing="1" w:after="224" w:line="411" w:lineRule="atLeast"/>
      <w:jc w:val="both"/>
    </w:pPr>
    <w:rPr>
      <w:rFonts w:ascii="Times New Roman" w:eastAsia="Times New Roman" w:hAnsi="Times New Roman" w:cs="Times New Roman"/>
      <w:sz w:val="24"/>
      <w:szCs w:val="24"/>
      <w:lang w:eastAsia="ru-RU"/>
    </w:rPr>
  </w:style>
  <w:style w:type="paragraph" w:styleId="af2">
    <w:name w:val="Normal (Web)"/>
    <w:aliases w:val="Обычный (Web)"/>
    <w:basedOn w:val="a"/>
    <w:link w:val="af3"/>
    <w:uiPriority w:val="99"/>
    <w:qFormat/>
    <w:rsid w:val="002358CA"/>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3">
    <w:name w:val="Обычный (веб) Знак"/>
    <w:aliases w:val="Обычный (Web) Знак"/>
    <w:link w:val="af2"/>
    <w:uiPriority w:val="99"/>
    <w:locked/>
    <w:rsid w:val="002358CA"/>
    <w:rPr>
      <w:rFonts w:ascii="Times New Roman" w:eastAsia="Times New Roman" w:hAnsi="Times New Roman" w:cs="Times New Roman"/>
      <w:sz w:val="24"/>
      <w:szCs w:val="24"/>
      <w:lang w:val="en-US" w:eastAsia="nl-NL"/>
    </w:rPr>
  </w:style>
  <w:style w:type="character" w:customStyle="1" w:styleId="a5">
    <w:name w:val="Абзац списка Знак"/>
    <w:aliases w:val="Содержание. 2 уровень Знак"/>
    <w:link w:val="a4"/>
    <w:uiPriority w:val="34"/>
    <w:locked/>
    <w:rsid w:val="00F37994"/>
  </w:style>
  <w:style w:type="paragraph" w:styleId="af4">
    <w:name w:val="footnote text"/>
    <w:basedOn w:val="a"/>
    <w:link w:val="af5"/>
    <w:semiHidden/>
    <w:rsid w:val="00BD70A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BD70AE"/>
    <w:rPr>
      <w:rFonts w:ascii="Times New Roman" w:eastAsia="Times New Roman" w:hAnsi="Times New Roman" w:cs="Times New Roman"/>
      <w:sz w:val="20"/>
      <w:szCs w:val="20"/>
      <w:lang w:eastAsia="ru-RU"/>
    </w:rPr>
  </w:style>
  <w:style w:type="paragraph" w:customStyle="1" w:styleId="ConsPlusNormal">
    <w:name w:val="ConsPlusNormal"/>
    <w:rsid w:val="00F36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F36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68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rsid w:val="00CA4A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CA4A6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A4A66"/>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7Exact">
    <w:name w:val="Основной текст (7) Exact"/>
    <w:basedOn w:val="a0"/>
    <w:rsid w:val="00725B5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25B54"/>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725B54"/>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styleId="af6">
    <w:name w:val="FollowedHyperlink"/>
    <w:basedOn w:val="a0"/>
    <w:uiPriority w:val="99"/>
    <w:semiHidden/>
    <w:unhideWhenUsed/>
    <w:rsid w:val="00C42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02426">
      <w:bodyDiv w:val="1"/>
      <w:marLeft w:val="0"/>
      <w:marRight w:val="0"/>
      <w:marTop w:val="0"/>
      <w:marBottom w:val="0"/>
      <w:divBdr>
        <w:top w:val="none" w:sz="0" w:space="0" w:color="auto"/>
        <w:left w:val="none" w:sz="0" w:space="0" w:color="auto"/>
        <w:bottom w:val="none" w:sz="0" w:space="0" w:color="auto"/>
        <w:right w:val="none" w:sz="0" w:space="0" w:color="auto"/>
      </w:divBdr>
    </w:div>
    <w:div w:id="17028971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553">
          <w:marLeft w:val="0"/>
          <w:marRight w:val="0"/>
          <w:marTop w:val="0"/>
          <w:marBottom w:val="0"/>
          <w:divBdr>
            <w:top w:val="none" w:sz="0" w:space="0" w:color="auto"/>
            <w:left w:val="none" w:sz="0" w:space="0" w:color="auto"/>
            <w:bottom w:val="none" w:sz="0" w:space="0" w:color="auto"/>
            <w:right w:val="none" w:sz="0" w:space="0" w:color="auto"/>
          </w:divBdr>
          <w:divsChild>
            <w:div w:id="86465651">
              <w:marLeft w:val="0"/>
              <w:marRight w:val="0"/>
              <w:marTop w:val="0"/>
              <w:marBottom w:val="0"/>
              <w:divBdr>
                <w:top w:val="none" w:sz="0" w:space="0" w:color="auto"/>
                <w:left w:val="none" w:sz="0" w:space="0" w:color="auto"/>
                <w:bottom w:val="none" w:sz="0" w:space="0" w:color="auto"/>
                <w:right w:val="none" w:sz="0" w:space="0" w:color="auto"/>
              </w:divBdr>
              <w:divsChild>
                <w:div w:id="824009818">
                  <w:marLeft w:val="0"/>
                  <w:marRight w:val="0"/>
                  <w:marTop w:val="0"/>
                  <w:marBottom w:val="0"/>
                  <w:divBdr>
                    <w:top w:val="none" w:sz="0" w:space="0" w:color="auto"/>
                    <w:left w:val="none" w:sz="0" w:space="0" w:color="auto"/>
                    <w:bottom w:val="none" w:sz="0" w:space="0" w:color="auto"/>
                    <w:right w:val="none" w:sz="0" w:space="0" w:color="auto"/>
                  </w:divBdr>
                  <w:divsChild>
                    <w:div w:id="1190796628">
                      <w:marLeft w:val="0"/>
                      <w:marRight w:val="0"/>
                      <w:marTop w:val="75"/>
                      <w:marBottom w:val="75"/>
                      <w:divBdr>
                        <w:top w:val="single" w:sz="6" w:space="0" w:color="D1D1D1"/>
                        <w:left w:val="single" w:sz="6" w:space="0" w:color="D1D1D1"/>
                        <w:bottom w:val="single" w:sz="6" w:space="0" w:color="D1D1D1"/>
                        <w:right w:val="single" w:sz="6" w:space="0" w:color="D1D1D1"/>
                      </w:divBdr>
                      <w:divsChild>
                        <w:div w:id="2000036638">
                          <w:marLeft w:val="0"/>
                          <w:marRight w:val="0"/>
                          <w:marTop w:val="0"/>
                          <w:marBottom w:val="150"/>
                          <w:divBdr>
                            <w:top w:val="none" w:sz="0" w:space="0" w:color="auto"/>
                            <w:left w:val="none" w:sz="0" w:space="0" w:color="auto"/>
                            <w:bottom w:val="none" w:sz="0" w:space="0" w:color="auto"/>
                            <w:right w:val="none" w:sz="0" w:space="0" w:color="auto"/>
                          </w:divBdr>
                          <w:divsChild>
                            <w:div w:id="15335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 TargetMode="External"/><Relationship Id="rId18" Type="http://schemas.openxmlformats.org/officeDocument/2006/relationships/hyperlink" Target="http://www.consultant.ru/-&#1058;&#1077;&#1082;&#1089;&#10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1058;&#1077;&#1082;&#1089;&#1090;"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ffom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www.garant.ru/-&#1058;&#1077;&#1082;&#1089;&#1090;" TargetMode="External"/><Relationship Id="rId5" Type="http://schemas.openxmlformats.org/officeDocument/2006/relationships/settings" Target="settings.xml"/><Relationship Id="rId15" Type="http://schemas.openxmlformats.org/officeDocument/2006/relationships/hyperlink" Target="http://fss.ru/" TargetMode="External"/><Relationship Id="rId10" Type="http://schemas.openxmlformats.org/officeDocument/2006/relationships/hyperlink" Target="https://static.my-shop.ru/product/pdf/209/208557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kXEP5FN8bBE8hZdIRuKWXXX8tmw=</DigestValue>
    </Reference>
    <Reference URI="#idOfficeObject" Type="http://www.w3.org/2000/09/xmldsig#Object">
      <DigestMethod Algorithm="http://www.w3.org/2000/09/xmldsig#sha1"/>
      <DigestValue>a43W1g8NltSlYlLW4EH/AXhf0QI=</DigestValue>
    </Reference>
    <Reference URI="#idSignedProperties" Type="http://uri.etsi.org/01903#SignedProperties">
      <Transforms>
        <Transform Algorithm="http://www.w3.org/TR/2001/REC-xml-c14n-20010315"/>
      </Transforms>
      <DigestMethod Algorithm="http://www.w3.org/2000/09/xmldsig#sha1"/>
      <DigestValue>UOr6tSpifjIJPofmHUrxt5HGGq0=</DigestValue>
    </Reference>
    <Reference URI="#idValidSigLnImg" Type="http://www.w3.org/2000/09/xmldsig#Object">
      <DigestMethod Algorithm="http://www.w3.org/2000/09/xmldsig#sha1"/>
      <DigestValue>BJM/wD1ORzaQDORF0762cdcO3mI=</DigestValue>
    </Reference>
    <Reference URI="#idInvalidSigLnImg" Type="http://www.w3.org/2000/09/xmldsig#Object">
      <DigestMethod Algorithm="http://www.w3.org/2000/09/xmldsig#sha1"/>
      <DigestValue>/ySoHcomhNZXQWac7nGAvbJucrE=</DigestValue>
    </Reference>
  </SignedInfo>
  <SignatureValue>VB4ID9XzjTz+SFJCacWqDyGfAIWdoO7RKm0sH/hu+HZ3jlIGK837wNorZ48Yvh/ado5iLi2Qlb/X
MOEEdAc6rcVlD3lqatpaRicFYtSQ8rDIdxre0Vi8SLW+eqxDpNdNd7cDznFMnS0wVFfSaNMJ1xHs
u6eZrAagsJ3bhq+/dBY=</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eU0ywP75ba/OkBUOj0tC0lU+hew=</DigestValue>
      </Reference>
      <Reference URI="/word/settings.xml?ContentType=application/vnd.openxmlformats-officedocument.wordprocessingml.settings+xml">
        <DigestMethod Algorithm="http://www.w3.org/2000/09/xmldsig#sha1"/>
        <DigestValue>trpYQn43MKVQgZfS3nTMqdU+OG4=</DigestValue>
      </Reference>
      <Reference URI="/word/styles.xml?ContentType=application/vnd.openxmlformats-officedocument.wordprocessingml.styles+xml">
        <DigestMethod Algorithm="http://www.w3.org/2000/09/xmldsig#sha1"/>
        <DigestValue>SF3o8s5hcCg40ED9b3jqLkE1H/0=</DigestValue>
      </Reference>
      <Reference URI="/word/numbering.xml?ContentType=application/vnd.openxmlformats-officedocument.wordprocessingml.numbering+xml">
        <DigestMethod Algorithm="http://www.w3.org/2000/09/xmldsig#sha1"/>
        <DigestValue>MkSh4FGlJpXzBWz8xl7Yvaxc7kU=</DigestValue>
      </Reference>
      <Reference URI="/word/fontTable.xml?ContentType=application/vnd.openxmlformats-officedocument.wordprocessingml.fontTable+xml">
        <DigestMethod Algorithm="http://www.w3.org/2000/09/xmldsig#sha1"/>
        <DigestValue>jcEIYOByJNDp7yNGNV7hkXKm5DA=</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MVPJhi03aX5xzHRG17jCMoM2lU4=</DigestValue>
      </Reference>
      <Reference URI="/word/footer1.xml?ContentType=application/vnd.openxmlformats-officedocument.wordprocessingml.footer+xml">
        <DigestMethod Algorithm="http://www.w3.org/2000/09/xmldsig#sha1"/>
        <DigestValue>wI7wXyd78lgJOvpfV40JeZsLviQ=</DigestValue>
      </Reference>
      <Reference URI="/word/document.xml?ContentType=application/vnd.openxmlformats-officedocument.wordprocessingml.document.main+xml">
        <DigestMethod Algorithm="http://www.w3.org/2000/09/xmldsig#sha1"/>
        <DigestValue>p4nE4dINblsvDK/W8FxjDJdEeMA=</DigestValue>
      </Reference>
      <Reference URI="/word/stylesWithEffects.xml?ContentType=application/vnd.ms-word.stylesWithEffects+xml">
        <DigestMethod Algorithm="http://www.w3.org/2000/09/xmldsig#sha1"/>
        <DigestValue>VRRuJeiSmZJ/PDWOQ2bRvAt+Okg=</DigestValue>
      </Reference>
      <Reference URI="/word/footnotes.xml?ContentType=application/vnd.openxmlformats-officedocument.wordprocessingml.footnotes+xml">
        <DigestMethod Algorithm="http://www.w3.org/2000/09/xmldsig#sha1"/>
        <DigestValue>b/fwWaIjsjwXorYGrwHZwEsvwws=</DigestValue>
      </Reference>
      <Reference URI="/word/endnotes.xml?ContentType=application/vnd.openxmlformats-officedocument.wordprocessingml.endnotes+xml">
        <DigestMethod Algorithm="http://www.w3.org/2000/09/xmldsig#sha1"/>
        <DigestValue>zCeTrItP2Nx2LCp5w31gSS+fjeM=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eVY3SfGgXiNc8HxfewILlyJGPtI=</DigestValue>
      </Reference>
    </Manifest>
    <SignatureProperties>
      <SignatureProperty Id="idSignatureTime" Target="#idPackageSignature">
        <mdssi:SignatureTime>
          <mdssi:Format>YYYY-MM-DDThh:mm:ssTZD</mdssi:Format>
          <mdssi:Value>2021-02-23T19:11:53Z</mdssi:Value>
        </mdssi:SignatureTime>
      </SignatureProperty>
    </SignatureProperties>
  </Object>
  <Object Id="idOfficeObject">
    <SignatureProperties>
      <SignatureProperty Id="idOfficeV1Details" Target="idPackageSignature">
        <SignatureInfoV1 xmlns="http://schemas.microsoft.com/office/2006/digsig">
          <SetupID>{E4C4DEA1-24B9-497C-9868-C050A13B19A1}</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2021-02-23T19:11:53Z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08KhCAGQBAAAAAAAAAAAAAOJmfHbiZnx23V3GOAAAAACAFhgAvEJNAICN/gPdXcY4AAAAAIAVGADwY1MDANbbAxSpQgC/WcY4kIEmAPwBAABQqUIAY1nGOPwBAAAAAAAA4mZ8duJmfHb8AQAAAAgAAAACAAAAAAAAaKlCAHVufHYAAAAAAAAAAJqqQgAHAAAAjKpCAAcAAAAAAAAAAAAAAIyqQgCgqUIA2u17dgAAAAAAAgAAAABCAAcAAACMqkIABwAAAEwSfXYAAAAAAAAAAIyqQgAHAAAA8GNTA8ypQgCYMHt2AAAAAAACAACMqk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s4zJhCAGy60DhwQvk4AQAAAGSd9DgUpPQ4AH/7AXBC+TgBAAAAZJ30OHyd9DigwKYFoMCmBRSZQgDShcs4NBP5OAEAAABknfQ4IJlCAIABwHQNXLt031u7dCCZQgBkAQAAAAAAAAAAAADiZnx24mZ8dgg3TQAACAAAAAIAAAAAAABImUIAdW58dgAAAAAAAAAAeJpCAAYAAABsmkIABgAAAAAAAAAAAAAAbJpCAICZQgDa7Xt2AAAAAAACAAAAAEIABgAAAGyaQgAGAAAATBJ9dgAAAAAAAAAAbJpCAAYAAADwY1MDrJlCAJgwe3YAAAAAAAIAAGyaQ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NAu8QoAAAAAORghuCIAigF1obt0u0reODUjAdoAAAAAzAAAANBlQgAAAAAA8GNCACBK3jhsZEIAzAAAAAD0TQDQZUIAAAAAALRkQgBsQ944bGRCAAD0TQABAAAAAPRNAAEAAACIQ944AAAAALhlQgAAZ00AsGVCAAD0TQCAAcB0nxATAOAtCtFYZEIAFoG7dKCZowcAAAAAgAHAdFhkQgA1gbt0gAHAdAAAAdrACbkMgGRCAHOAu3QBAAAAaGRCABAAAABUAGEAfGRCAKgVyTjEZEIAmGRCANMTyTgAAP8HrGRC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eOHCmQgDMAAAAAPRNANSnQgAAAAAAuKZCAGxD3jhwpkIAAPRNAAEAAAAA9E0AAQAAAIhD3jgBAgAAvKdCAABnTQC0p0IAAPRNAGSmQgCAAcB0DVy7dN9bu3RkpkIAZAEAAAAAAAAAAAAA4mZ8duJmfHZYNk0AAAgAAAACAAAAAAAAjKZCAHVufHYAAAAAAAAAAL6nQgAHAAAAsKdCAAcAAAAAAAAAAAAAALCnQgDEpkIA2u17dgAAAAAAAgAAAABCAAcAAACwp0IABwAAAEwSfXYAAAAAAAAAALCnQgAHAAAA8GNTA/CmQgCYMHt2AAAAAAACAACwp0I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PCoQgBkAQAAAAAAAAAAAADiZnx24mZ8dt1dxjgAAAAAgBYYALxCTQCAjf4D3V3GOAAAAACAFRgA8GNTAwDW2wMUqUIAv1nGOJCBJgD8AQAAUKlCAGNZxjj8AQAAAAAAAOJmfHbiZnx2/AEAAAAIAAAAAgAAAAAAAGipQgB1bnx2AAAAAAAAAACaqkIABwAAAIyqQgAHAAAAAAAAAAAAAACMqkIAoKlCANrte3YAAAAAAAIAAAAAQgAHAAAAjKpCAAcAAABMEn12AAAAAAAAAACMqkIABwAAAPBjUwPMqUIAmDB7dgAAAAAAAgAAjKp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LOMyYQgBsutA4cEL5OAEAAABknfQ4FKT0OAB/+wFwQvk4AQAAAGSd9Dh8nfQ4oMCmBaDApgUUmUIA0oXLODQT+TgBAAAAZJ30OCCZQgCAAcB0DVy7dN9bu3QgmUIAZAEAAAAAAAAAAAAA4mZ8duJmfHYIN00AAAgAAAACAAAAAAAASJlCAHVufHYAAAAAAAAAAHiaQgAGAAAAbJpCAAYAAAAAAAAAAAAAAGyaQgCAmUIA2u17dgAAAAAAAgAAAABCAAYAAABsmkIABgAAAEwSfXYAAAAAAAAAAGyaQgAGAAAA8GNTA6yZQgCYMHt2AAAAAAACAABsmkI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MBjQgDQLvEKOMWkdFsrIUIiAIoBzGNCAOhqoHQAAAAAAAAAAIRkQgDZhp90BwAAAAAAAAAyFwE5AAAAACjUsQUBAAAAKNSxBQAAAAAYAAAABgAAAIABwHQo1LEFSJGjB4ABwHSPEBMAyC0K8AAAQgAWgbt0SJGjByjUsQWAAcB0OGRCADWBu3SAAcB0MhcBOTIXATlgZEIAc4C7dAEAAABIZEIAdaG7dLtK3jgAAAE5AAAAAMwAAABgZkIAAAAAAIBkQgAgSt44/GRCAMwAAAAA9E0AYGZCAAAAAABEZUIAbEPeOKxkQ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9E59-10C0-4F4A-B615-471A3AE0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38</Pages>
  <Words>10576</Words>
  <Characters>60287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admin</cp:lastModifiedBy>
  <cp:revision>420</cp:revision>
  <cp:lastPrinted>2018-11-08T09:38:00Z</cp:lastPrinted>
  <dcterms:created xsi:type="dcterms:W3CDTF">2015-03-25T05:23:00Z</dcterms:created>
  <dcterms:modified xsi:type="dcterms:W3CDTF">2021-02-23T19:11:00Z</dcterms:modified>
</cp:coreProperties>
</file>