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E8" w:rsidRPr="006B31DE" w:rsidRDefault="00D633E8" w:rsidP="00D633E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D633E8" w:rsidRPr="006B31DE" w:rsidRDefault="00D633E8" w:rsidP="00D633E8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3E8" w:rsidRPr="00E14058" w:rsidRDefault="00D633E8" w:rsidP="00D633E8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633E8" w:rsidRPr="00E14058" w:rsidTr="007C2B36">
        <w:tc>
          <w:tcPr>
            <w:tcW w:w="4111" w:type="dxa"/>
            <w:hideMark/>
          </w:tcPr>
          <w:p w:rsidR="00D633E8" w:rsidRDefault="00D633E8" w:rsidP="007C2B36">
            <w:pPr>
              <w:jc w:val="right"/>
              <w:rPr>
                <w:b/>
                <w:sz w:val="28"/>
                <w:szCs w:val="28"/>
              </w:rPr>
            </w:pPr>
          </w:p>
          <w:p w:rsidR="00D633E8" w:rsidRDefault="00D633E8" w:rsidP="007C2B36">
            <w:pPr>
              <w:jc w:val="right"/>
              <w:rPr>
                <w:b/>
                <w:sz w:val="28"/>
                <w:szCs w:val="28"/>
              </w:rPr>
            </w:pPr>
          </w:p>
          <w:p w:rsidR="00D633E8" w:rsidRDefault="00D633E8" w:rsidP="007C2B36">
            <w:pPr>
              <w:jc w:val="right"/>
              <w:rPr>
                <w:b/>
                <w:sz w:val="28"/>
                <w:szCs w:val="28"/>
              </w:rPr>
            </w:pPr>
          </w:p>
          <w:p w:rsidR="00D633E8" w:rsidRPr="00E14058" w:rsidRDefault="00D633E8" w:rsidP="007C2B3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D633E8" w:rsidRPr="00E14058" w:rsidRDefault="00D633E8" w:rsidP="007C2B36">
            <w:pPr>
              <w:jc w:val="right"/>
              <w:rPr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Зам. директора по УР</w:t>
            </w:r>
          </w:p>
          <w:p w:rsidR="00D633E8" w:rsidRPr="00E14058" w:rsidRDefault="00D633E8" w:rsidP="007C2B36">
            <w:pPr>
              <w:jc w:val="right"/>
              <w:rPr>
                <w:sz w:val="28"/>
                <w:szCs w:val="28"/>
              </w:rPr>
            </w:pPr>
            <w:r w:rsidRPr="00E14058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О.В. Гузаревич</w:t>
            </w:r>
          </w:p>
          <w:p w:rsidR="00D633E8" w:rsidRPr="00E14058" w:rsidRDefault="00375834" w:rsidP="00CB3A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3AE0">
              <w:rPr>
                <w:sz w:val="28"/>
                <w:szCs w:val="28"/>
              </w:rPr>
              <w:t>«____» ______________</w:t>
            </w:r>
            <w:r>
              <w:rPr>
                <w:sz w:val="28"/>
                <w:szCs w:val="28"/>
              </w:rPr>
              <w:t xml:space="preserve"> </w:t>
            </w:r>
            <w:r w:rsidR="00D633E8" w:rsidRPr="00E14058">
              <w:rPr>
                <w:sz w:val="28"/>
                <w:szCs w:val="28"/>
              </w:rPr>
              <w:t>202</w:t>
            </w:r>
            <w:r w:rsidR="00CB3AE0">
              <w:rPr>
                <w:sz w:val="28"/>
                <w:szCs w:val="28"/>
              </w:rPr>
              <w:t>3</w:t>
            </w:r>
            <w:r w:rsidR="00D633E8" w:rsidRPr="00E14058">
              <w:rPr>
                <w:sz w:val="28"/>
                <w:szCs w:val="28"/>
              </w:rPr>
              <w:t xml:space="preserve"> г.</w:t>
            </w:r>
          </w:p>
        </w:tc>
      </w:tr>
    </w:tbl>
    <w:p w:rsidR="00D633E8" w:rsidRPr="00E14058" w:rsidRDefault="00D633E8" w:rsidP="00D633E8">
      <w:pPr>
        <w:pStyle w:val="1"/>
        <w:jc w:val="right"/>
      </w:pPr>
    </w:p>
    <w:p w:rsidR="00D633E8" w:rsidRDefault="00187904" w:rsidP="00D633E8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50F1DD8C-C49B-465F-8A09-A99103CE460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33E8" w:rsidRPr="00E14058" w:rsidRDefault="00D633E8" w:rsidP="00D633E8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</w:p>
    <w:p w:rsidR="00D633E8" w:rsidRPr="00E14058" w:rsidRDefault="00D633E8" w:rsidP="00D633E8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D633E8" w:rsidRDefault="00D633E8" w:rsidP="00D633E8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Pr="00E14058">
        <w:rPr>
          <w:b/>
          <w:sz w:val="28"/>
          <w:szCs w:val="28"/>
        </w:rPr>
        <w:t xml:space="preserve">дисциплины </w:t>
      </w:r>
    </w:p>
    <w:p w:rsidR="00D633E8" w:rsidRPr="00E14058" w:rsidRDefault="00D633E8" w:rsidP="00D633E8">
      <w:pPr>
        <w:keepNext/>
        <w:suppressLineNumbers/>
        <w:spacing w:line="360" w:lineRule="auto"/>
        <w:jc w:val="center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 xml:space="preserve">АД. 01 </w:t>
      </w:r>
      <w:r w:rsidRPr="002F618F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D633E8" w:rsidRPr="00E14058" w:rsidRDefault="00D633E8" w:rsidP="00D633E8">
      <w:pPr>
        <w:spacing w:line="360" w:lineRule="auto"/>
        <w:jc w:val="center"/>
        <w:rPr>
          <w:sz w:val="28"/>
          <w:szCs w:val="28"/>
        </w:rPr>
      </w:pPr>
      <w:r w:rsidRPr="00E14058">
        <w:rPr>
          <w:sz w:val="28"/>
          <w:szCs w:val="28"/>
        </w:rPr>
        <w:t>по специальности</w:t>
      </w:r>
    </w:p>
    <w:p w:rsidR="008803BF" w:rsidRPr="00E35C56" w:rsidRDefault="008803BF" w:rsidP="008803BF">
      <w:pPr>
        <w:spacing w:line="360" w:lineRule="auto"/>
        <w:jc w:val="center"/>
        <w:rPr>
          <w:b/>
          <w:sz w:val="28"/>
          <w:szCs w:val="28"/>
        </w:rPr>
      </w:pPr>
      <w:r w:rsidRPr="00E35C56">
        <w:rPr>
          <w:b/>
          <w:sz w:val="28"/>
          <w:szCs w:val="28"/>
        </w:rPr>
        <w:t xml:space="preserve">38.02.01 Экономика и бухгалтерский учёт </w:t>
      </w:r>
    </w:p>
    <w:p w:rsidR="008803BF" w:rsidRPr="001843A1" w:rsidRDefault="008803BF" w:rsidP="008803BF">
      <w:pPr>
        <w:spacing w:line="360" w:lineRule="auto"/>
        <w:jc w:val="center"/>
        <w:rPr>
          <w:b/>
          <w:sz w:val="28"/>
          <w:szCs w:val="28"/>
        </w:rPr>
      </w:pPr>
      <w:r w:rsidRPr="00E35C56">
        <w:rPr>
          <w:b/>
          <w:sz w:val="28"/>
          <w:szCs w:val="28"/>
        </w:rPr>
        <w:t>(по отраслям)</w:t>
      </w:r>
    </w:p>
    <w:p w:rsidR="008803BF" w:rsidRPr="000335F2" w:rsidRDefault="008803BF" w:rsidP="008803BF">
      <w:pPr>
        <w:spacing w:line="360" w:lineRule="auto"/>
        <w:jc w:val="center"/>
        <w:rPr>
          <w:b/>
          <w:sz w:val="28"/>
          <w:szCs w:val="28"/>
        </w:rPr>
      </w:pPr>
      <w:r w:rsidRPr="00E35C56">
        <w:rPr>
          <w:sz w:val="28"/>
          <w:szCs w:val="28"/>
        </w:rPr>
        <w:t xml:space="preserve">Наименование квалификации: </w:t>
      </w:r>
      <w:r w:rsidRPr="000335F2">
        <w:rPr>
          <w:b/>
          <w:sz w:val="28"/>
          <w:szCs w:val="28"/>
        </w:rPr>
        <w:t>бухгалтер, специалист по налогообложению</w:t>
      </w:r>
    </w:p>
    <w:p w:rsidR="008803BF" w:rsidRPr="00E35C56" w:rsidRDefault="008803BF" w:rsidP="008803BF">
      <w:pPr>
        <w:spacing w:line="360" w:lineRule="auto"/>
        <w:jc w:val="center"/>
        <w:rPr>
          <w:sz w:val="28"/>
          <w:szCs w:val="28"/>
        </w:rPr>
      </w:pPr>
      <w:r w:rsidRPr="00E35C56">
        <w:rPr>
          <w:sz w:val="28"/>
          <w:szCs w:val="28"/>
        </w:rPr>
        <w:t xml:space="preserve">Форма обучения: </w:t>
      </w:r>
      <w:r w:rsidRPr="00E35C56">
        <w:rPr>
          <w:b/>
          <w:sz w:val="28"/>
          <w:szCs w:val="28"/>
        </w:rPr>
        <w:t>очная</w:t>
      </w:r>
      <w:r>
        <w:rPr>
          <w:b/>
          <w:sz w:val="28"/>
          <w:szCs w:val="28"/>
        </w:rPr>
        <w:t xml:space="preserve"> </w:t>
      </w:r>
    </w:p>
    <w:p w:rsidR="008803BF" w:rsidRPr="00E35C56" w:rsidRDefault="008803BF" w:rsidP="008803BF">
      <w:pPr>
        <w:suppressLineNumbers/>
        <w:spacing w:line="360" w:lineRule="auto"/>
        <w:rPr>
          <w:sz w:val="28"/>
          <w:szCs w:val="28"/>
        </w:rPr>
      </w:pPr>
    </w:p>
    <w:p w:rsidR="008803BF" w:rsidRPr="00E35C56" w:rsidRDefault="008803BF" w:rsidP="008803BF">
      <w:pPr>
        <w:suppressLineNumbers/>
        <w:rPr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8803BF" w:rsidRPr="00E35C56" w:rsidRDefault="008803BF" w:rsidP="008803B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CB3AE0">
        <w:rPr>
          <w:bCs/>
          <w:sz w:val="28"/>
          <w:szCs w:val="28"/>
        </w:rPr>
        <w:t>3</w:t>
      </w:r>
      <w:r w:rsidR="0096078F">
        <w:rPr>
          <w:bCs/>
          <w:sz w:val="28"/>
          <w:szCs w:val="28"/>
        </w:rPr>
        <w:t xml:space="preserve"> г.</w:t>
      </w:r>
    </w:p>
    <w:p w:rsidR="008803BF" w:rsidRPr="008803BF" w:rsidRDefault="008803BF" w:rsidP="00CE5026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E35C56">
        <w:rPr>
          <w:b/>
          <w:sz w:val="28"/>
          <w:szCs w:val="28"/>
        </w:rPr>
        <w:lastRenderedPageBreak/>
        <w:t>Рабочая программа дисциплины АД</w:t>
      </w:r>
      <w:r>
        <w:rPr>
          <w:b/>
          <w:sz w:val="28"/>
          <w:szCs w:val="28"/>
        </w:rPr>
        <w:t xml:space="preserve">. </w:t>
      </w:r>
      <w:r w:rsidRPr="00E35C5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E35C56">
        <w:rPr>
          <w:b/>
          <w:sz w:val="28"/>
          <w:szCs w:val="28"/>
        </w:rPr>
        <w:t xml:space="preserve"> </w:t>
      </w:r>
      <w:r w:rsidRPr="002F618F">
        <w:rPr>
          <w:b/>
          <w:sz w:val="28"/>
          <w:szCs w:val="28"/>
        </w:rPr>
        <w:t>Психология личности и профессиональное самоопределение</w:t>
      </w:r>
      <w:r w:rsidRPr="00E35C56">
        <w:rPr>
          <w:b/>
          <w:sz w:val="28"/>
          <w:szCs w:val="28"/>
        </w:rPr>
        <w:t xml:space="preserve"> / сост. </w:t>
      </w:r>
      <w:r w:rsidR="00E25B9F">
        <w:rPr>
          <w:b/>
          <w:sz w:val="28"/>
          <w:szCs w:val="28"/>
        </w:rPr>
        <w:t>Ионов С.С</w:t>
      </w:r>
      <w:r>
        <w:rPr>
          <w:b/>
          <w:sz w:val="28"/>
          <w:szCs w:val="28"/>
        </w:rPr>
        <w:t>.</w:t>
      </w:r>
      <w:r w:rsidRPr="00E35C56">
        <w:rPr>
          <w:b/>
          <w:sz w:val="28"/>
          <w:szCs w:val="28"/>
        </w:rPr>
        <w:t xml:space="preserve"> - Оренбург: ФКПО</w:t>
      </w:r>
      <w:r>
        <w:rPr>
          <w:b/>
          <w:sz w:val="28"/>
          <w:szCs w:val="28"/>
        </w:rPr>
        <w:t>У «ОГЭКИ» Минтруда России, 202</w:t>
      </w:r>
      <w:r w:rsidR="00CB3A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1</w:t>
      </w:r>
      <w:r w:rsidR="00D3385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с.</w:t>
      </w: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адаптационной дисциплины разработана на основе методических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образования и науки  РФ 20 апреля 2015 г. </w:t>
      </w:r>
      <w:r w:rsidR="009042F1">
        <w:rPr>
          <w:sz w:val="28"/>
          <w:szCs w:val="28"/>
        </w:rPr>
        <w:t>№</w:t>
      </w:r>
      <w:r>
        <w:rPr>
          <w:sz w:val="28"/>
          <w:szCs w:val="28"/>
        </w:rPr>
        <w:t xml:space="preserve"> 06-830 вн).</w:t>
      </w:r>
    </w:p>
    <w:p w:rsidR="008803BF" w:rsidRPr="003F0FD0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8803BF" w:rsidRDefault="008803BF" w:rsidP="00880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  <w:vertAlign w:val="superscript"/>
        </w:rPr>
      </w:pPr>
    </w:p>
    <w:p w:rsidR="008803BF" w:rsidRPr="003F0FD0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803BF" w:rsidRPr="00E35C56" w:rsidRDefault="008803BF" w:rsidP="008803BF">
      <w:pPr>
        <w:pStyle w:val="22"/>
        <w:suppressLineNumbers/>
        <w:rPr>
          <w:b/>
          <w:szCs w:val="28"/>
        </w:rPr>
      </w:pPr>
    </w:p>
    <w:p w:rsidR="008803BF" w:rsidRPr="008803BF" w:rsidRDefault="008803BF" w:rsidP="008803BF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Составитель ____________________ </w:t>
      </w:r>
      <w:r w:rsidR="00CB3AE0">
        <w:rPr>
          <w:rFonts w:ascii="Times New Roman" w:hAnsi="Times New Roman" w:cs="Times New Roman"/>
          <w:i w:val="0"/>
          <w:color w:val="auto"/>
          <w:sz w:val="28"/>
          <w:szCs w:val="28"/>
        </w:rPr>
        <w:t>С.С. Ионов</w:t>
      </w:r>
    </w:p>
    <w:p w:rsidR="008803BF" w:rsidRPr="008803BF" w:rsidRDefault="005A4796" w:rsidP="008803BF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26.08</w:t>
      </w:r>
      <w:r w:rsidR="008803BF" w:rsidRPr="008803BF">
        <w:rPr>
          <w:sz w:val="28"/>
          <w:szCs w:val="28"/>
        </w:rPr>
        <w:t>.202</w:t>
      </w:r>
      <w:r w:rsidR="00CB3AE0">
        <w:rPr>
          <w:sz w:val="28"/>
          <w:szCs w:val="28"/>
        </w:rPr>
        <w:t>3</w:t>
      </w:r>
      <w:r w:rsidR="008803BF" w:rsidRPr="008803BF">
        <w:rPr>
          <w:sz w:val="28"/>
          <w:szCs w:val="28"/>
        </w:rPr>
        <w:t xml:space="preserve"> г.            </w:t>
      </w:r>
      <w:r w:rsidR="008803BF" w:rsidRPr="008803BF">
        <w:rPr>
          <w:sz w:val="28"/>
          <w:szCs w:val="28"/>
          <w:vertAlign w:val="superscript"/>
        </w:rPr>
        <w:t>(подпись)</w:t>
      </w: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rPr>
          <w:sz w:val="28"/>
          <w:szCs w:val="28"/>
          <w:vertAlign w:val="superscript"/>
        </w:rPr>
      </w:pPr>
    </w:p>
    <w:p w:rsidR="008803BF" w:rsidRPr="008803BF" w:rsidRDefault="008803BF" w:rsidP="008803BF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</w:p>
    <w:p w:rsidR="008803BF" w:rsidRPr="008803BF" w:rsidRDefault="008803BF" w:rsidP="008803BF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803BF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</w:t>
      </w:r>
      <w:r w:rsidR="00CB3AE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29.08. 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>202</w:t>
      </w:r>
      <w:r w:rsidR="00CB3AE0">
        <w:rPr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Pr="008803B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8803BF" w:rsidRPr="008803BF" w:rsidRDefault="0096078F" w:rsidP="008803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</w:t>
      </w:r>
      <w:r w:rsidR="00CB3AE0">
        <w:rPr>
          <w:sz w:val="28"/>
          <w:szCs w:val="28"/>
        </w:rPr>
        <w:t xml:space="preserve">ель ПЦК _______  Н.В. Резепкина </w:t>
      </w:r>
    </w:p>
    <w:p w:rsidR="009D632F" w:rsidRPr="008803BF" w:rsidRDefault="009D632F" w:rsidP="0093163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9D632F" w:rsidRPr="008803BF" w:rsidRDefault="009D632F" w:rsidP="0093163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9D632F" w:rsidRPr="008803BF" w:rsidRDefault="009D632F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61A1E" w:rsidRPr="00931639" w:rsidRDefault="00461A1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3877" w:rsidRPr="00083877" w:rsidRDefault="00083877" w:rsidP="00083877"/>
    <w:p w:rsidR="00002732" w:rsidRPr="00931639" w:rsidRDefault="00002732" w:rsidP="009316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931639" w:rsidTr="006B0267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F2AC0" w:rsidRPr="00BF2AC0">
              <w:rPr>
                <w:b/>
                <w:caps/>
                <w:sz w:val="28"/>
                <w:szCs w:val="28"/>
              </w:rPr>
              <w:t xml:space="preserve">ОБЩАЯ ХАРАКТЕРИСТИКА </w:t>
            </w:r>
            <w:r w:rsidR="00BF2AC0">
              <w:rPr>
                <w:b/>
                <w:caps/>
                <w:sz w:val="28"/>
                <w:szCs w:val="28"/>
              </w:rPr>
              <w:t xml:space="preserve">РАБОЧЕЙ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ПРОГРАММЫ </w:t>
            </w:r>
            <w:r w:rsidR="00B3420C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931639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2C7351" w:rsidP="00931639">
            <w:pPr>
              <w:ind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32" w:rsidRPr="00931639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60A41" w:rsidRPr="00931639">
              <w:rPr>
                <w:b/>
                <w:caps/>
                <w:sz w:val="28"/>
                <w:szCs w:val="28"/>
              </w:rPr>
              <w:t xml:space="preserve">СПЕЦИАЛЬНЫЕ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условия </w:t>
            </w:r>
            <w:r w:rsidR="008E21D3" w:rsidRPr="00931639">
              <w:rPr>
                <w:b/>
                <w:caps/>
                <w:sz w:val="28"/>
                <w:szCs w:val="28"/>
              </w:rPr>
              <w:t xml:space="preserve">РЕАЛИЗАЦИИ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tabs>
                <w:tab w:val="num" w:pos="0"/>
              </w:tabs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002732" w:rsidP="00D33857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1</w:t>
            </w:r>
            <w:r w:rsidR="00D33857">
              <w:rPr>
                <w:sz w:val="28"/>
                <w:szCs w:val="28"/>
              </w:rPr>
              <w:t>1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931639" w:rsidRDefault="009042F1" w:rsidP="009042F1">
            <w:pPr>
              <w:pStyle w:val="1"/>
              <w:numPr>
                <w:ilvl w:val="0"/>
                <w:numId w:val="2"/>
              </w:numPr>
              <w:ind w:left="0" w:firstLine="426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02732" w:rsidRPr="00931639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931639">
              <w:rPr>
                <w:b/>
                <w:caps/>
                <w:sz w:val="28"/>
                <w:szCs w:val="28"/>
              </w:rPr>
              <w:t xml:space="preserve">АДАПТАЦИОННОЙ </w:t>
            </w:r>
            <w:r w:rsidR="00002732" w:rsidRPr="00931639">
              <w:rPr>
                <w:b/>
                <w:caps/>
                <w:sz w:val="28"/>
                <w:szCs w:val="28"/>
              </w:rPr>
              <w:t>дисциплины</w:t>
            </w:r>
          </w:p>
          <w:p w:rsidR="00002732" w:rsidRPr="00931639" w:rsidRDefault="00002732" w:rsidP="009042F1">
            <w:pPr>
              <w:pStyle w:val="1"/>
              <w:ind w:firstLine="426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931639" w:rsidRDefault="00594CB1" w:rsidP="001D3CD7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1</w:t>
            </w:r>
            <w:r w:rsidR="001D3CD7">
              <w:rPr>
                <w:sz w:val="28"/>
                <w:szCs w:val="28"/>
              </w:rPr>
              <w:t>4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CE5026" w:rsidRPr="001D0E4B" w:rsidRDefault="00002732" w:rsidP="001D0E4B">
      <w:pPr>
        <w:pStyle w:val="1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243AF" w:rsidRPr="00BF2AC0">
        <w:rPr>
          <w:b/>
          <w:caps/>
          <w:sz w:val="28"/>
          <w:szCs w:val="28"/>
        </w:rPr>
        <w:t xml:space="preserve">ОБЩАЯ ХАРАКТЕРИСТИКА </w:t>
      </w:r>
      <w:r w:rsidR="008243AF">
        <w:rPr>
          <w:b/>
          <w:caps/>
          <w:sz w:val="28"/>
          <w:szCs w:val="28"/>
        </w:rPr>
        <w:t xml:space="preserve">РАБОЧЕЙ </w:t>
      </w:r>
      <w:r w:rsidR="008243AF" w:rsidRPr="00931639">
        <w:rPr>
          <w:b/>
          <w:caps/>
          <w:sz w:val="28"/>
          <w:szCs w:val="28"/>
        </w:rPr>
        <w:t>ПРОГРАММЫ АДАПТАЦИОННОЙ ДИСЦИПЛИНЫ</w:t>
      </w:r>
      <w:r w:rsidR="00FC6A89" w:rsidRPr="008243AF">
        <w:rPr>
          <w:b/>
          <w:caps/>
          <w:sz w:val="28"/>
          <w:szCs w:val="28"/>
        </w:rPr>
        <w:t xml:space="preserve"> </w:t>
      </w:r>
      <w:r w:rsidR="004B5CE6" w:rsidRPr="008243AF">
        <w:rPr>
          <w:b/>
          <w:caps/>
          <w:sz w:val="28"/>
          <w:szCs w:val="28"/>
        </w:rPr>
        <w:t>а</w:t>
      </w:r>
      <w:r w:rsidR="00B60A41" w:rsidRPr="008243AF">
        <w:rPr>
          <w:b/>
          <w:caps/>
          <w:sz w:val="28"/>
          <w:szCs w:val="28"/>
        </w:rPr>
        <w:t>д.0</w:t>
      </w:r>
      <w:r w:rsidR="00017F1F" w:rsidRPr="008243AF">
        <w:rPr>
          <w:b/>
          <w:caps/>
          <w:sz w:val="28"/>
          <w:szCs w:val="28"/>
        </w:rPr>
        <w:t>1</w:t>
      </w:r>
      <w:r w:rsidR="008F7F9B" w:rsidRPr="008243AF">
        <w:rPr>
          <w:b/>
          <w:sz w:val="28"/>
          <w:szCs w:val="28"/>
        </w:rPr>
        <w:t xml:space="preserve"> </w:t>
      </w:r>
      <w:r w:rsidR="00017F1F" w:rsidRPr="008243AF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CE5026" w:rsidRPr="001D0E4B" w:rsidRDefault="00CE5026" w:rsidP="001D0E4B">
      <w:pPr>
        <w:pStyle w:val="afb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1D0E4B" w:rsidRPr="005F1C41">
        <w:rPr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352CC7" w:rsidRDefault="00352CC7" w:rsidP="00352CC7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2CC7">
        <w:rPr>
          <w:sz w:val="28"/>
          <w:szCs w:val="28"/>
        </w:rPr>
        <w:t xml:space="preserve">абочая программа </w:t>
      </w:r>
      <w:r>
        <w:rPr>
          <w:sz w:val="28"/>
          <w:szCs w:val="28"/>
        </w:rPr>
        <w:t>адаптационной</w:t>
      </w:r>
      <w:r w:rsidRPr="00352CC7">
        <w:rPr>
          <w:sz w:val="28"/>
          <w:szCs w:val="28"/>
        </w:rPr>
        <w:t xml:space="preserve"> дисциплины является </w:t>
      </w:r>
      <w:r w:rsidR="0092322A">
        <w:rPr>
          <w:sz w:val="28"/>
          <w:szCs w:val="28"/>
        </w:rPr>
        <w:t>вариативной</w:t>
      </w:r>
      <w:r w:rsidRPr="00352CC7">
        <w:rPr>
          <w:sz w:val="28"/>
          <w:szCs w:val="28"/>
        </w:rPr>
        <w:t xml:space="preserve"> частью </w:t>
      </w:r>
      <w:r w:rsidR="00F339A6">
        <w:rPr>
          <w:sz w:val="28"/>
          <w:szCs w:val="28"/>
        </w:rPr>
        <w:t xml:space="preserve">адаптационного </w:t>
      </w:r>
      <w:r w:rsidRPr="00352CC7">
        <w:rPr>
          <w:sz w:val="28"/>
          <w:szCs w:val="28"/>
        </w:rPr>
        <w:t>цикла основной образовательной</w:t>
      </w:r>
      <w:r w:rsidR="008357BE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>программы в соответствии с ФГОС по специальности 38.02.01 Экономика и бухгалтерский учет</w:t>
      </w:r>
      <w:r w:rsidR="00C453C4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>(по отраслям).</w:t>
      </w:r>
    </w:p>
    <w:p w:rsidR="00C453C4" w:rsidRPr="00822FAA" w:rsidRDefault="00C453C4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>Рабочая программа разработана в отношении разнонозологической учебной группы обучающихся,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52CC7" w:rsidRPr="00352CC7" w:rsidRDefault="00352CC7" w:rsidP="00352CC7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352CC7">
        <w:rPr>
          <w:b/>
          <w:sz w:val="28"/>
          <w:szCs w:val="28"/>
        </w:rPr>
        <w:t>1.2.Цель и планируемые результаты освоения дисциплины:</w:t>
      </w:r>
    </w:p>
    <w:p w:rsidR="00C453C4" w:rsidRPr="001D0E4B" w:rsidRDefault="00352CC7" w:rsidP="001D0E4B">
      <w:pPr>
        <w:pStyle w:val="a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52CC7">
        <w:rPr>
          <w:sz w:val="28"/>
          <w:szCs w:val="28"/>
        </w:rPr>
        <w:t xml:space="preserve">В рамках программы </w:t>
      </w:r>
      <w:r w:rsidR="000307E0">
        <w:rPr>
          <w:sz w:val="28"/>
          <w:szCs w:val="28"/>
        </w:rPr>
        <w:t>адаптационной</w:t>
      </w:r>
      <w:r w:rsidR="000307E0" w:rsidRPr="00352CC7">
        <w:rPr>
          <w:sz w:val="28"/>
          <w:szCs w:val="28"/>
        </w:rPr>
        <w:t xml:space="preserve"> </w:t>
      </w:r>
      <w:r w:rsidRPr="00352CC7">
        <w:rPr>
          <w:sz w:val="28"/>
          <w:szCs w:val="28"/>
        </w:rPr>
        <w:t>дисциплины обучающимися осваиваются умения и знания</w:t>
      </w:r>
      <w:r w:rsidR="000307E0">
        <w:rPr>
          <w:sz w:val="28"/>
          <w:szCs w:val="28"/>
        </w:rPr>
        <w:t>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432"/>
      </w:tblGrid>
      <w:tr w:rsidR="007B43DC" w:rsidTr="007B43DC">
        <w:tc>
          <w:tcPr>
            <w:tcW w:w="5032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4432" w:type="dxa"/>
          </w:tcPr>
          <w:p w:rsidR="007B43DC" w:rsidRDefault="007B43DC" w:rsidP="00AF64CE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</w:t>
            </w:r>
          </w:p>
        </w:tc>
      </w:tr>
      <w:tr w:rsidR="007B43DC" w:rsidTr="007B43DC">
        <w:tc>
          <w:tcPr>
            <w:tcW w:w="5032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среде;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432" w:type="dxa"/>
          </w:tcPr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необходимую терминологию, основы и сущность профессионального самоопределения;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7B43DC" w:rsidRPr="00931639" w:rsidRDefault="007B43DC" w:rsidP="007B43DC">
            <w:pPr>
              <w:pStyle w:val="afb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методы и формы поиска необходимой информации для эффективной организации учебной и будущей профессиональной деятельности</w:t>
            </w:r>
            <w:r>
              <w:rPr>
                <w:sz w:val="28"/>
                <w:szCs w:val="28"/>
              </w:rPr>
              <w:t>.</w:t>
            </w:r>
          </w:p>
          <w:p w:rsidR="007B43DC" w:rsidRDefault="007B43DC" w:rsidP="00352CC7">
            <w:pPr>
              <w:pStyle w:val="a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02732" w:rsidRPr="00931639" w:rsidRDefault="006B0267" w:rsidP="0082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>2</w:t>
      </w:r>
      <w:r w:rsidR="00002732" w:rsidRPr="00931639">
        <w:rPr>
          <w:b/>
          <w:sz w:val="28"/>
          <w:szCs w:val="28"/>
        </w:rPr>
        <w:t xml:space="preserve">. СТРУКТУРА И СОДЕРЖАНИЕ </w:t>
      </w:r>
      <w:r w:rsidR="008838B9" w:rsidRPr="00931639">
        <w:rPr>
          <w:b/>
          <w:caps/>
          <w:sz w:val="28"/>
          <w:szCs w:val="28"/>
        </w:rPr>
        <w:t xml:space="preserve">АДАПТАЦИОННОЙ </w:t>
      </w:r>
      <w:r w:rsidR="00002732" w:rsidRPr="00931639">
        <w:rPr>
          <w:b/>
          <w:sz w:val="28"/>
          <w:szCs w:val="28"/>
        </w:rPr>
        <w:t>ДИСЦИПЛИНЫ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2732" w:rsidRPr="00931639" w:rsidRDefault="00BD056B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2.1</w:t>
      </w:r>
      <w:r w:rsidR="00002732" w:rsidRPr="00931639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F45A25" w:rsidRPr="00931639" w:rsidRDefault="00F45A25" w:rsidP="002E05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A25" w:rsidRPr="00931639" w:rsidTr="009B4A25">
        <w:trPr>
          <w:trHeight w:val="460"/>
        </w:trPr>
        <w:tc>
          <w:tcPr>
            <w:tcW w:w="7904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5A25" w:rsidRPr="00931639" w:rsidTr="009B4A25">
        <w:trPr>
          <w:trHeight w:val="285"/>
        </w:trPr>
        <w:tc>
          <w:tcPr>
            <w:tcW w:w="7904" w:type="dxa"/>
          </w:tcPr>
          <w:p w:rsidR="00F45A25" w:rsidRPr="00931639" w:rsidRDefault="00F45A25" w:rsidP="00931639">
            <w:pPr>
              <w:rPr>
                <w:b/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45A25" w:rsidRPr="00324F74" w:rsidRDefault="000B35EA" w:rsidP="000B3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5A25" w:rsidRPr="00324F74" w:rsidRDefault="000B35EA" w:rsidP="00931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45A25" w:rsidRPr="00324F74">
              <w:rPr>
                <w:b/>
                <w:sz w:val="28"/>
                <w:szCs w:val="28"/>
              </w:rPr>
              <w:t>2</w:t>
            </w:r>
          </w:p>
          <w:p w:rsidR="00F45A25" w:rsidRPr="00324F74" w:rsidRDefault="00F45A25" w:rsidP="00931639">
            <w:pPr>
              <w:rPr>
                <w:b/>
                <w:sz w:val="28"/>
                <w:szCs w:val="28"/>
              </w:rPr>
            </w:pP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F45A25" w:rsidRPr="00324F74" w:rsidRDefault="00F45A25" w:rsidP="00931639">
            <w:pPr>
              <w:jc w:val="center"/>
              <w:rPr>
                <w:sz w:val="28"/>
                <w:szCs w:val="28"/>
              </w:rPr>
            </w:pP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6F56C3" w:rsidP="006F56C3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Т</w:t>
            </w:r>
            <w:r w:rsidR="00F45A25" w:rsidRPr="00931639">
              <w:rPr>
                <w:sz w:val="28"/>
                <w:szCs w:val="28"/>
              </w:rPr>
              <w:t>еоретическ</w:t>
            </w:r>
            <w:r>
              <w:rPr>
                <w:sz w:val="28"/>
                <w:szCs w:val="28"/>
              </w:rPr>
              <w:t>ое обучение</w:t>
            </w:r>
          </w:p>
        </w:tc>
        <w:tc>
          <w:tcPr>
            <w:tcW w:w="1800" w:type="dxa"/>
          </w:tcPr>
          <w:p w:rsidR="00F45A25" w:rsidRPr="00324F74" w:rsidRDefault="008D35E1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6F56C3" w:rsidP="009316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45A25" w:rsidRPr="00931639">
              <w:rPr>
                <w:sz w:val="28"/>
                <w:szCs w:val="28"/>
              </w:rPr>
              <w:t>рактические занятия</w:t>
            </w:r>
          </w:p>
        </w:tc>
        <w:tc>
          <w:tcPr>
            <w:tcW w:w="1800" w:type="dxa"/>
          </w:tcPr>
          <w:p w:rsidR="00F45A25" w:rsidRPr="00324F74" w:rsidRDefault="008D35E1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0B35EA" w:rsidRPr="00931639" w:rsidTr="009B4A25">
        <w:tc>
          <w:tcPr>
            <w:tcW w:w="7904" w:type="dxa"/>
          </w:tcPr>
          <w:p w:rsidR="000B35EA" w:rsidRDefault="00AF28B2" w:rsidP="009316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</w:tcPr>
          <w:p w:rsidR="000B35EA" w:rsidRDefault="00AF28B2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B35EA" w:rsidRPr="00931639" w:rsidTr="009B4A25">
        <w:tc>
          <w:tcPr>
            <w:tcW w:w="7904" w:type="dxa"/>
          </w:tcPr>
          <w:p w:rsidR="000B35EA" w:rsidRDefault="00AF28B2" w:rsidP="009316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800" w:type="dxa"/>
          </w:tcPr>
          <w:p w:rsidR="000B35EA" w:rsidRDefault="00AF28B2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5A25" w:rsidRPr="00931639" w:rsidTr="009B4A25">
        <w:tc>
          <w:tcPr>
            <w:tcW w:w="7904" w:type="dxa"/>
          </w:tcPr>
          <w:p w:rsidR="00F45A25" w:rsidRPr="00931639" w:rsidRDefault="006E7B97" w:rsidP="009316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Промежуточная аттестация </w:t>
            </w:r>
            <w:r w:rsidR="000B35EA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B35EA">
              <w:rPr>
                <w:b/>
                <w:sz w:val="28"/>
                <w:szCs w:val="28"/>
              </w:rPr>
              <w:t xml:space="preserve">дифференцированный </w:t>
            </w:r>
            <w:r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800" w:type="dxa"/>
          </w:tcPr>
          <w:p w:rsidR="00F45A25" w:rsidRPr="00AC7EE2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AC7EE2">
              <w:rPr>
                <w:b/>
                <w:sz w:val="28"/>
                <w:szCs w:val="28"/>
              </w:rPr>
              <w:t>2</w:t>
            </w:r>
          </w:p>
        </w:tc>
      </w:tr>
    </w:tbl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sz w:val="28"/>
          <w:szCs w:val="28"/>
          <w:u w:val="single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931639" w:rsidSect="006B0267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4170F9" w:rsidRPr="00DE341B" w:rsidRDefault="004170F9" w:rsidP="00DE341B">
      <w:pPr>
        <w:jc w:val="center"/>
        <w:rPr>
          <w:b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ab/>
      </w:r>
      <w:r w:rsidR="001D2D68" w:rsidRPr="00931639">
        <w:rPr>
          <w:b/>
          <w:sz w:val="28"/>
          <w:szCs w:val="28"/>
        </w:rPr>
        <w:t>2.2</w:t>
      </w:r>
      <w:r w:rsidR="006B0267" w:rsidRPr="00931639">
        <w:rPr>
          <w:b/>
          <w:sz w:val="28"/>
          <w:szCs w:val="28"/>
        </w:rPr>
        <w:t xml:space="preserve"> Тематический план и содержание </w:t>
      </w:r>
      <w:r w:rsidR="001C557E" w:rsidRPr="00931639">
        <w:rPr>
          <w:b/>
          <w:sz w:val="28"/>
          <w:szCs w:val="28"/>
        </w:rPr>
        <w:t xml:space="preserve">адаптационной </w:t>
      </w:r>
      <w:r w:rsidR="006B0267" w:rsidRPr="00931639">
        <w:rPr>
          <w:b/>
          <w:sz w:val="28"/>
          <w:szCs w:val="28"/>
        </w:rPr>
        <w:t>дисциплины</w:t>
      </w:r>
      <w:r w:rsidR="001D2D68" w:rsidRPr="00931639">
        <w:rPr>
          <w:b/>
          <w:sz w:val="28"/>
          <w:szCs w:val="28"/>
        </w:rPr>
        <w:t xml:space="preserve"> </w:t>
      </w:r>
      <w:r w:rsidR="00DE341B">
        <w:rPr>
          <w:b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1D2D68" w:rsidRPr="00931639">
        <w:rPr>
          <w:b/>
          <w:caps/>
          <w:sz w:val="28"/>
          <w:szCs w:val="28"/>
        </w:rPr>
        <w:t>Д.01</w:t>
      </w:r>
      <w:r w:rsidR="004B5CE6" w:rsidRPr="00931639">
        <w:rPr>
          <w:b/>
          <w:caps/>
          <w:sz w:val="28"/>
          <w:szCs w:val="28"/>
        </w:rPr>
        <w:t xml:space="preserve"> </w:t>
      </w:r>
      <w:r w:rsidR="001D2D68"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tbl>
      <w:tblPr>
        <w:tblW w:w="15208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72"/>
        <w:gridCol w:w="1418"/>
        <w:gridCol w:w="1417"/>
      </w:tblGrid>
      <w:tr w:rsidR="00AF0335" w:rsidRPr="00931639" w:rsidTr="00D3734D">
        <w:trPr>
          <w:trHeight w:hRule="exact" w:val="58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Наиме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2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и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дер</w:t>
            </w:r>
            <w:r w:rsidRPr="00931639">
              <w:rPr>
                <w:spacing w:val="-1"/>
              </w:rPr>
              <w:t>ж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б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ате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6"/>
              </w:rPr>
              <w:t>я</w:t>
            </w:r>
            <w:r w:rsidRPr="00931639">
              <w:t>,</w:t>
            </w:r>
            <w:r w:rsidRPr="00931639">
              <w:rPr>
                <w:spacing w:val="-17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стоя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t>ая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або</w:t>
            </w:r>
            <w:r w:rsidRPr="00931639">
              <w:rPr>
                <w:spacing w:val="-1"/>
              </w:rPr>
              <w:t>т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об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ч</w:t>
            </w:r>
            <w:r w:rsidRPr="00931639">
              <w:t>аю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2"/>
              </w:rPr>
              <w:t>с</w:t>
            </w:r>
            <w:r w:rsidRPr="00931639"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Объем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час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У</w:t>
            </w:r>
            <w:r w:rsidRPr="00931639">
              <w:rPr>
                <w:spacing w:val="1"/>
              </w:rPr>
              <w:t>ро</w:t>
            </w:r>
            <w:r w:rsidRPr="00931639">
              <w:t>ве</w:t>
            </w:r>
            <w:r w:rsidRPr="00931639">
              <w:rPr>
                <w:spacing w:val="-1"/>
              </w:rPr>
              <w:t>н</w:t>
            </w:r>
            <w:r w:rsidRPr="00931639"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1"/>
              </w:rPr>
              <w:t>о</w:t>
            </w:r>
            <w:r w:rsidRPr="00931639">
              <w:t>св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</w:p>
        </w:tc>
      </w:tr>
      <w:tr w:rsidR="00AF0335" w:rsidRPr="00931639" w:rsidTr="00D3734D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637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1</w:t>
            </w:r>
          </w:p>
          <w:p w:rsidR="00AF0335" w:rsidRPr="00931639" w:rsidRDefault="00AF0335" w:rsidP="00931639">
            <w:pPr>
              <w:jc w:val="center"/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й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де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л</w:t>
            </w:r>
            <w:r w:rsidRPr="00931639">
              <w:rPr>
                <w:b/>
                <w:bCs/>
              </w:rPr>
              <w:t>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П</w:t>
            </w:r>
            <w:r w:rsidRPr="00931639">
              <w:rPr>
                <w:b/>
                <w:bCs/>
              </w:rPr>
              <w:t>ро</w:t>
            </w:r>
            <w:r w:rsidRPr="00931639">
              <w:rPr>
                <w:b/>
                <w:bCs/>
                <w:spacing w:val="1"/>
              </w:rPr>
              <w:t>б</w:t>
            </w:r>
            <w:r w:rsidRPr="00931639">
              <w:rPr>
                <w:b/>
                <w:bCs/>
              </w:rPr>
              <w:t>ле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16"/>
              </w:rPr>
              <w:t xml:space="preserve"> и технологии 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-2"/>
              </w:rPr>
              <w:t>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 профессии.</w:t>
            </w:r>
          </w:p>
        </w:tc>
      </w:tr>
      <w:tr w:rsidR="00196D92" w:rsidRPr="00931639" w:rsidTr="00CC4D2D">
        <w:trPr>
          <w:trHeight w:hRule="exact" w:val="48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1"/>
              </w:rPr>
              <w:t>1</w:t>
            </w:r>
          </w:p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ессиональной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де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л</w:t>
            </w:r>
            <w:r w:rsidRPr="00931639">
              <w:rPr>
                <w:b/>
                <w:bCs/>
              </w:rPr>
              <w:t>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</w:rPr>
              <w:t>.</w:t>
            </w:r>
          </w:p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  <w:rPr>
                <w:b/>
              </w:rPr>
            </w:pPr>
            <w:r>
              <w:rPr>
                <w:b/>
                <w:spacing w:val="-1"/>
              </w:rPr>
              <w:t xml:space="preserve">     </w:t>
            </w: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196D92" w:rsidRPr="00931639" w:rsidTr="00CC4D2D">
        <w:trPr>
          <w:trHeight w:hRule="exact" w:val="202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2C06A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32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е. Дея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сть:</w:t>
            </w:r>
            <w:r w:rsidRPr="00931639">
              <w:rPr>
                <w:spacing w:val="-11"/>
              </w:rPr>
              <w:t xml:space="preserve"> </w:t>
            </w:r>
            <w:r w:rsidRPr="00931639"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t>ы,</w:t>
            </w:r>
            <w:r w:rsidRPr="00931639">
              <w:rPr>
                <w:spacing w:val="-9"/>
              </w:rPr>
              <w:t xml:space="preserve"> </w:t>
            </w:r>
            <w:r w:rsidRPr="00931639">
              <w:t>стр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а,</w:t>
            </w:r>
            <w:r w:rsidRPr="00931639">
              <w:rPr>
                <w:spacing w:val="-9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ы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t>де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2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w w:val="99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рм</w:t>
            </w:r>
            <w:r w:rsidRPr="00931639">
              <w:rPr>
                <w:spacing w:val="-1"/>
              </w:rPr>
              <w:t>ин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11"/>
              </w:rPr>
              <w:t xml:space="preserve"> 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ь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1"/>
              </w:rPr>
              <w:t>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дии</w:t>
            </w:r>
            <w:r w:rsidRPr="00931639">
              <w:rPr>
                <w:spacing w:val="-12"/>
              </w:rPr>
              <w:t xml:space="preserve"> 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и</w:t>
            </w:r>
            <w:r w:rsidRPr="00931639">
              <w:t>я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ф</w:t>
            </w:r>
            <w:r w:rsidRPr="00931639">
              <w:rPr>
                <w:spacing w:val="1"/>
              </w:rPr>
              <w:t>ли</w:t>
            </w:r>
            <w:r w:rsidRPr="00931639">
              <w:rPr>
                <w:spacing w:val="-1"/>
              </w:rPr>
              <w:t>кт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2"/>
              </w:rPr>
              <w:t>ф</w:t>
            </w:r>
            <w:r w:rsidRPr="00931639">
              <w:t>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37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сте</w:t>
            </w:r>
            <w:r w:rsidRPr="00931639">
              <w:rPr>
                <w:spacing w:val="-1"/>
              </w:rPr>
              <w:t>й</w:t>
            </w:r>
            <w:r w:rsidRPr="00931639">
              <w:t>ш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33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азви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х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ских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ц</w:t>
            </w:r>
            <w:r w:rsidRPr="00931639">
              <w:t>есс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об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t>ы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стоян</w:t>
            </w:r>
            <w:r w:rsidRPr="00931639">
              <w:rPr>
                <w:spacing w:val="-1"/>
              </w:rPr>
              <w:t>и</w:t>
            </w:r>
            <w:r w:rsidRPr="00931639">
              <w:t>ям</w:t>
            </w:r>
            <w:r w:rsidRPr="00931639">
              <w:rPr>
                <w:spacing w:val="-1"/>
              </w:rPr>
              <w:t>и</w:t>
            </w:r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яци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8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96D92" w:rsidRPr="00931639" w:rsidTr="00196D92">
        <w:trPr>
          <w:trHeight w:hRule="exact" w:val="1007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EA7DD0" w:rsidRDefault="00196D92" w:rsidP="002958C0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BF1B30">
              <w:rPr>
                <w:b/>
                <w:bCs/>
              </w:rPr>
              <w:t>Пра</w:t>
            </w:r>
            <w:r w:rsidRPr="00BF1B30">
              <w:rPr>
                <w:b/>
                <w:bCs/>
                <w:spacing w:val="-2"/>
              </w:rPr>
              <w:t>к</w:t>
            </w:r>
            <w:r w:rsidRPr="00BF1B30">
              <w:rPr>
                <w:b/>
                <w:bCs/>
                <w:spacing w:val="5"/>
              </w:rPr>
              <w:t>т</w:t>
            </w:r>
            <w:r w:rsidRPr="00BF1B30">
              <w:rPr>
                <w:b/>
                <w:bCs/>
              </w:rPr>
              <w:t>ичес</w:t>
            </w:r>
            <w:r w:rsidRPr="00BF1B30">
              <w:rPr>
                <w:b/>
                <w:bCs/>
                <w:spacing w:val="-2"/>
              </w:rPr>
              <w:t>к</w:t>
            </w:r>
            <w:r w:rsidRPr="00BF1B30">
              <w:rPr>
                <w:b/>
                <w:bCs/>
                <w:spacing w:val="1"/>
              </w:rPr>
              <w:t>о</w:t>
            </w:r>
            <w:r w:rsidRPr="00BF1B30">
              <w:rPr>
                <w:b/>
                <w:bCs/>
              </w:rPr>
              <w:t>е</w:t>
            </w:r>
            <w:r w:rsidRPr="00BF1B30">
              <w:rPr>
                <w:b/>
                <w:bCs/>
                <w:spacing w:val="-10"/>
              </w:rPr>
              <w:t xml:space="preserve"> </w:t>
            </w:r>
            <w:r w:rsidRPr="00BF1B30">
              <w:rPr>
                <w:b/>
                <w:bCs/>
                <w:spacing w:val="-1"/>
              </w:rPr>
              <w:t>з</w:t>
            </w:r>
            <w:r w:rsidRPr="00BF1B30">
              <w:rPr>
                <w:b/>
                <w:bCs/>
                <w:spacing w:val="1"/>
              </w:rPr>
              <w:t>а</w:t>
            </w:r>
            <w:r w:rsidRPr="00BF1B30">
              <w:rPr>
                <w:b/>
                <w:bCs/>
              </w:rPr>
              <w:t>ня</w:t>
            </w:r>
            <w:r w:rsidRPr="00BF1B30">
              <w:rPr>
                <w:b/>
                <w:bCs/>
                <w:spacing w:val="5"/>
              </w:rPr>
              <w:t>т</w:t>
            </w:r>
            <w:r w:rsidRPr="00BF1B30">
              <w:rPr>
                <w:b/>
                <w:bCs/>
              </w:rPr>
              <w:t>и</w:t>
            </w:r>
            <w:r w:rsidRPr="00BF1B30">
              <w:rPr>
                <w:b/>
                <w:bCs/>
                <w:spacing w:val="-2"/>
              </w:rPr>
              <w:t xml:space="preserve">е </w:t>
            </w:r>
            <w:r w:rsidRPr="00BF1B30">
              <w:rPr>
                <w:b/>
                <w:bCs/>
              </w:rPr>
              <w:t>№ 1</w:t>
            </w:r>
            <w:r w:rsidRPr="00BF1B30">
              <w:rPr>
                <w:b/>
                <w:bCs/>
                <w:spacing w:val="-10"/>
              </w:rPr>
              <w:t xml:space="preserve"> </w:t>
            </w:r>
            <w:r w:rsidRPr="00EA7DD0">
              <w:rPr>
                <w:bCs/>
              </w:rPr>
              <w:t>Определение с</w:t>
            </w:r>
            <w:r w:rsidRPr="00EA7DD0">
              <w:rPr>
                <w:bCs/>
                <w:spacing w:val="-2"/>
              </w:rPr>
              <w:t>к</w:t>
            </w:r>
            <w:r w:rsidRPr="00EA7DD0">
              <w:rPr>
                <w:bCs/>
              </w:rPr>
              <w:t>л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нн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  <w:spacing w:val="-2"/>
              </w:rPr>
              <w:t>с</w:t>
            </w:r>
            <w:r w:rsidRPr="00EA7DD0">
              <w:rPr>
                <w:bCs/>
                <w:spacing w:val="2"/>
              </w:rPr>
              <w:t>т</w:t>
            </w:r>
            <w:r w:rsidRPr="00EA7DD0">
              <w:rPr>
                <w:bCs/>
              </w:rPr>
              <w:t>и</w:t>
            </w:r>
            <w:r w:rsidRPr="00EA7DD0">
              <w:rPr>
                <w:bCs/>
                <w:spacing w:val="31"/>
              </w:rPr>
              <w:t xml:space="preserve"> </w:t>
            </w:r>
            <w:r w:rsidRPr="00EA7DD0">
              <w:rPr>
                <w:bCs/>
              </w:rPr>
              <w:t>лич</w:t>
            </w:r>
            <w:r w:rsidRPr="00EA7DD0">
              <w:rPr>
                <w:bCs/>
                <w:spacing w:val="-2"/>
              </w:rPr>
              <w:t>н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  <w:spacing w:val="-2"/>
              </w:rPr>
              <w:t>с</w:t>
            </w:r>
            <w:r w:rsidRPr="00EA7DD0">
              <w:rPr>
                <w:bCs/>
                <w:spacing w:val="2"/>
              </w:rPr>
              <w:t>т</w:t>
            </w:r>
            <w:r w:rsidRPr="00EA7DD0">
              <w:rPr>
                <w:bCs/>
              </w:rPr>
              <w:t>и</w:t>
            </w:r>
            <w:r w:rsidRPr="00EA7DD0">
              <w:rPr>
                <w:bCs/>
                <w:spacing w:val="-10"/>
              </w:rPr>
              <w:t xml:space="preserve"> </w:t>
            </w:r>
            <w:r w:rsidRPr="00EA7DD0">
              <w:rPr>
                <w:bCs/>
              </w:rPr>
              <w:t>к</w:t>
            </w:r>
            <w:r w:rsidRPr="00EA7DD0">
              <w:rPr>
                <w:bCs/>
                <w:spacing w:val="-10"/>
              </w:rPr>
              <w:t xml:space="preserve"> </w:t>
            </w:r>
            <w:r w:rsidRPr="00EA7DD0">
              <w:rPr>
                <w:bCs/>
              </w:rPr>
              <w:t>ра</w:t>
            </w:r>
            <w:r w:rsidRPr="00EA7DD0">
              <w:rPr>
                <w:bCs/>
                <w:spacing w:val="-1"/>
              </w:rPr>
              <w:t>з</w:t>
            </w:r>
            <w:r w:rsidRPr="00EA7DD0">
              <w:rPr>
                <w:bCs/>
                <w:spacing w:val="-2"/>
              </w:rPr>
              <w:t>л</w:t>
            </w:r>
            <w:r w:rsidRPr="00EA7DD0">
              <w:rPr>
                <w:bCs/>
              </w:rPr>
              <w:t>ичным</w:t>
            </w:r>
            <w:r w:rsidRPr="00EA7DD0">
              <w:rPr>
                <w:bCs/>
                <w:spacing w:val="-9"/>
              </w:rPr>
              <w:t xml:space="preserve"> </w:t>
            </w:r>
            <w:r w:rsidRPr="00EA7DD0">
              <w:rPr>
                <w:bCs/>
              </w:rPr>
              <w:t>с</w:t>
            </w:r>
            <w:r w:rsidRPr="00EA7DD0">
              <w:rPr>
                <w:bCs/>
                <w:spacing w:val="-1"/>
              </w:rPr>
              <w:t>ф</w:t>
            </w:r>
            <w:r w:rsidRPr="00EA7DD0">
              <w:rPr>
                <w:bCs/>
              </w:rPr>
              <w:t>ер</w:t>
            </w:r>
            <w:r w:rsidRPr="00EA7DD0">
              <w:rPr>
                <w:bCs/>
                <w:spacing w:val="1"/>
              </w:rPr>
              <w:t>а</w:t>
            </w:r>
            <w:r w:rsidRPr="00EA7DD0">
              <w:rPr>
                <w:bCs/>
              </w:rPr>
              <w:t>м</w:t>
            </w:r>
            <w:r w:rsidRPr="00EA7DD0">
              <w:rPr>
                <w:bCs/>
                <w:spacing w:val="-9"/>
              </w:rPr>
              <w:t xml:space="preserve"> </w:t>
            </w:r>
            <w:r w:rsidRPr="00EA7DD0">
              <w:rPr>
                <w:bCs/>
              </w:rPr>
              <w:t>пр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  <w:spacing w:val="-1"/>
              </w:rPr>
              <w:t>ф</w:t>
            </w:r>
            <w:r w:rsidRPr="00EA7DD0">
              <w:rPr>
                <w:bCs/>
              </w:rPr>
              <w:t>есси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н</w:t>
            </w:r>
            <w:r w:rsidRPr="00EA7DD0">
              <w:rPr>
                <w:bCs/>
                <w:spacing w:val="1"/>
              </w:rPr>
              <w:t>а</w:t>
            </w:r>
            <w:r w:rsidRPr="00EA7DD0">
              <w:rPr>
                <w:bCs/>
              </w:rPr>
              <w:t>льн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й</w:t>
            </w:r>
            <w:r w:rsidRPr="00EA7DD0">
              <w:rPr>
                <w:bCs/>
                <w:spacing w:val="-9"/>
              </w:rPr>
              <w:t xml:space="preserve"> </w:t>
            </w:r>
            <w:r w:rsidRPr="00EA7DD0">
              <w:rPr>
                <w:bCs/>
              </w:rPr>
              <w:t>де</w:t>
            </w:r>
            <w:r w:rsidRPr="00EA7DD0">
              <w:rPr>
                <w:bCs/>
                <w:spacing w:val="-2"/>
              </w:rPr>
              <w:t>я</w:t>
            </w:r>
            <w:r w:rsidRPr="00EA7DD0">
              <w:rPr>
                <w:bCs/>
                <w:spacing w:val="2"/>
              </w:rPr>
              <w:t>т</w:t>
            </w:r>
            <w:r w:rsidRPr="00EA7DD0">
              <w:rPr>
                <w:bCs/>
              </w:rPr>
              <w:t>е</w:t>
            </w:r>
            <w:r w:rsidRPr="00EA7DD0">
              <w:rPr>
                <w:bCs/>
                <w:spacing w:val="1"/>
              </w:rPr>
              <w:t>л</w:t>
            </w:r>
            <w:r w:rsidRPr="00EA7DD0">
              <w:rPr>
                <w:bCs/>
              </w:rPr>
              <w:t>ьн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  <w:spacing w:val="-2"/>
              </w:rPr>
              <w:t>с</w:t>
            </w:r>
            <w:r w:rsidRPr="00EA7DD0">
              <w:rPr>
                <w:bCs/>
                <w:spacing w:val="2"/>
              </w:rPr>
              <w:t>т</w:t>
            </w:r>
            <w:r>
              <w:rPr>
                <w:bCs/>
              </w:rPr>
              <w:t>и для успешной реализации своих возможностей</w:t>
            </w:r>
          </w:p>
          <w:p w:rsidR="00196D92" w:rsidRPr="00931639" w:rsidRDefault="00196D92" w:rsidP="00196D92">
            <w:pPr>
              <w:pStyle w:val="TableParagraph"/>
              <w:kinsoku w:val="0"/>
              <w:overflowPunct w:val="0"/>
              <w:ind w:right="182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2958C0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6D92" w:rsidRPr="00931639" w:rsidRDefault="00196D92" w:rsidP="002958C0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FD4D27" w:rsidRPr="00931639" w:rsidTr="002C7351">
        <w:trPr>
          <w:trHeight w:hRule="exact" w:val="34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4D27" w:rsidRPr="00931639" w:rsidRDefault="00FD4D27" w:rsidP="00A32EAB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.2</w:t>
            </w:r>
          </w:p>
          <w:p w:rsidR="00FD4D27" w:rsidRPr="00931639" w:rsidRDefault="00FD4D27" w:rsidP="00A32EAB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  <w:spacing w:val="-2"/>
              </w:rPr>
              <w:t>о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-2"/>
              </w:rPr>
              <w:t>б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-13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ессиональная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при</w:t>
            </w:r>
            <w:r w:rsidRPr="00931639">
              <w:rPr>
                <w:b/>
                <w:bCs/>
                <w:spacing w:val="1"/>
              </w:rPr>
              <w:t>го</w:t>
            </w:r>
            <w:r w:rsidRPr="00931639">
              <w:rPr>
                <w:b/>
                <w:bCs/>
              </w:rPr>
              <w:t>дн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 xml:space="preserve">ь. </w:t>
            </w:r>
          </w:p>
          <w:p w:rsidR="00FD4D27" w:rsidRDefault="00FD4D27" w:rsidP="00A32EAB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FD4D27" w:rsidRPr="00931639" w:rsidRDefault="00FD4D27" w:rsidP="00A32EAB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D4D27" w:rsidRPr="00931639" w:rsidRDefault="00FD4D27" w:rsidP="00755111">
            <w:pPr>
              <w:pStyle w:val="TableParagraph"/>
              <w:kinsoku w:val="0"/>
              <w:overflowPunct w:val="0"/>
              <w:ind w:firstLine="101"/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9B4A25" w:rsidRPr="00931639" w:rsidTr="00855B8B">
        <w:trPr>
          <w:trHeight w:hRule="exact" w:val="123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A25" w:rsidRPr="00931639" w:rsidRDefault="009B4A25" w:rsidP="00A32EAB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A25" w:rsidRPr="00855B8B" w:rsidRDefault="00A84758" w:rsidP="00855B8B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 w:rsidRPr="00855B8B">
              <w:rPr>
                <w:bCs/>
              </w:rPr>
              <w:t>Про</w:t>
            </w:r>
            <w:r w:rsidRPr="00855B8B">
              <w:rPr>
                <w:bCs/>
                <w:spacing w:val="-1"/>
              </w:rPr>
              <w:t>ф</w:t>
            </w:r>
            <w:r w:rsidRPr="00855B8B">
              <w:rPr>
                <w:bCs/>
                <w:spacing w:val="-2"/>
              </w:rPr>
              <w:t>о</w:t>
            </w:r>
            <w:r w:rsidRPr="00855B8B">
              <w:rPr>
                <w:bCs/>
                <w:spacing w:val="5"/>
              </w:rPr>
              <w:t>т</w:t>
            </w:r>
            <w:r w:rsidRPr="00855B8B">
              <w:rPr>
                <w:bCs/>
                <w:spacing w:val="-2"/>
              </w:rPr>
              <w:t>б</w:t>
            </w:r>
            <w:r w:rsidRPr="00855B8B">
              <w:rPr>
                <w:bCs/>
                <w:spacing w:val="1"/>
              </w:rPr>
              <w:t>о</w:t>
            </w:r>
            <w:r w:rsidRPr="00855B8B">
              <w:rPr>
                <w:bCs/>
              </w:rPr>
              <w:t>р</w:t>
            </w:r>
            <w:r w:rsidRPr="00855B8B">
              <w:rPr>
                <w:bCs/>
                <w:spacing w:val="-13"/>
              </w:rPr>
              <w:t xml:space="preserve"> </w:t>
            </w:r>
            <w:r w:rsidRPr="00855B8B">
              <w:rPr>
                <w:bCs/>
              </w:rPr>
              <w:t>и</w:t>
            </w:r>
            <w:r w:rsidRPr="00855B8B">
              <w:rPr>
                <w:bCs/>
                <w:w w:val="99"/>
              </w:rPr>
              <w:t xml:space="preserve"> </w:t>
            </w:r>
            <w:r w:rsidRPr="00855B8B">
              <w:rPr>
                <w:bCs/>
                <w:w w:val="95"/>
              </w:rPr>
              <w:t>про</w:t>
            </w:r>
            <w:r w:rsidRPr="00855B8B">
              <w:rPr>
                <w:bCs/>
                <w:spacing w:val="-1"/>
                <w:w w:val="95"/>
              </w:rPr>
              <w:t>ф</w:t>
            </w:r>
            <w:r w:rsidRPr="00855B8B">
              <w:rPr>
                <w:bCs/>
                <w:w w:val="95"/>
              </w:rPr>
              <w:t>ессиональная</w:t>
            </w:r>
            <w:r w:rsidRPr="00855B8B">
              <w:rPr>
                <w:bCs/>
                <w:w w:val="99"/>
              </w:rPr>
              <w:t xml:space="preserve"> </w:t>
            </w:r>
            <w:r w:rsidRPr="00855B8B">
              <w:rPr>
                <w:bCs/>
              </w:rPr>
              <w:t>при</w:t>
            </w:r>
            <w:r w:rsidRPr="00855B8B">
              <w:rPr>
                <w:bCs/>
                <w:spacing w:val="1"/>
              </w:rPr>
              <w:t>го</w:t>
            </w:r>
            <w:r w:rsidRPr="00855B8B">
              <w:rPr>
                <w:bCs/>
              </w:rPr>
              <w:t>дн</w:t>
            </w:r>
            <w:r w:rsidRPr="00855B8B">
              <w:rPr>
                <w:bCs/>
                <w:spacing w:val="1"/>
              </w:rPr>
              <w:t>о</w:t>
            </w:r>
            <w:r w:rsidRPr="00855B8B">
              <w:rPr>
                <w:bCs/>
                <w:spacing w:val="-2"/>
              </w:rPr>
              <w:t>с</w:t>
            </w:r>
            <w:r w:rsidRPr="00855B8B">
              <w:rPr>
                <w:bCs/>
                <w:spacing w:val="5"/>
              </w:rPr>
              <w:t>т</w:t>
            </w:r>
            <w:r w:rsidRPr="00855B8B">
              <w:rPr>
                <w:bCs/>
              </w:rPr>
              <w:t xml:space="preserve">ь. </w:t>
            </w:r>
            <w:r w:rsidR="00F03A88" w:rsidRPr="00855B8B">
              <w:rPr>
                <w:rStyle w:val="FontStyle45"/>
              </w:rPr>
              <w:t>Ключевые понятия о развитии личности. Факторы, движущие силы и стадии профессионального становления личности. Взаимодействие индивидуального, личностного и профессионального развития личности.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A25" w:rsidRPr="00931639" w:rsidRDefault="00E717AA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4A25" w:rsidRPr="00931639" w:rsidRDefault="00E717AA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304C1" w:rsidRPr="00931639" w:rsidTr="00D021D7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4C1" w:rsidRPr="00931639" w:rsidRDefault="001304C1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1304C1" w:rsidRPr="00A32EAB" w:rsidRDefault="001304C1" w:rsidP="00A32EAB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  <w:p w:rsidR="001304C1" w:rsidRPr="00931639" w:rsidRDefault="001304C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Принципы и технологии выбора профессии.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4C1" w:rsidRPr="00931639" w:rsidRDefault="001304C1" w:rsidP="00931639">
            <w:pPr>
              <w:pStyle w:val="TableParagraph"/>
              <w:kinsoku w:val="0"/>
              <w:overflowPunct w:val="0"/>
              <w:rPr>
                <w:b/>
              </w:rPr>
            </w:pPr>
            <w:r>
              <w:rPr>
                <w:b/>
                <w:spacing w:val="-1"/>
              </w:rPr>
              <w:t xml:space="preserve">   </w:t>
            </w: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304C1" w:rsidRPr="00931639" w:rsidRDefault="001304C1" w:rsidP="00931639">
            <w:pPr>
              <w:pStyle w:val="TableParagraph"/>
              <w:kinsoku w:val="0"/>
              <w:overflowPunct w:val="0"/>
              <w:jc w:val="center"/>
            </w:pPr>
          </w:p>
          <w:p w:rsidR="001304C1" w:rsidRPr="00931639" w:rsidRDefault="001304C1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304C1" w:rsidRPr="00931639" w:rsidTr="00D021D7">
        <w:trPr>
          <w:trHeight w:hRule="exact" w:val="1170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4C1" w:rsidRPr="00931639" w:rsidRDefault="001304C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4C1" w:rsidRPr="00931639" w:rsidRDefault="001304C1" w:rsidP="002C06AD">
            <w:pPr>
              <w:pStyle w:val="TableParagraph"/>
              <w:kinsoku w:val="0"/>
              <w:overflowPunct w:val="0"/>
              <w:ind w:left="101" w:right="41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1"/>
              </w:rPr>
              <w:t>ли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Фа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ы,</w:t>
            </w:r>
            <w:r w:rsidRPr="00931639">
              <w:rPr>
                <w:spacing w:val="-7"/>
              </w:rPr>
              <w:t xml:space="preserve"> 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я</w:t>
            </w:r>
            <w:r w:rsidRPr="00931639">
              <w:t>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2"/>
              </w:rPr>
              <w:t>ш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к</w:t>
            </w:r>
            <w:r w:rsidRPr="00931639">
              <w:t>и</w:t>
            </w:r>
            <w:r w:rsidRPr="00931639">
              <w:rPr>
                <w:spacing w:val="-1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ти</w:t>
            </w:r>
            <w:r w:rsidRPr="00931639">
              <w:t>е</w:t>
            </w:r>
            <w:r w:rsidRPr="00931639">
              <w:rPr>
                <w:spacing w:val="-7"/>
              </w:rPr>
              <w:t xml:space="preserve"> </w:t>
            </w:r>
            <w:r w:rsidRPr="00931639">
              <w:t>и св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й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г</w:t>
            </w:r>
            <w:r w:rsidRPr="00931639">
              <w:rPr>
                <w:spacing w:val="3"/>
              </w:rPr>
              <w:t>о</w:t>
            </w:r>
            <w:r w:rsidRPr="00931639">
              <w:t>д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1"/>
              </w:rPr>
              <w:t>нно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</w:t>
            </w:r>
            <w:r w:rsidRPr="00931639">
              <w:rPr>
                <w:spacing w:val="-2"/>
              </w:rPr>
              <w:t>к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5"/>
              </w:rPr>
              <w:t>у</w:t>
            </w:r>
            <w:r w:rsidRPr="00931639">
              <w:t>да,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и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ъ</w:t>
            </w:r>
            <w:r w:rsidRPr="00931639">
              <w:t>я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м</w:t>
            </w:r>
            <w:r w:rsidRPr="00931639">
              <w:t>ых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р</w:t>
            </w:r>
            <w:r w:rsidRPr="00931639">
              <w:t>ебов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к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м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1"/>
              </w:rPr>
              <w:t>я</w:t>
            </w:r>
            <w:r w:rsidRPr="00931639">
              <w:t>м</w:t>
            </w:r>
            <w:r w:rsidRPr="00931639">
              <w:rPr>
                <w:spacing w:val="-7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а,</w:t>
            </w:r>
            <w:r w:rsidRPr="00931639">
              <w:rPr>
                <w:spacing w:val="-8"/>
              </w:rPr>
              <w:t xml:space="preserve"> </w:t>
            </w:r>
            <w:r w:rsidRPr="00931639">
              <w:t>его</w:t>
            </w:r>
            <w:r w:rsidRPr="00931639">
              <w:rPr>
                <w:spacing w:val="-9"/>
              </w:rPr>
              <w:t xml:space="preserve"> </w:t>
            </w:r>
            <w:r w:rsidRPr="00931639">
              <w:t>зд</w:t>
            </w:r>
            <w:r w:rsidRPr="00931639">
              <w:rPr>
                <w:spacing w:val="1"/>
              </w:rPr>
              <w:t>оро</w:t>
            </w:r>
            <w:r w:rsidRPr="00931639">
              <w:t>вью.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4C1" w:rsidRPr="00931639" w:rsidRDefault="001304C1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  <w:p w:rsidR="001304C1" w:rsidRPr="00931639" w:rsidRDefault="001304C1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4C1" w:rsidRPr="00931639" w:rsidRDefault="00E717AA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9325F9" w:rsidRPr="00931639" w:rsidTr="009325F9">
        <w:trPr>
          <w:trHeight w:hRule="exact" w:val="992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5F9" w:rsidRPr="00931639" w:rsidRDefault="009325F9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5F9" w:rsidRPr="00931639" w:rsidRDefault="009325F9" w:rsidP="002C06AD">
            <w:pPr>
              <w:pStyle w:val="TableParagraph"/>
              <w:kinsoku w:val="0"/>
              <w:overflowPunct w:val="0"/>
              <w:ind w:left="101" w:right="41"/>
              <w:jc w:val="both"/>
            </w:pPr>
            <w:r>
              <w:rPr>
                <w:b/>
                <w:bCs/>
              </w:rPr>
              <w:t xml:space="preserve">  </w:t>
            </w:r>
            <w:r w:rsidRPr="00BF1B30">
              <w:rPr>
                <w:b/>
                <w:bCs/>
              </w:rPr>
              <w:t>Пра</w:t>
            </w:r>
            <w:r w:rsidRPr="00BF1B30">
              <w:rPr>
                <w:b/>
                <w:bCs/>
                <w:spacing w:val="-2"/>
              </w:rPr>
              <w:t>к</w:t>
            </w:r>
            <w:r w:rsidRPr="00BF1B30">
              <w:rPr>
                <w:b/>
                <w:bCs/>
                <w:spacing w:val="5"/>
              </w:rPr>
              <w:t>т</w:t>
            </w:r>
            <w:r w:rsidRPr="00BF1B30">
              <w:rPr>
                <w:b/>
                <w:bCs/>
              </w:rPr>
              <w:t>ичес</w:t>
            </w:r>
            <w:r w:rsidRPr="00BF1B30">
              <w:rPr>
                <w:b/>
                <w:bCs/>
                <w:spacing w:val="-2"/>
              </w:rPr>
              <w:t>к</w:t>
            </w:r>
            <w:r w:rsidRPr="00BF1B30">
              <w:rPr>
                <w:b/>
                <w:bCs/>
                <w:spacing w:val="1"/>
              </w:rPr>
              <w:t>о</w:t>
            </w:r>
            <w:r w:rsidRPr="00BF1B30">
              <w:rPr>
                <w:b/>
                <w:bCs/>
              </w:rPr>
              <w:t>е</w:t>
            </w:r>
            <w:r w:rsidRPr="00BF1B30">
              <w:rPr>
                <w:b/>
                <w:bCs/>
                <w:spacing w:val="-10"/>
              </w:rPr>
              <w:t xml:space="preserve"> </w:t>
            </w:r>
            <w:r w:rsidRPr="00BF1B30">
              <w:rPr>
                <w:b/>
                <w:bCs/>
                <w:spacing w:val="-1"/>
              </w:rPr>
              <w:t>з</w:t>
            </w:r>
            <w:r w:rsidRPr="00BF1B30">
              <w:rPr>
                <w:b/>
                <w:bCs/>
                <w:spacing w:val="1"/>
              </w:rPr>
              <w:t>а</w:t>
            </w:r>
            <w:r w:rsidRPr="00BF1B30">
              <w:rPr>
                <w:b/>
                <w:bCs/>
              </w:rPr>
              <w:t>ня</w:t>
            </w:r>
            <w:r w:rsidRPr="00BF1B30">
              <w:rPr>
                <w:b/>
                <w:bCs/>
                <w:spacing w:val="5"/>
              </w:rPr>
              <w:t>т</w:t>
            </w:r>
            <w:r w:rsidRPr="00BF1B30">
              <w:rPr>
                <w:b/>
                <w:bCs/>
              </w:rPr>
              <w:t>и</w:t>
            </w:r>
            <w:r w:rsidRPr="00BF1B30">
              <w:rPr>
                <w:b/>
                <w:bCs/>
                <w:spacing w:val="-2"/>
              </w:rPr>
              <w:t xml:space="preserve">е </w:t>
            </w:r>
            <w:r w:rsidRPr="00BF1B30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2 </w:t>
            </w:r>
            <w:r w:rsidRPr="00426F32">
              <w:rPr>
                <w:bCs/>
              </w:rPr>
              <w:t>Анализ особенностей выбора профессии</w:t>
            </w:r>
            <w:r>
              <w:rPr>
                <w:bCs/>
              </w:rPr>
              <w:t xml:space="preserve"> и возможностей адаптации к новой социальной, образовательной и профессиональной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5F9" w:rsidRPr="00931639" w:rsidRDefault="009325F9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5F9" w:rsidRDefault="009325F9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5221D4" w:rsidRPr="00931639" w:rsidTr="00D021D7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21D4" w:rsidRPr="00931639" w:rsidRDefault="005221D4" w:rsidP="00D021D7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lastRenderedPageBreak/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 xml:space="preserve">а </w:t>
            </w:r>
            <w:r w:rsidRPr="00931639">
              <w:rPr>
                <w:b/>
                <w:bCs/>
                <w:spacing w:val="1"/>
              </w:rPr>
              <w:t>1.</w:t>
            </w:r>
            <w:r>
              <w:rPr>
                <w:b/>
                <w:bCs/>
                <w:spacing w:val="1"/>
              </w:rPr>
              <w:t>4</w:t>
            </w:r>
          </w:p>
          <w:p w:rsidR="005221D4" w:rsidRDefault="005221D4" w:rsidP="00A32EAB">
            <w:pPr>
              <w:pStyle w:val="TableParagraph"/>
              <w:kinsoku w:val="0"/>
              <w:overflowPunct w:val="0"/>
              <w:ind w:hanging="2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 самоопределение</w:t>
            </w:r>
            <w:r w:rsidRPr="00931639">
              <w:rPr>
                <w:b/>
                <w:bCs/>
                <w:w w:val="99"/>
              </w:rPr>
              <w:t xml:space="preserve"> </w:t>
            </w:r>
          </w:p>
          <w:p w:rsidR="005221D4" w:rsidRDefault="005221D4" w:rsidP="00931639">
            <w:pPr>
              <w:pStyle w:val="TableParagraph"/>
              <w:kinsoku w:val="0"/>
              <w:overflowPunct w:val="0"/>
            </w:pPr>
          </w:p>
          <w:p w:rsidR="005221D4" w:rsidRDefault="005221D4" w:rsidP="00931639">
            <w:pPr>
              <w:pStyle w:val="TableParagraph"/>
              <w:kinsoku w:val="0"/>
              <w:overflowPunct w:val="0"/>
            </w:pPr>
          </w:p>
          <w:p w:rsidR="005221D4" w:rsidRPr="00931639" w:rsidRDefault="005221D4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221D4" w:rsidRDefault="005221D4" w:rsidP="00DA588C">
            <w:pPr>
              <w:pStyle w:val="TableParagraph"/>
              <w:kinsoku w:val="0"/>
              <w:overflowPunct w:val="0"/>
              <w:ind w:right="182" w:firstLine="101"/>
              <w:jc w:val="both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5221D4" w:rsidRPr="00BF1B30" w:rsidRDefault="005221D4" w:rsidP="008A6C24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221D4" w:rsidRPr="00931639" w:rsidRDefault="005221D4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21D4" w:rsidRPr="00931639" w:rsidRDefault="005221D4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5221D4" w:rsidRPr="00931639" w:rsidTr="009E77F8">
        <w:trPr>
          <w:trHeight w:val="131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21D4" w:rsidRPr="00931639" w:rsidRDefault="005221D4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21D4" w:rsidRPr="009E77F8" w:rsidRDefault="009E77F8" w:rsidP="00DA6A0A">
            <w:pPr>
              <w:pStyle w:val="a3"/>
              <w:ind w:left="101" w:right="182" w:firstLine="142"/>
              <w:jc w:val="both"/>
            </w:pPr>
            <w:r>
              <w:t xml:space="preserve"> </w:t>
            </w:r>
            <w:r w:rsidR="00DA6A0A">
              <w:rPr>
                <w:rStyle w:val="c4"/>
              </w:rPr>
              <w:t>Понятие «профессиональное самоопределение личности». Факторы профессионального самоопределения личности. Сущность и результат профессионального самоопределения личности. Психологические «пространства» самоопределения личности.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21D4" w:rsidRPr="00931639" w:rsidRDefault="00E717AA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21D4" w:rsidRPr="00931639" w:rsidRDefault="00E717AA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221229" w:rsidRPr="00931639" w:rsidTr="00221229">
        <w:trPr>
          <w:trHeight w:val="839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1229" w:rsidRPr="00931639" w:rsidRDefault="00221229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1229" w:rsidRPr="00221229" w:rsidRDefault="00221229" w:rsidP="00221229">
            <w:pPr>
              <w:pStyle w:val="TableParagraph"/>
              <w:kinsoku w:val="0"/>
              <w:overflowPunct w:val="0"/>
              <w:ind w:left="101" w:right="182" w:firstLine="101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1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 xml:space="preserve">ие № </w:t>
            </w:r>
            <w:r>
              <w:rPr>
                <w:b/>
                <w:bCs/>
              </w:rPr>
              <w:t>3</w:t>
            </w:r>
            <w:r w:rsidRPr="00931639">
              <w:t xml:space="preserve"> </w:t>
            </w:r>
            <w:r w:rsidRPr="00EA7DD0">
              <w:t>О</w:t>
            </w:r>
            <w:r w:rsidRPr="00EA7DD0">
              <w:rPr>
                <w:spacing w:val="2"/>
              </w:rPr>
              <w:t>с</w:t>
            </w:r>
            <w:r w:rsidRPr="00EA7DD0">
              <w:rPr>
                <w:spacing w:val="-5"/>
              </w:rPr>
              <w:t>у</w:t>
            </w:r>
            <w:r w:rsidRPr="00EA7DD0">
              <w:t>щес</w:t>
            </w:r>
            <w:r w:rsidRPr="00EA7DD0">
              <w:rPr>
                <w:spacing w:val="1"/>
              </w:rPr>
              <w:t>т</w:t>
            </w:r>
            <w:r w:rsidRPr="00EA7DD0">
              <w:t>в</w:t>
            </w:r>
            <w:r w:rsidRPr="00EA7DD0">
              <w:rPr>
                <w:spacing w:val="-2"/>
              </w:rPr>
              <w:t>л</w:t>
            </w:r>
            <w:r w:rsidRPr="00EA7DD0">
              <w:rPr>
                <w:spacing w:val="2"/>
              </w:rPr>
              <w:t>е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t>е</w:t>
            </w:r>
            <w:r w:rsidRPr="00EA7DD0">
              <w:rPr>
                <w:spacing w:val="-11"/>
              </w:rPr>
              <w:t xml:space="preserve"> </w:t>
            </w:r>
            <w:r w:rsidRPr="00EA7DD0">
              <w:rPr>
                <w:spacing w:val="1"/>
              </w:rPr>
              <w:t>о</w:t>
            </w:r>
            <w:r w:rsidRPr="00EA7DD0">
              <w:t>с</w:t>
            </w:r>
            <w:r w:rsidRPr="00EA7DD0">
              <w:rPr>
                <w:spacing w:val="1"/>
              </w:rPr>
              <w:t>о</w:t>
            </w:r>
            <w:r w:rsidRPr="00EA7DD0">
              <w:t>зна</w:t>
            </w:r>
            <w:r w:rsidRPr="00EA7DD0">
              <w:rPr>
                <w:spacing w:val="-1"/>
              </w:rPr>
              <w:t>нн</w:t>
            </w:r>
            <w:r w:rsidRPr="00EA7DD0">
              <w:rPr>
                <w:spacing w:val="1"/>
              </w:rPr>
              <w:t>о</w:t>
            </w:r>
            <w:r w:rsidRPr="00EA7DD0">
              <w:t>г</w:t>
            </w:r>
            <w:r w:rsidRPr="00EA7DD0">
              <w:rPr>
                <w:spacing w:val="3"/>
              </w:rPr>
              <w:t>о</w:t>
            </w:r>
            <w:r w:rsidRPr="00EA7DD0">
              <w:t>,</w:t>
            </w:r>
            <w:r w:rsidRPr="00EA7DD0">
              <w:rPr>
                <w:spacing w:val="-11"/>
              </w:rPr>
              <w:t xml:space="preserve"> </w:t>
            </w:r>
            <w:r w:rsidRPr="00EA7DD0">
              <w:t>аде</w:t>
            </w:r>
            <w:r w:rsidRPr="00EA7DD0">
              <w:rPr>
                <w:spacing w:val="-1"/>
              </w:rPr>
              <w:t>к</w:t>
            </w:r>
            <w:r w:rsidRPr="00EA7DD0">
              <w:t>ва</w:t>
            </w:r>
            <w:r w:rsidRPr="00EA7DD0">
              <w:rPr>
                <w:spacing w:val="1"/>
              </w:rPr>
              <w:t>т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>го</w:t>
            </w:r>
            <w:r w:rsidRPr="00EA7DD0">
              <w:rPr>
                <w:spacing w:val="-10"/>
              </w:rPr>
              <w:t xml:space="preserve"> </w:t>
            </w:r>
            <w:r w:rsidRPr="00EA7DD0">
              <w:t>выбо</w:t>
            </w:r>
            <w:r w:rsidRPr="00EA7DD0">
              <w:rPr>
                <w:spacing w:val="1"/>
              </w:rPr>
              <w:t>р</w:t>
            </w:r>
            <w:r w:rsidRPr="00EA7DD0">
              <w:t>а</w:t>
            </w:r>
            <w:r w:rsidRPr="00EA7DD0">
              <w:rPr>
                <w:spacing w:val="-11"/>
              </w:rPr>
              <w:t xml:space="preserve"> </w:t>
            </w:r>
            <w:r>
              <w:rPr>
                <w:spacing w:val="1"/>
              </w:rPr>
              <w:t xml:space="preserve">варианта </w:t>
            </w:r>
            <w:r w:rsidRPr="00EA7DD0">
              <w:rPr>
                <w:spacing w:val="-1"/>
              </w:rPr>
              <w:t>п</w:t>
            </w:r>
            <w:r w:rsidRPr="00EA7DD0">
              <w:rPr>
                <w:spacing w:val="1"/>
              </w:rPr>
              <w:t>ро</w:t>
            </w:r>
            <w:r w:rsidRPr="00EA7DD0">
              <w:t>фесс</w:t>
            </w:r>
            <w:r w:rsidRPr="00EA7DD0">
              <w:rPr>
                <w:spacing w:val="-1"/>
              </w:rPr>
              <w:t>и</w:t>
            </w:r>
            <w:r w:rsidRPr="00EA7DD0">
              <w:rPr>
                <w:spacing w:val="1"/>
              </w:rPr>
              <w:t>о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2"/>
              </w:rPr>
              <w:t>а</w:t>
            </w:r>
            <w:r w:rsidRPr="00EA7DD0">
              <w:rPr>
                <w:spacing w:val="-1"/>
              </w:rPr>
              <w:t>л</w:t>
            </w:r>
            <w:r w:rsidRPr="00EA7DD0">
              <w:t>ь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 xml:space="preserve">го </w:t>
            </w:r>
            <w:r w:rsidRPr="00EA7DD0">
              <w:rPr>
                <w:spacing w:val="1"/>
              </w:rPr>
              <w:t>об</w:t>
            </w:r>
            <w:r w:rsidRPr="00EA7DD0">
              <w:rPr>
                <w:spacing w:val="-5"/>
              </w:rPr>
              <w:t>у</w:t>
            </w:r>
            <w:r w:rsidRPr="00EA7DD0">
              <w:t>че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t>я</w:t>
            </w:r>
            <w:r w:rsidRPr="00EA7DD0">
              <w:rPr>
                <w:spacing w:val="-1"/>
              </w:rPr>
              <w:t xml:space="preserve"> н</w:t>
            </w:r>
            <w:r w:rsidRPr="00EA7DD0">
              <w:t>а</w:t>
            </w:r>
            <w:r w:rsidRPr="00EA7DD0">
              <w:rPr>
                <w:spacing w:val="-8"/>
              </w:rPr>
              <w:t xml:space="preserve"> </w:t>
            </w:r>
            <w:r w:rsidRPr="00EA7DD0">
              <w:rPr>
                <w:spacing w:val="1"/>
              </w:rPr>
              <w:t>о</w:t>
            </w:r>
            <w:r w:rsidRPr="00EA7DD0">
              <w:t>с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>ве</w:t>
            </w:r>
            <w:r w:rsidRPr="00EA7DD0">
              <w:rPr>
                <w:spacing w:val="-8"/>
              </w:rPr>
              <w:t xml:space="preserve"> </w:t>
            </w:r>
            <w:r w:rsidRPr="00EA7DD0">
              <w:t>а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2"/>
              </w:rPr>
              <w:t>а</w:t>
            </w:r>
            <w:r w:rsidRPr="00EA7DD0">
              <w:rPr>
                <w:spacing w:val="-1"/>
              </w:rPr>
              <w:t>ли</w:t>
            </w:r>
            <w:r w:rsidRPr="00EA7DD0">
              <w:t>за</w:t>
            </w:r>
            <w:r w:rsidRPr="00EA7DD0">
              <w:rPr>
                <w:spacing w:val="-5"/>
              </w:rPr>
              <w:t xml:space="preserve"> </w:t>
            </w:r>
            <w:r w:rsidRPr="00EA7DD0">
              <w:t>с</w:t>
            </w:r>
            <w:r w:rsidRPr="00EA7DD0">
              <w:rPr>
                <w:spacing w:val="1"/>
              </w:rPr>
              <w:t>о</w:t>
            </w:r>
            <w:r w:rsidRPr="00EA7DD0">
              <w:t>вре</w:t>
            </w:r>
            <w:r w:rsidRPr="00EA7DD0">
              <w:rPr>
                <w:spacing w:val="1"/>
              </w:rPr>
              <w:t>м</w:t>
            </w:r>
            <w:r w:rsidRPr="00EA7DD0">
              <w:t>е</w:t>
            </w:r>
            <w:r w:rsidRPr="00EA7DD0">
              <w:rPr>
                <w:spacing w:val="-1"/>
              </w:rPr>
              <w:t>нн</w:t>
            </w:r>
            <w:r w:rsidRPr="00EA7DD0">
              <w:rPr>
                <w:spacing w:val="1"/>
              </w:rPr>
              <w:t>о</w:t>
            </w:r>
            <w:r w:rsidRPr="00EA7DD0">
              <w:t>го</w:t>
            </w:r>
            <w:r w:rsidRPr="00EA7DD0">
              <w:rPr>
                <w:spacing w:val="-7"/>
              </w:rPr>
              <w:t xml:space="preserve"> </w:t>
            </w:r>
            <w:r w:rsidRPr="00EA7DD0">
              <w:rPr>
                <w:spacing w:val="1"/>
              </w:rPr>
              <w:t>р</w:t>
            </w:r>
            <w:r w:rsidRPr="00EA7DD0">
              <w:t>ын</w:t>
            </w:r>
            <w:r w:rsidRPr="00EA7DD0">
              <w:rPr>
                <w:spacing w:val="-2"/>
              </w:rPr>
              <w:t>к</w:t>
            </w:r>
            <w:r w:rsidRPr="00EA7DD0">
              <w:t>а</w:t>
            </w:r>
            <w:r w:rsidRPr="00EA7DD0">
              <w:rPr>
                <w:spacing w:val="-7"/>
              </w:rPr>
              <w:t xml:space="preserve"> </w:t>
            </w:r>
            <w:r w:rsidRPr="00EA7DD0">
              <w:rPr>
                <w:spacing w:val="-1"/>
              </w:rPr>
              <w:t>т</w:t>
            </w:r>
            <w:r w:rsidRPr="00EA7DD0">
              <w:rPr>
                <w:spacing w:val="3"/>
              </w:rPr>
              <w:t>р</w:t>
            </w:r>
            <w:r w:rsidRPr="00EA7DD0">
              <w:rPr>
                <w:spacing w:val="-2"/>
              </w:rPr>
              <w:t>у</w:t>
            </w:r>
            <w:r w:rsidRPr="00EA7DD0">
              <w:t>да,</w:t>
            </w:r>
            <w:r w:rsidRPr="00EA7DD0">
              <w:rPr>
                <w:spacing w:val="-8"/>
              </w:rPr>
              <w:t xml:space="preserve"> </w:t>
            </w:r>
            <w:r w:rsidRPr="00EA7DD0">
              <w:rPr>
                <w:spacing w:val="1"/>
              </w:rPr>
              <w:t>о</w:t>
            </w:r>
            <w:r w:rsidRPr="00EA7DD0">
              <w:t>г</w:t>
            </w:r>
            <w:r w:rsidRPr="00EA7DD0">
              <w:rPr>
                <w:spacing w:val="1"/>
              </w:rPr>
              <w:t>р</w:t>
            </w:r>
            <w:r w:rsidRPr="00EA7DD0">
              <w:t>а</w:t>
            </w:r>
            <w:r w:rsidRPr="00EA7DD0">
              <w:rPr>
                <w:spacing w:val="-1"/>
              </w:rPr>
              <w:t>ни</w:t>
            </w:r>
            <w:r w:rsidRPr="00EA7DD0">
              <w:t>че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t>й</w:t>
            </w:r>
            <w:r w:rsidRPr="00EA7DD0">
              <w:rPr>
                <w:spacing w:val="-8"/>
              </w:rPr>
              <w:t xml:space="preserve"> </w:t>
            </w:r>
            <w:r w:rsidRPr="00EA7DD0">
              <w:rPr>
                <w:spacing w:val="2"/>
              </w:rPr>
              <w:t>з</w:t>
            </w:r>
            <w:r w:rsidRPr="00EA7DD0">
              <w:t>до</w:t>
            </w:r>
            <w:r w:rsidRPr="00EA7DD0">
              <w:rPr>
                <w:spacing w:val="1"/>
              </w:rPr>
              <w:t>ро</w:t>
            </w:r>
            <w:r w:rsidRPr="00EA7DD0">
              <w:t>вья</w:t>
            </w:r>
            <w:r w:rsidRPr="00EA7DD0">
              <w:rPr>
                <w:spacing w:val="-8"/>
              </w:rPr>
              <w:t xml:space="preserve"> </w:t>
            </w:r>
            <w:r w:rsidRPr="00EA7DD0">
              <w:t>и</w:t>
            </w:r>
            <w:r w:rsidRPr="00EA7DD0">
              <w:rPr>
                <w:spacing w:val="-9"/>
              </w:rPr>
              <w:t xml:space="preserve"> </w:t>
            </w:r>
            <w:r w:rsidRPr="00EA7DD0">
              <w:rPr>
                <w:spacing w:val="-1"/>
              </w:rPr>
              <w:t>т</w:t>
            </w:r>
            <w:r w:rsidRPr="00EA7DD0">
              <w:rPr>
                <w:spacing w:val="1"/>
              </w:rPr>
              <w:t>р</w:t>
            </w:r>
            <w:r w:rsidRPr="00EA7DD0">
              <w:rPr>
                <w:spacing w:val="2"/>
              </w:rPr>
              <w:t>е</w:t>
            </w:r>
            <w:r w:rsidRPr="00EA7DD0">
              <w:t>бова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t>й</w:t>
            </w:r>
            <w:r w:rsidRPr="00EA7DD0">
              <w:rPr>
                <w:spacing w:val="-6"/>
              </w:rPr>
              <w:t xml:space="preserve"> </w:t>
            </w:r>
            <w:r w:rsidRPr="00EA7DD0">
              <w:rPr>
                <w:spacing w:val="-1"/>
              </w:rPr>
              <w:t>п</w:t>
            </w:r>
            <w:r w:rsidRPr="00EA7DD0">
              <w:rPr>
                <w:spacing w:val="1"/>
              </w:rPr>
              <w:t>ро</w:t>
            </w:r>
            <w:r w:rsidRPr="00EA7DD0">
              <w:t>фесс</w:t>
            </w:r>
            <w:r w:rsidRPr="00EA7DD0">
              <w:rPr>
                <w:spacing w:val="-1"/>
              </w:rPr>
              <w:t>ий</w:t>
            </w:r>
            <w:r w:rsidRPr="00EA7DD0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1229" w:rsidRDefault="000237B0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1229" w:rsidRDefault="000237B0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AF0335" w:rsidRPr="00931639" w:rsidTr="00D3734D">
        <w:trPr>
          <w:trHeight w:hRule="exact" w:val="439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53055A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Тема 1.5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"/>
              </w:rPr>
              <w:t>х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spacing w:val="-18"/>
              </w:rPr>
              <w:t xml:space="preserve"> </w:t>
            </w: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ессии.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DA588C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84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407C73">
            <w:pPr>
              <w:pStyle w:val="TableParagraph"/>
              <w:kinsoku w:val="0"/>
              <w:overflowPunct w:val="0"/>
              <w:ind w:left="101" w:right="182"/>
              <w:jc w:val="both"/>
            </w:pP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хн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4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3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 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вляю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t>ав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10"/>
              </w:rPr>
              <w:t xml:space="preserve"> </w:t>
            </w:r>
            <w:r w:rsidRPr="00931639">
              <w:t>Осно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рин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и</w:t>
            </w:r>
            <w:r w:rsidRPr="00931639">
              <w:t>.</w:t>
            </w:r>
            <w:r w:rsidRPr="00931639">
              <w:rPr>
                <w:w w:val="9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</w:t>
            </w:r>
            <w:r w:rsidRPr="00931639">
              <w:t>ав</w:t>
            </w:r>
            <w:r w:rsidRPr="00931639">
              <w:rPr>
                <w:spacing w:val="-1"/>
              </w:rPr>
              <w:t>ил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2"/>
              </w:rPr>
              <w:t>ы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ынок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t>да</w:t>
            </w:r>
            <w:r w:rsidRPr="00931639">
              <w:rPr>
                <w:spacing w:val="-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онк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обно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E717AA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694A40">
        <w:trPr>
          <w:trHeight w:hRule="exact" w:val="865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694A40" w:rsidRDefault="001B2F85" w:rsidP="00694A40">
            <w:pPr>
              <w:pStyle w:val="TableParagraph"/>
              <w:kinsoku w:val="0"/>
              <w:overflowPunct w:val="0"/>
              <w:ind w:left="101" w:right="182" w:firstLine="101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1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 xml:space="preserve">ие № </w:t>
            </w:r>
            <w:r>
              <w:rPr>
                <w:b/>
                <w:bCs/>
              </w:rPr>
              <w:t>4</w:t>
            </w:r>
            <w:r w:rsidRPr="00931639">
              <w:t xml:space="preserve"> </w:t>
            </w:r>
            <w:r w:rsidRPr="00EA7DD0">
              <w:t>О</w:t>
            </w:r>
            <w:r w:rsidRPr="00EA7DD0">
              <w:rPr>
                <w:spacing w:val="2"/>
              </w:rPr>
              <w:t>с</w:t>
            </w:r>
            <w:r w:rsidRPr="00EA7DD0">
              <w:rPr>
                <w:spacing w:val="-5"/>
              </w:rPr>
              <w:t>у</w:t>
            </w:r>
            <w:r w:rsidRPr="00EA7DD0">
              <w:t>щес</w:t>
            </w:r>
            <w:r w:rsidRPr="00EA7DD0">
              <w:rPr>
                <w:spacing w:val="1"/>
              </w:rPr>
              <w:t>т</w:t>
            </w:r>
            <w:r w:rsidRPr="00EA7DD0">
              <w:t>в</w:t>
            </w:r>
            <w:r w:rsidRPr="00EA7DD0">
              <w:rPr>
                <w:spacing w:val="-2"/>
              </w:rPr>
              <w:t>л</w:t>
            </w:r>
            <w:r w:rsidRPr="00EA7DD0">
              <w:rPr>
                <w:spacing w:val="2"/>
              </w:rPr>
              <w:t>е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t>е</w:t>
            </w:r>
            <w:r w:rsidRPr="00EA7DD0">
              <w:rPr>
                <w:spacing w:val="-11"/>
              </w:rPr>
              <w:t xml:space="preserve"> </w:t>
            </w:r>
            <w:r w:rsidRPr="00EA7DD0">
              <w:rPr>
                <w:spacing w:val="1"/>
              </w:rPr>
              <w:t>о</w:t>
            </w:r>
            <w:r w:rsidRPr="00EA7DD0">
              <w:t>с</w:t>
            </w:r>
            <w:r w:rsidRPr="00EA7DD0">
              <w:rPr>
                <w:spacing w:val="1"/>
              </w:rPr>
              <w:t>о</w:t>
            </w:r>
            <w:r w:rsidRPr="00EA7DD0">
              <w:t>зна</w:t>
            </w:r>
            <w:r w:rsidRPr="00EA7DD0">
              <w:rPr>
                <w:spacing w:val="-1"/>
              </w:rPr>
              <w:t>нн</w:t>
            </w:r>
            <w:r w:rsidRPr="00EA7DD0">
              <w:rPr>
                <w:spacing w:val="1"/>
              </w:rPr>
              <w:t>о</w:t>
            </w:r>
            <w:r w:rsidRPr="00EA7DD0">
              <w:t>г</w:t>
            </w:r>
            <w:r w:rsidRPr="00EA7DD0">
              <w:rPr>
                <w:spacing w:val="3"/>
              </w:rPr>
              <w:t>о</w:t>
            </w:r>
            <w:r w:rsidRPr="00EA7DD0">
              <w:t>,</w:t>
            </w:r>
            <w:r w:rsidRPr="00EA7DD0">
              <w:rPr>
                <w:spacing w:val="-11"/>
              </w:rPr>
              <w:t xml:space="preserve"> </w:t>
            </w:r>
            <w:r w:rsidRPr="00EA7DD0">
              <w:t>аде</w:t>
            </w:r>
            <w:r w:rsidRPr="00EA7DD0">
              <w:rPr>
                <w:spacing w:val="-1"/>
              </w:rPr>
              <w:t>к</w:t>
            </w:r>
            <w:r w:rsidRPr="00EA7DD0">
              <w:t>ва</w:t>
            </w:r>
            <w:r w:rsidRPr="00EA7DD0">
              <w:rPr>
                <w:spacing w:val="1"/>
              </w:rPr>
              <w:t>т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>го</w:t>
            </w:r>
            <w:r w:rsidRPr="00EA7DD0">
              <w:rPr>
                <w:spacing w:val="-10"/>
              </w:rPr>
              <w:t xml:space="preserve"> </w:t>
            </w:r>
            <w:r w:rsidRPr="00EA7DD0">
              <w:rPr>
                <w:spacing w:val="-1"/>
              </w:rPr>
              <w:t>п</w:t>
            </w:r>
            <w:r w:rsidRPr="00EA7DD0">
              <w:rPr>
                <w:spacing w:val="1"/>
              </w:rPr>
              <w:t>ро</w:t>
            </w:r>
            <w:r w:rsidRPr="00EA7DD0">
              <w:t>фесс</w:t>
            </w:r>
            <w:r w:rsidRPr="00EA7DD0">
              <w:rPr>
                <w:spacing w:val="-1"/>
              </w:rPr>
              <w:t>и</w:t>
            </w:r>
            <w:r w:rsidRPr="00EA7DD0">
              <w:rPr>
                <w:spacing w:val="1"/>
              </w:rPr>
              <w:t>о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2"/>
              </w:rPr>
              <w:t>а</w:t>
            </w:r>
            <w:r w:rsidRPr="00EA7DD0">
              <w:rPr>
                <w:spacing w:val="1"/>
              </w:rPr>
              <w:t>л</w:t>
            </w:r>
            <w:r w:rsidRPr="00EA7DD0">
              <w:t>ь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>го</w:t>
            </w:r>
            <w:r w:rsidRPr="00EA7DD0">
              <w:rPr>
                <w:spacing w:val="-10"/>
              </w:rPr>
              <w:t xml:space="preserve"> </w:t>
            </w:r>
            <w:r w:rsidRPr="00EA7DD0">
              <w:t>выбо</w:t>
            </w:r>
            <w:r w:rsidRPr="00EA7DD0">
              <w:rPr>
                <w:spacing w:val="1"/>
              </w:rPr>
              <w:t>р</w:t>
            </w:r>
            <w:r w:rsidRPr="00EA7DD0">
              <w:t>а</w:t>
            </w:r>
            <w:r w:rsidRPr="00EA7DD0">
              <w:rPr>
                <w:spacing w:val="-10"/>
              </w:rPr>
              <w:t xml:space="preserve"> </w:t>
            </w:r>
            <w:r w:rsidRPr="00EA7DD0">
              <w:rPr>
                <w:spacing w:val="-1"/>
              </w:rPr>
              <w:t>н</w:t>
            </w:r>
            <w:r w:rsidRPr="00EA7DD0">
              <w:t>а</w:t>
            </w:r>
            <w:r w:rsidRPr="00EA7DD0">
              <w:rPr>
                <w:spacing w:val="-8"/>
              </w:rPr>
              <w:t xml:space="preserve"> </w:t>
            </w:r>
            <w:r w:rsidRPr="00EA7DD0">
              <w:rPr>
                <w:spacing w:val="1"/>
              </w:rPr>
              <w:t>о</w:t>
            </w:r>
            <w:r w:rsidRPr="00EA7DD0">
              <w:t>с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>ве</w:t>
            </w:r>
            <w:r w:rsidRPr="00EA7DD0">
              <w:rPr>
                <w:spacing w:val="-8"/>
              </w:rPr>
              <w:t xml:space="preserve"> </w:t>
            </w:r>
            <w:r w:rsidRPr="00EA7DD0">
              <w:t>а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2"/>
              </w:rPr>
              <w:t>а</w:t>
            </w:r>
            <w:r w:rsidRPr="00EA7DD0">
              <w:rPr>
                <w:spacing w:val="-1"/>
              </w:rPr>
              <w:t>ли</w:t>
            </w:r>
            <w:r w:rsidRPr="00EA7DD0">
              <w:t>за</w:t>
            </w:r>
            <w:r w:rsidRPr="00EA7DD0">
              <w:rPr>
                <w:spacing w:val="-5"/>
              </w:rPr>
              <w:t xml:space="preserve"> </w:t>
            </w:r>
            <w:r w:rsidRPr="00EA7DD0">
              <w:t>с</w:t>
            </w:r>
            <w:r w:rsidRPr="00EA7DD0">
              <w:rPr>
                <w:spacing w:val="1"/>
              </w:rPr>
              <w:t>о</w:t>
            </w:r>
            <w:r w:rsidRPr="00EA7DD0">
              <w:t>вре</w:t>
            </w:r>
            <w:r w:rsidRPr="00EA7DD0">
              <w:rPr>
                <w:spacing w:val="1"/>
              </w:rPr>
              <w:t>м</w:t>
            </w:r>
            <w:r w:rsidRPr="00EA7DD0">
              <w:t>е</w:t>
            </w:r>
            <w:r w:rsidRPr="00EA7DD0">
              <w:rPr>
                <w:spacing w:val="-1"/>
              </w:rPr>
              <w:t>нн</w:t>
            </w:r>
            <w:r w:rsidRPr="00EA7DD0">
              <w:rPr>
                <w:spacing w:val="1"/>
              </w:rPr>
              <w:t>о</w:t>
            </w:r>
            <w:r w:rsidRPr="00EA7DD0">
              <w:t>го</w:t>
            </w:r>
            <w:r w:rsidRPr="00EA7DD0">
              <w:rPr>
                <w:spacing w:val="-7"/>
              </w:rPr>
              <w:t xml:space="preserve"> </w:t>
            </w:r>
            <w:r w:rsidRPr="00EA7DD0">
              <w:rPr>
                <w:spacing w:val="1"/>
              </w:rPr>
              <w:t>р</w:t>
            </w:r>
            <w:r w:rsidRPr="00EA7DD0">
              <w:t>ын</w:t>
            </w:r>
            <w:r w:rsidRPr="00EA7DD0">
              <w:rPr>
                <w:spacing w:val="-2"/>
              </w:rPr>
              <w:t>к</w:t>
            </w:r>
            <w:r w:rsidRPr="00EA7DD0">
              <w:t>а</w:t>
            </w:r>
            <w:r w:rsidRPr="00EA7DD0">
              <w:rPr>
                <w:spacing w:val="-7"/>
              </w:rPr>
              <w:t xml:space="preserve"> </w:t>
            </w:r>
            <w:r w:rsidRPr="00EA7DD0">
              <w:rPr>
                <w:spacing w:val="-1"/>
              </w:rPr>
              <w:t>т</w:t>
            </w:r>
            <w:r w:rsidRPr="00EA7DD0">
              <w:rPr>
                <w:spacing w:val="3"/>
              </w:rPr>
              <w:t>р</w:t>
            </w:r>
            <w:r w:rsidRPr="00EA7DD0">
              <w:rPr>
                <w:spacing w:val="-2"/>
              </w:rPr>
              <w:t>у</w:t>
            </w:r>
            <w:r w:rsidRPr="00EA7DD0">
              <w:t>да,</w:t>
            </w:r>
            <w:r w:rsidRPr="00EA7DD0">
              <w:rPr>
                <w:spacing w:val="-8"/>
              </w:rPr>
              <w:t xml:space="preserve"> </w:t>
            </w:r>
            <w:r w:rsidRPr="00EA7DD0">
              <w:rPr>
                <w:spacing w:val="1"/>
              </w:rPr>
              <w:t>о</w:t>
            </w:r>
            <w:r w:rsidRPr="00EA7DD0">
              <w:t>г</w:t>
            </w:r>
            <w:r w:rsidRPr="00EA7DD0">
              <w:rPr>
                <w:spacing w:val="1"/>
              </w:rPr>
              <w:t>р</w:t>
            </w:r>
            <w:r w:rsidRPr="00EA7DD0">
              <w:t>а</w:t>
            </w:r>
            <w:r w:rsidRPr="00EA7DD0">
              <w:rPr>
                <w:spacing w:val="-1"/>
              </w:rPr>
              <w:t>ни</w:t>
            </w:r>
            <w:r w:rsidRPr="00EA7DD0">
              <w:t>че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t>й</w:t>
            </w:r>
            <w:r w:rsidRPr="00EA7DD0">
              <w:rPr>
                <w:spacing w:val="-8"/>
              </w:rPr>
              <w:t xml:space="preserve"> </w:t>
            </w:r>
            <w:r w:rsidRPr="00EA7DD0">
              <w:rPr>
                <w:spacing w:val="2"/>
              </w:rPr>
              <w:t>з</w:t>
            </w:r>
            <w:r w:rsidRPr="00EA7DD0">
              <w:t>до</w:t>
            </w:r>
            <w:r w:rsidRPr="00EA7DD0">
              <w:rPr>
                <w:spacing w:val="1"/>
              </w:rPr>
              <w:t>ро</w:t>
            </w:r>
            <w:r w:rsidRPr="00EA7DD0">
              <w:t>вья</w:t>
            </w:r>
            <w:r w:rsidRPr="00EA7DD0">
              <w:rPr>
                <w:spacing w:val="-8"/>
              </w:rPr>
              <w:t xml:space="preserve"> </w:t>
            </w:r>
            <w:r w:rsidRPr="00EA7DD0">
              <w:t>и</w:t>
            </w:r>
            <w:r w:rsidRPr="00EA7DD0">
              <w:rPr>
                <w:spacing w:val="-9"/>
              </w:rPr>
              <w:t xml:space="preserve"> </w:t>
            </w:r>
            <w:r w:rsidRPr="00EA7DD0">
              <w:rPr>
                <w:spacing w:val="-1"/>
              </w:rPr>
              <w:t>т</w:t>
            </w:r>
            <w:r w:rsidRPr="00EA7DD0">
              <w:rPr>
                <w:spacing w:val="1"/>
              </w:rPr>
              <w:t>р</w:t>
            </w:r>
            <w:r w:rsidRPr="00EA7DD0">
              <w:rPr>
                <w:spacing w:val="2"/>
              </w:rPr>
              <w:t>е</w:t>
            </w:r>
            <w:r w:rsidRPr="00EA7DD0">
              <w:t>бова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t>й</w:t>
            </w:r>
            <w:r w:rsidRPr="00EA7DD0">
              <w:rPr>
                <w:spacing w:val="-6"/>
              </w:rPr>
              <w:t xml:space="preserve"> </w:t>
            </w:r>
            <w:r w:rsidRPr="00EA7DD0">
              <w:rPr>
                <w:spacing w:val="-1"/>
              </w:rPr>
              <w:t>п</w:t>
            </w:r>
            <w:r w:rsidRPr="00EA7DD0">
              <w:rPr>
                <w:spacing w:val="1"/>
              </w:rPr>
              <w:t>ро</w:t>
            </w:r>
            <w:r w:rsidRPr="00EA7DD0">
              <w:t>фесс</w:t>
            </w:r>
            <w:r w:rsidRPr="00EA7DD0">
              <w:rPr>
                <w:spacing w:val="-1"/>
              </w:rPr>
              <w:t>ий</w:t>
            </w:r>
            <w:r w:rsidRPr="00EA7DD0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4</w:t>
            </w:r>
          </w:p>
        </w:tc>
      </w:tr>
      <w:tr w:rsidR="001B2F85" w:rsidRPr="00931639" w:rsidTr="00652DE0">
        <w:trPr>
          <w:trHeight w:hRule="exact" w:val="1075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2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рег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-3"/>
              </w:rPr>
              <w:t>я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ры</w:t>
            </w:r>
            <w:r w:rsidRPr="00931639">
              <w:rPr>
                <w:b/>
                <w:bCs/>
                <w:spacing w:val="-18"/>
              </w:rPr>
              <w:t xml:space="preserve"> </w:t>
            </w: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ессии.</w:t>
            </w:r>
            <w:r w:rsidRPr="00931639">
              <w:rPr>
                <w:b/>
                <w:bCs/>
                <w:spacing w:val="-9"/>
              </w:rPr>
              <w:t xml:space="preserve"> 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ие</w:t>
            </w:r>
            <w:r w:rsidRPr="00931639">
              <w:rPr>
                <w:b/>
                <w:bCs/>
                <w:spacing w:val="-11"/>
              </w:rPr>
              <w:t xml:space="preserve"> </w:t>
            </w:r>
            <w:r w:rsidRPr="00931639">
              <w:rPr>
                <w:b/>
                <w:bCs/>
              </w:rPr>
              <w:t>о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и,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</w:rPr>
              <w:t>ее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ру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 xml:space="preserve">ре. Познание задатков и способностей. 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Характер, темперамент и направленность личности.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2C7351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.1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п</w:t>
            </w:r>
            <w:r w:rsidRPr="00931639">
              <w:rPr>
                <w:b/>
                <w:bCs/>
              </w:rPr>
              <w:t>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</w:t>
            </w:r>
            <w:r>
              <w:rPr>
                <w:b/>
                <w:bCs/>
              </w:rPr>
              <w:t>и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>
              <w:rPr>
                <w:b/>
                <w:bCs/>
              </w:rPr>
              <w:t>и</w:t>
            </w:r>
          </w:p>
          <w:p w:rsidR="001B2F85" w:rsidRPr="00931639" w:rsidRDefault="001B2F85" w:rsidP="00931639">
            <w:pPr>
              <w:pStyle w:val="TableParagraph"/>
              <w:tabs>
                <w:tab w:val="decimal" w:pos="2580"/>
              </w:tabs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FA4475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</w:tr>
      <w:tr w:rsidR="001B2F85" w:rsidRPr="00931639" w:rsidTr="002D0016">
        <w:trPr>
          <w:trHeight w:hRule="exact" w:val="2117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B629EC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дивид,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оо</w:t>
            </w:r>
            <w:r w:rsidRPr="00931639">
              <w:rPr>
                <w:spacing w:val="-1"/>
              </w:rPr>
              <w:t>тн</w:t>
            </w:r>
            <w:r w:rsidRPr="00931639">
              <w:rPr>
                <w:spacing w:val="1"/>
              </w:rPr>
              <w:t>о</w:t>
            </w:r>
            <w:r w:rsidRPr="00931639">
              <w:t>ше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е.</w:t>
            </w:r>
            <w:r>
              <w:t xml:space="preserve"> </w:t>
            </w:r>
            <w:r w:rsidRPr="00931639"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 xml:space="preserve">а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ва</w:t>
            </w:r>
            <w:r w:rsidRPr="00931639">
              <w:rPr>
                <w:spacing w:val="-13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4"/>
              </w:rPr>
              <w:t>о</w:t>
            </w:r>
            <w:r w:rsidRPr="00931639">
              <w:t>-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4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ти</w:t>
            </w:r>
            <w:r w:rsidRPr="00931639">
              <w:t>. Определение 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t>на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 xml:space="preserve"> сущность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rPr>
                <w:spacing w:val="1"/>
              </w:rPr>
              <w:t>бо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вл</w:t>
            </w:r>
            <w:r w:rsidRPr="00931639">
              <w:rPr>
                <w:spacing w:val="-1"/>
              </w:rPr>
              <w:t>и</w:t>
            </w:r>
            <w:r w:rsidRPr="00931639">
              <w:t>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</w:t>
            </w:r>
            <w:r w:rsidRPr="00931639">
              <w:rPr>
                <w:spacing w:val="1"/>
              </w:rPr>
              <w:t>бо</w:t>
            </w:r>
            <w:r w:rsidRPr="00931639">
              <w:t xml:space="preserve">р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л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-1"/>
              </w:rPr>
              <w:t>нк</w:t>
            </w:r>
            <w:r w:rsidRPr="00931639">
              <w:t>а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1"/>
              </w:rPr>
              <w:t>ор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2D0016">
        <w:trPr>
          <w:trHeight w:hRule="exact" w:val="819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EA2979" w:rsidRDefault="001B2F85" w:rsidP="00A26595">
            <w:pPr>
              <w:pStyle w:val="TableParagraph"/>
              <w:kinsoku w:val="0"/>
              <w:overflowPunct w:val="0"/>
              <w:ind w:left="101" w:right="182" w:firstLine="101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5</w:t>
            </w:r>
            <w:r w:rsidRPr="00931639">
              <w:rPr>
                <w:b/>
                <w:bCs/>
              </w:rPr>
              <w:t xml:space="preserve">  </w:t>
            </w:r>
            <w:r w:rsidRPr="00EA7DD0">
              <w:rPr>
                <w:bCs/>
              </w:rPr>
              <w:t>П</w:t>
            </w:r>
            <w:r w:rsidRPr="00EA7DD0">
              <w:rPr>
                <w:spacing w:val="-1"/>
              </w:rPr>
              <w:t>л</w:t>
            </w:r>
            <w:r w:rsidRPr="00EA7DD0">
              <w:t>а</w:t>
            </w:r>
            <w:r w:rsidRPr="00EA7DD0">
              <w:rPr>
                <w:spacing w:val="1"/>
              </w:rPr>
              <w:t>н</w:t>
            </w:r>
            <w:r w:rsidRPr="00EA7DD0">
              <w:rPr>
                <w:spacing w:val="-1"/>
              </w:rPr>
              <w:t>и</w:t>
            </w:r>
            <w:r w:rsidRPr="00EA7DD0">
              <w:rPr>
                <w:spacing w:val="1"/>
              </w:rPr>
              <w:t>ро</w:t>
            </w:r>
            <w:r w:rsidRPr="00EA7DD0">
              <w:t>ва</w:t>
            </w:r>
            <w:r w:rsidRPr="00EA7DD0">
              <w:rPr>
                <w:spacing w:val="1"/>
              </w:rPr>
              <w:t>ние</w:t>
            </w:r>
            <w:r w:rsidRPr="00EA7DD0">
              <w:rPr>
                <w:spacing w:val="34"/>
              </w:rPr>
              <w:t xml:space="preserve"> </w:t>
            </w:r>
            <w:r w:rsidRPr="00EA7DD0">
              <w:t>и</w:t>
            </w:r>
            <w:r w:rsidRPr="00EA7DD0">
              <w:rPr>
                <w:spacing w:val="-9"/>
              </w:rPr>
              <w:t xml:space="preserve"> </w:t>
            </w:r>
            <w:r w:rsidRPr="00EA7DD0">
              <w:t>с</w:t>
            </w:r>
            <w:r w:rsidRPr="00EA7DD0">
              <w:rPr>
                <w:spacing w:val="1"/>
              </w:rPr>
              <w:t>о</w:t>
            </w:r>
            <w:r w:rsidRPr="00EA7DD0">
              <w:t>ста</w:t>
            </w:r>
            <w:r w:rsidRPr="00EA7DD0">
              <w:rPr>
                <w:spacing w:val="1"/>
              </w:rPr>
              <w:t>в</w:t>
            </w:r>
            <w:r w:rsidRPr="00EA7DD0">
              <w:rPr>
                <w:spacing w:val="-1"/>
              </w:rPr>
              <w:t>л</w:t>
            </w:r>
            <w:r w:rsidRPr="00EA7DD0">
              <w:rPr>
                <w:spacing w:val="2"/>
              </w:rPr>
              <w:t>ение</w:t>
            </w:r>
            <w:r w:rsidRPr="00EA7DD0">
              <w:rPr>
                <w:spacing w:val="-8"/>
              </w:rPr>
              <w:t xml:space="preserve"> </w:t>
            </w:r>
            <w:r w:rsidRPr="00EA7DD0">
              <w:t>вре</w:t>
            </w:r>
            <w:r w:rsidRPr="00EA7DD0">
              <w:rPr>
                <w:spacing w:val="1"/>
              </w:rPr>
              <w:t>м</w:t>
            </w:r>
            <w:r w:rsidRPr="00EA7DD0">
              <w:t>е</w:t>
            </w:r>
            <w:r w:rsidRPr="00EA7DD0">
              <w:rPr>
                <w:spacing w:val="-1"/>
              </w:rPr>
              <w:t>нн</w:t>
            </w:r>
            <w:r w:rsidRPr="00EA7DD0">
              <w:rPr>
                <w:spacing w:val="1"/>
              </w:rPr>
              <w:t>о</w:t>
            </w:r>
            <w:r w:rsidRPr="00EA7DD0">
              <w:t>й</w:t>
            </w:r>
            <w:r w:rsidRPr="00EA7DD0">
              <w:rPr>
                <w:spacing w:val="-9"/>
              </w:rPr>
              <w:t xml:space="preserve"> </w:t>
            </w:r>
            <w:r w:rsidRPr="00EA7DD0">
              <w:rPr>
                <w:spacing w:val="-1"/>
              </w:rPr>
              <w:t>п</w:t>
            </w:r>
            <w:r w:rsidRPr="00EA7DD0">
              <w:t>е</w:t>
            </w:r>
            <w:r w:rsidRPr="00EA7DD0">
              <w:rPr>
                <w:spacing w:val="1"/>
              </w:rPr>
              <w:t>р</w:t>
            </w:r>
            <w:r w:rsidRPr="00EA7DD0">
              <w:rPr>
                <w:spacing w:val="2"/>
              </w:rPr>
              <w:t>с</w:t>
            </w:r>
            <w:r w:rsidRPr="00EA7DD0">
              <w:rPr>
                <w:spacing w:val="-1"/>
              </w:rPr>
              <w:t>п</w:t>
            </w:r>
            <w:r w:rsidRPr="00EA7DD0">
              <w:t>е</w:t>
            </w:r>
            <w:r w:rsidRPr="00EA7DD0">
              <w:rPr>
                <w:spacing w:val="1"/>
              </w:rPr>
              <w:t>к</w:t>
            </w:r>
            <w:r w:rsidRPr="00EA7DD0">
              <w:rPr>
                <w:spacing w:val="-1"/>
              </w:rPr>
              <w:t>т</w:t>
            </w:r>
            <w:r w:rsidRPr="00EA7DD0">
              <w:rPr>
                <w:spacing w:val="1"/>
              </w:rPr>
              <w:t>и</w:t>
            </w:r>
            <w:r w:rsidRPr="00EA7DD0">
              <w:t>вы</w:t>
            </w:r>
            <w:r w:rsidRPr="00EA7DD0">
              <w:rPr>
                <w:spacing w:val="-8"/>
              </w:rPr>
              <w:t xml:space="preserve"> </w:t>
            </w:r>
            <w:r w:rsidRPr="00EA7DD0">
              <w:t>с</w:t>
            </w:r>
            <w:r w:rsidRPr="00EA7DD0">
              <w:rPr>
                <w:spacing w:val="2"/>
              </w:rPr>
              <w:t>в</w:t>
            </w:r>
            <w:r w:rsidRPr="00EA7DD0">
              <w:rPr>
                <w:spacing w:val="1"/>
              </w:rPr>
              <w:t>о</w:t>
            </w:r>
            <w:r w:rsidRPr="00EA7DD0">
              <w:t>его</w:t>
            </w:r>
            <w:r w:rsidRPr="00EA7DD0">
              <w:rPr>
                <w:spacing w:val="-7"/>
              </w:rPr>
              <w:t xml:space="preserve"> </w:t>
            </w:r>
            <w:r w:rsidRPr="00EA7DD0">
              <w:t>б</w:t>
            </w:r>
            <w:r w:rsidRPr="00EA7DD0">
              <w:rPr>
                <w:spacing w:val="-2"/>
              </w:rPr>
              <w:t>у</w:t>
            </w:r>
            <w:r w:rsidRPr="00EA7DD0">
              <w:rPr>
                <w:spacing w:val="1"/>
              </w:rPr>
              <w:t>д</w:t>
            </w:r>
            <w:r w:rsidRPr="00EA7DD0">
              <w:rPr>
                <w:spacing w:val="-2"/>
              </w:rPr>
              <w:t>у</w:t>
            </w:r>
            <w:r w:rsidRPr="00EA7DD0">
              <w:t>щег</w:t>
            </w:r>
            <w:r w:rsidRPr="00EA7DD0">
              <w:rPr>
                <w:spacing w:val="1"/>
              </w:rPr>
              <w:t>о</w:t>
            </w:r>
            <w:r w:rsidRPr="00EA7DD0">
              <w:t>.</w:t>
            </w:r>
            <w:r w:rsidRPr="00EA7DD0">
              <w:rPr>
                <w:spacing w:val="-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1B2F85" w:rsidRPr="00931639" w:rsidTr="002C7351">
        <w:trPr>
          <w:trHeight w:hRule="exact" w:val="403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E713EE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1B2F85" w:rsidRPr="00931639" w:rsidRDefault="001B2F85" w:rsidP="009D02F6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  <w:p w:rsidR="001B2F85" w:rsidRPr="00931639" w:rsidRDefault="001B2F85" w:rsidP="00015A5B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Способности и  задатки</w:t>
            </w:r>
            <w:r>
              <w:rPr>
                <w:b/>
                <w:bCs/>
              </w:rPr>
              <w:t>. Уровни развития способностей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5C797C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652DE0">
        <w:trPr>
          <w:trHeight w:hRule="exact" w:val="430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E713EE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724B8E" w:rsidRDefault="001B2F85" w:rsidP="002D10A3">
            <w:pPr>
              <w:widowControl w:val="0"/>
              <w:autoSpaceDE w:val="0"/>
              <w:autoSpaceDN w:val="0"/>
              <w:adjustRightInd w:val="0"/>
              <w:ind w:left="101" w:right="182" w:firstLine="142"/>
              <w:jc w:val="both"/>
            </w:pPr>
            <w:r>
              <w:rPr>
                <w:color w:val="000000"/>
              </w:rPr>
              <w:t xml:space="preserve">Теория способностей. Задатки. Виды и уровни способностей. Значение в жизни человека. Способности и профессиональная пригодность. </w:t>
            </w:r>
            <w:r w:rsidRPr="005F0F61">
              <w:t xml:space="preserve">Стадии </w:t>
            </w:r>
            <w:r w:rsidRPr="005F0F61">
              <w:lastRenderedPageBreak/>
              <w:t>профессионального  становления.  Профессиональные намерения и осознанные жела</w:t>
            </w:r>
            <w:r>
              <w:t>ния в процессе выбора профессии</w:t>
            </w:r>
            <w:r w:rsidRPr="005F0F61">
              <w:t xml:space="preserve">. Оптимальный уровень профессиональной активности. Проявление индивидуальности в профессиональной деятельности. Профессиональное мастерство.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2C7351">
        <w:trPr>
          <w:trHeight w:val="276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364B68">
            <w:pPr>
              <w:pStyle w:val="TableParagraph"/>
              <w:kinsoku w:val="0"/>
              <w:overflowPunct w:val="0"/>
              <w:ind w:firstLine="101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2C7351">
        <w:trPr>
          <w:trHeight w:hRule="exact" w:val="843"/>
        </w:trPr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80782F">
            <w:pPr>
              <w:pStyle w:val="TableParagraph"/>
              <w:kinsoku w:val="0"/>
              <w:overflowPunct w:val="0"/>
              <w:ind w:left="101" w:right="182" w:firstLine="101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6</w:t>
            </w:r>
            <w:r w:rsidRPr="00931639">
              <w:rPr>
                <w:b/>
                <w:bCs/>
              </w:rPr>
              <w:t xml:space="preserve"> </w:t>
            </w:r>
            <w:r w:rsidRPr="00EA7DD0">
              <w:rPr>
                <w:spacing w:val="-8"/>
              </w:rPr>
              <w:t xml:space="preserve">Выявление   </w:t>
            </w:r>
            <w:r>
              <w:rPr>
                <w:spacing w:val="-8"/>
              </w:rPr>
              <w:t xml:space="preserve">особенностей и </w:t>
            </w:r>
            <w:r w:rsidRPr="00EA7DD0">
              <w:rPr>
                <w:spacing w:val="-8"/>
              </w:rPr>
              <w:t xml:space="preserve">возможностей </w:t>
            </w:r>
            <w:r w:rsidRPr="00EA7DD0">
              <w:t xml:space="preserve"> ада</w:t>
            </w:r>
            <w:r w:rsidRPr="00EA7DD0">
              <w:rPr>
                <w:spacing w:val="-1"/>
              </w:rPr>
              <w:t>пт</w:t>
            </w:r>
            <w:r w:rsidRPr="00EA7DD0">
              <w:rPr>
                <w:spacing w:val="2"/>
              </w:rPr>
              <w:t>а</w:t>
            </w:r>
            <w:r w:rsidRPr="00EA7DD0">
              <w:rPr>
                <w:spacing w:val="1"/>
              </w:rPr>
              <w:t>ц</w:t>
            </w:r>
            <w:r w:rsidRPr="00EA7DD0">
              <w:rPr>
                <w:spacing w:val="-1"/>
              </w:rPr>
              <w:t>и</w:t>
            </w:r>
            <w:r w:rsidRPr="00EA7DD0">
              <w:t>и</w:t>
            </w:r>
            <w:r w:rsidRPr="00EA7DD0">
              <w:rPr>
                <w:spacing w:val="34"/>
              </w:rPr>
              <w:t xml:space="preserve"> </w:t>
            </w:r>
            <w:r w:rsidRPr="00EA7DD0">
              <w:t>к</w:t>
            </w:r>
            <w:r w:rsidRPr="00EA7DD0">
              <w:rPr>
                <w:spacing w:val="-7"/>
              </w:rPr>
              <w:t xml:space="preserve"> 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>вой</w:t>
            </w:r>
            <w:r w:rsidRPr="00EA7DD0">
              <w:rPr>
                <w:spacing w:val="-9"/>
              </w:rPr>
              <w:t xml:space="preserve"> </w:t>
            </w:r>
            <w:r w:rsidRPr="00EA7DD0">
              <w:t>с</w:t>
            </w:r>
            <w:r w:rsidRPr="00EA7DD0">
              <w:rPr>
                <w:spacing w:val="1"/>
              </w:rPr>
              <w:t>оц</w:t>
            </w:r>
            <w:r w:rsidRPr="00EA7DD0">
              <w:rPr>
                <w:spacing w:val="-1"/>
              </w:rPr>
              <w:t>и</w:t>
            </w:r>
            <w:r w:rsidRPr="00EA7DD0">
              <w:t>а</w:t>
            </w:r>
            <w:r w:rsidRPr="00EA7DD0">
              <w:rPr>
                <w:spacing w:val="-1"/>
              </w:rPr>
              <w:t>л</w:t>
            </w:r>
            <w:r w:rsidRPr="00EA7DD0">
              <w:rPr>
                <w:spacing w:val="2"/>
              </w:rPr>
              <w:t>ь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rPr>
                <w:spacing w:val="-1"/>
              </w:rPr>
              <w:t>й</w:t>
            </w:r>
            <w:r w:rsidRPr="00EA7DD0">
              <w:t>,</w:t>
            </w:r>
            <w:r w:rsidRPr="00EA7DD0">
              <w:rPr>
                <w:spacing w:val="-7"/>
              </w:rPr>
              <w:t xml:space="preserve"> </w:t>
            </w:r>
            <w:r w:rsidRPr="00EA7DD0">
              <w:rPr>
                <w:spacing w:val="1"/>
              </w:rPr>
              <w:t>о</w:t>
            </w:r>
            <w:r w:rsidRPr="00EA7DD0">
              <w:t>браз</w:t>
            </w:r>
            <w:r w:rsidRPr="00EA7DD0">
              <w:rPr>
                <w:spacing w:val="1"/>
              </w:rPr>
              <w:t>о</w:t>
            </w:r>
            <w:r w:rsidRPr="00EA7DD0">
              <w:t>ва</w:t>
            </w:r>
            <w:r w:rsidRPr="00EA7DD0">
              <w:rPr>
                <w:spacing w:val="-1"/>
              </w:rPr>
              <w:t>т</w:t>
            </w:r>
            <w:r w:rsidRPr="00EA7DD0">
              <w:t>е</w:t>
            </w:r>
            <w:r w:rsidRPr="00EA7DD0">
              <w:rPr>
                <w:spacing w:val="-1"/>
              </w:rPr>
              <w:t>л</w:t>
            </w:r>
            <w:r w:rsidRPr="00EA7DD0">
              <w:rPr>
                <w:spacing w:val="2"/>
              </w:rPr>
              <w:t>ь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>й</w:t>
            </w:r>
            <w:r w:rsidRPr="00EA7DD0">
              <w:rPr>
                <w:spacing w:val="-7"/>
              </w:rPr>
              <w:t xml:space="preserve"> </w:t>
            </w:r>
            <w:r w:rsidRPr="00EA7DD0">
              <w:t>и</w:t>
            </w:r>
            <w:r w:rsidRPr="00EA7DD0">
              <w:rPr>
                <w:spacing w:val="-9"/>
              </w:rPr>
              <w:t xml:space="preserve"> </w:t>
            </w:r>
            <w:r w:rsidRPr="00EA7DD0">
              <w:rPr>
                <w:spacing w:val="-1"/>
              </w:rPr>
              <w:t>п</w:t>
            </w:r>
            <w:r w:rsidRPr="00EA7DD0">
              <w:rPr>
                <w:spacing w:val="1"/>
              </w:rPr>
              <w:t>ро</w:t>
            </w:r>
            <w:r w:rsidRPr="00EA7DD0">
              <w:t>фесс</w:t>
            </w:r>
            <w:r w:rsidRPr="00EA7DD0">
              <w:rPr>
                <w:spacing w:val="-1"/>
              </w:rPr>
              <w:t>и</w:t>
            </w:r>
            <w:r w:rsidRPr="00EA7DD0">
              <w:rPr>
                <w:spacing w:val="1"/>
              </w:rPr>
              <w:t>о</w:t>
            </w:r>
            <w:r w:rsidRPr="00EA7DD0">
              <w:rPr>
                <w:spacing w:val="-1"/>
              </w:rPr>
              <w:t>н</w:t>
            </w:r>
            <w:r w:rsidRPr="00EA7DD0">
              <w:t>а</w:t>
            </w:r>
            <w:r w:rsidRPr="00EA7DD0">
              <w:rPr>
                <w:spacing w:val="-1"/>
              </w:rPr>
              <w:t>л</w:t>
            </w:r>
            <w:r w:rsidRPr="00EA7DD0">
              <w:rPr>
                <w:spacing w:val="2"/>
              </w:rPr>
              <w:t>ь</w:t>
            </w:r>
            <w:r w:rsidRPr="00EA7DD0">
              <w:rPr>
                <w:spacing w:val="-1"/>
              </w:rPr>
              <w:t>н</w:t>
            </w:r>
            <w:r w:rsidRPr="00EA7DD0">
              <w:rPr>
                <w:spacing w:val="1"/>
              </w:rPr>
              <w:t>о</w:t>
            </w:r>
            <w:r w:rsidRPr="00EA7DD0">
              <w:t>й</w:t>
            </w:r>
            <w:r w:rsidRPr="00EA7DD0">
              <w:rPr>
                <w:spacing w:val="-8"/>
              </w:rPr>
              <w:t xml:space="preserve"> </w:t>
            </w:r>
            <w:r w:rsidRPr="00EA7DD0">
              <w:t>с</w:t>
            </w:r>
            <w:r w:rsidRPr="00EA7DD0">
              <w:rPr>
                <w:spacing w:val="1"/>
              </w:rPr>
              <w:t>р</w:t>
            </w:r>
            <w:r w:rsidRPr="00EA7DD0">
              <w:t>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1B2F85" w:rsidRPr="00931639" w:rsidTr="00D3734D">
        <w:trPr>
          <w:trHeight w:hRule="exact" w:val="381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Тема 2.</w:t>
            </w:r>
            <w:r>
              <w:rPr>
                <w:b/>
              </w:rPr>
              <w:t>3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Понятие о психических процессах. 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324900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</w:tr>
      <w:tr w:rsidR="001B2F85" w:rsidRPr="00931639" w:rsidTr="0029263E">
        <w:trPr>
          <w:trHeight w:hRule="exact" w:val="147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Cs/>
              </w:rPr>
              <w:t>Психические процессы, свойства и состояния. Общие понятия о психике. Сознание как высшая форма психики. Психические процессы. Психические состояния. Свойства психики. Определение понятия воля. Волевая регуляция деятельности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Cs/>
              </w:rPr>
              <w:t xml:space="preserve">человека.  Простое и сложное волевое действие. Структура волевого акта. Значение для  человека.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D3734D">
        <w:trPr>
          <w:trHeight w:hRule="exact" w:val="86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55ED8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</w:t>
            </w:r>
            <w:r w:rsidRPr="00931639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7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EA7DD0">
              <w:rPr>
                <w:bCs/>
              </w:rPr>
              <w:t>П</w:t>
            </w:r>
            <w:r w:rsidRPr="00EA7DD0">
              <w:rPr>
                <w:bCs/>
                <w:spacing w:val="-3"/>
              </w:rPr>
              <w:t>р</w:t>
            </w:r>
            <w:r w:rsidRPr="00EA7DD0">
              <w:rPr>
                <w:bCs/>
              </w:rPr>
              <w:t>ие</w:t>
            </w:r>
            <w:r w:rsidRPr="00EA7DD0">
              <w:rPr>
                <w:bCs/>
                <w:spacing w:val="1"/>
              </w:rPr>
              <w:t>м</w:t>
            </w:r>
            <w:r w:rsidRPr="00EA7DD0">
              <w:rPr>
                <w:bCs/>
              </w:rPr>
              <w:t>ы</w:t>
            </w:r>
            <w:r w:rsidRPr="00EA7DD0">
              <w:rPr>
                <w:bCs/>
                <w:spacing w:val="-11"/>
              </w:rPr>
              <w:t xml:space="preserve"> </w:t>
            </w:r>
            <w:r w:rsidRPr="00EA7DD0">
              <w:rPr>
                <w:bCs/>
              </w:rPr>
              <w:t>ра</w:t>
            </w:r>
            <w:r w:rsidRPr="00EA7DD0">
              <w:rPr>
                <w:bCs/>
                <w:spacing w:val="-1"/>
              </w:rPr>
              <w:t>з</w:t>
            </w:r>
            <w:r w:rsidRPr="00EA7DD0">
              <w:rPr>
                <w:bCs/>
              </w:rPr>
              <w:t>в</w:t>
            </w:r>
            <w:r w:rsidRPr="00EA7DD0">
              <w:rPr>
                <w:bCs/>
                <w:spacing w:val="-2"/>
              </w:rPr>
              <w:t>и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ия</w:t>
            </w:r>
            <w:r w:rsidRPr="00EA7DD0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 xml:space="preserve">и тренировки </w:t>
            </w:r>
            <w:r w:rsidRPr="00EA7DD0">
              <w:rPr>
                <w:bCs/>
              </w:rPr>
              <w:t>пси</w:t>
            </w:r>
            <w:r w:rsidRPr="00EA7DD0">
              <w:rPr>
                <w:bCs/>
                <w:spacing w:val="-1"/>
              </w:rPr>
              <w:t>х</w:t>
            </w:r>
            <w:r w:rsidRPr="00EA7DD0">
              <w:rPr>
                <w:bCs/>
              </w:rPr>
              <w:t>ических</w:t>
            </w:r>
            <w:r w:rsidRPr="00EA7DD0">
              <w:rPr>
                <w:bCs/>
                <w:spacing w:val="-12"/>
              </w:rPr>
              <w:t xml:space="preserve"> </w:t>
            </w:r>
            <w:r w:rsidRPr="00EA7DD0">
              <w:rPr>
                <w:bCs/>
              </w:rPr>
              <w:t>пр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цесс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  <w:spacing w:val="6"/>
              </w:rPr>
              <w:t>в</w:t>
            </w:r>
            <w:r w:rsidRPr="00EA7DD0">
              <w:rPr>
                <w:bCs/>
              </w:rPr>
              <w:t xml:space="preserve"> в процессе профессиональной деятельности и общения.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1B2F85" w:rsidRPr="00931639" w:rsidTr="00D3734D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</w:t>
            </w:r>
            <w:r>
              <w:rPr>
                <w:b/>
                <w:bCs/>
                <w:spacing w:val="1"/>
              </w:rPr>
              <w:t>4</w:t>
            </w:r>
          </w:p>
          <w:p w:rsidR="001B2F85" w:rsidRPr="00931639" w:rsidRDefault="001B2F85" w:rsidP="00D42395">
            <w:pPr>
              <w:pStyle w:val="TableParagraph"/>
              <w:kinsoku w:val="0"/>
              <w:overflowPunct w:val="0"/>
              <w:ind w:hanging="20"/>
              <w:jc w:val="center"/>
            </w:pPr>
            <w:r w:rsidRPr="00931639">
              <w:rPr>
                <w:b/>
                <w:bCs/>
              </w:rPr>
              <w:t>Темперамент</w:t>
            </w:r>
            <w:r>
              <w:rPr>
                <w:b/>
                <w:bCs/>
              </w:rPr>
              <w:t xml:space="preserve"> и х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ер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</w:rPr>
              <w:t xml:space="preserve"> в 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ру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>ре</w:t>
            </w:r>
            <w:r w:rsidRPr="00931639"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 xml:space="preserve">и. 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C41ACE" w:rsidRDefault="001B2F85" w:rsidP="00324900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C41ACE">
              <w:rPr>
                <w:b/>
                <w:spacing w:val="-1"/>
              </w:rPr>
              <w:t>С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дер</w:t>
            </w:r>
            <w:r w:rsidRPr="00C41ACE">
              <w:rPr>
                <w:b/>
                <w:spacing w:val="-1"/>
              </w:rPr>
              <w:t>ж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1"/>
              </w:rPr>
              <w:t>н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е</w:t>
            </w:r>
            <w:r w:rsidRPr="00C41ACE">
              <w:rPr>
                <w:b/>
                <w:spacing w:val="-11"/>
              </w:rPr>
              <w:t xml:space="preserve"> </w:t>
            </w:r>
            <w:r w:rsidRPr="00C41ACE">
              <w:rPr>
                <w:b/>
                <w:spacing w:val="-5"/>
              </w:rPr>
              <w:t>у</w:t>
            </w:r>
            <w:r w:rsidRPr="00C41ACE">
              <w:rPr>
                <w:b/>
              </w:rPr>
              <w:t>ч</w:t>
            </w:r>
            <w:r w:rsidRPr="00C41ACE">
              <w:rPr>
                <w:b/>
                <w:spacing w:val="2"/>
              </w:rPr>
              <w:t>е</w:t>
            </w:r>
            <w:r w:rsidRPr="00C41ACE">
              <w:rPr>
                <w:b/>
              </w:rPr>
              <w:t>б</w:t>
            </w:r>
            <w:r w:rsidRPr="00C41ACE">
              <w:rPr>
                <w:b/>
                <w:spacing w:val="-2"/>
              </w:rPr>
              <w:t>н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го</w:t>
            </w:r>
            <w:r w:rsidRPr="00C41ACE">
              <w:rPr>
                <w:b/>
                <w:spacing w:val="-12"/>
              </w:rPr>
              <w:t xml:space="preserve"> </w:t>
            </w:r>
            <w:r w:rsidRPr="00C41ACE">
              <w:rPr>
                <w:b/>
                <w:spacing w:val="1"/>
              </w:rPr>
              <w:t>м</w:t>
            </w:r>
            <w:r w:rsidRPr="00C41ACE">
              <w:rPr>
                <w:b/>
              </w:rPr>
              <w:t>ате</w:t>
            </w:r>
            <w:r w:rsidRPr="00C41ACE">
              <w:rPr>
                <w:b/>
                <w:spacing w:val="3"/>
              </w:rPr>
              <w:t>р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-1"/>
              </w:rPr>
              <w:t>л</w:t>
            </w:r>
            <w:r w:rsidRPr="00C41ACE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</w:tr>
      <w:tr w:rsidR="001B2F85" w:rsidRPr="00931639" w:rsidTr="00D3734D">
        <w:trPr>
          <w:trHeight w:hRule="exact" w:val="231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1A26BC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rPr>
                <w:bCs/>
              </w:rPr>
              <w:t>Х</w:t>
            </w:r>
            <w:r w:rsidRPr="00931639">
              <w:rPr>
                <w:bCs/>
                <w:spacing w:val="1"/>
              </w:rPr>
              <w:t>а</w:t>
            </w:r>
            <w:r w:rsidRPr="00931639">
              <w:rPr>
                <w:bCs/>
              </w:rPr>
              <w:t>ра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ер</w:t>
            </w:r>
            <w:r w:rsidRPr="00931639">
              <w:rPr>
                <w:bCs/>
                <w:spacing w:val="-10"/>
              </w:rPr>
              <w:t xml:space="preserve"> </w:t>
            </w:r>
            <w:r w:rsidRPr="00931639">
              <w:rPr>
                <w:bCs/>
              </w:rPr>
              <w:t>в</w:t>
            </w:r>
            <w:r w:rsidRPr="00931639">
              <w:rPr>
                <w:bCs/>
                <w:spacing w:val="-9"/>
              </w:rPr>
              <w:t xml:space="preserve"> 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</w:rPr>
              <w:t>ру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  <w:spacing w:val="3"/>
              </w:rPr>
              <w:t>у</w:t>
            </w:r>
            <w:r w:rsidRPr="00931639">
              <w:rPr>
                <w:bCs/>
              </w:rPr>
              <w:t>ре</w:t>
            </w:r>
            <w:r w:rsidRPr="00931639">
              <w:rPr>
                <w:bCs/>
                <w:spacing w:val="-11"/>
              </w:rPr>
              <w:t xml:space="preserve"> </w:t>
            </w:r>
            <w:r w:rsidRPr="00931639">
              <w:rPr>
                <w:bCs/>
              </w:rPr>
              <w:t>ли</w:t>
            </w:r>
            <w:r w:rsidRPr="00931639">
              <w:rPr>
                <w:bCs/>
                <w:spacing w:val="-2"/>
              </w:rPr>
              <w:t>ч</w:t>
            </w:r>
            <w:r w:rsidRPr="00931639">
              <w:rPr>
                <w:bCs/>
              </w:rPr>
              <w:t>н</w:t>
            </w:r>
            <w:r w:rsidRPr="00931639">
              <w:rPr>
                <w:bCs/>
                <w:spacing w:val="1"/>
              </w:rPr>
              <w:t>о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  <w:spacing w:val="-2"/>
              </w:rPr>
              <w:t>и</w:t>
            </w:r>
            <w:r w:rsidRPr="00931639">
              <w:rPr>
                <w:bCs/>
              </w:rPr>
              <w:t>.</w:t>
            </w:r>
            <w:r w:rsidRPr="00931639">
              <w:t xml:space="preserve"> 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5"/>
              </w:rPr>
              <w:t>«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2"/>
              </w:rPr>
              <w:t>ь</w:t>
            </w:r>
            <w:r w:rsidRPr="00931639">
              <w:t>»</w:t>
            </w:r>
            <w:r w:rsidRPr="00931639">
              <w:rPr>
                <w:spacing w:val="-13"/>
              </w:rPr>
              <w:t xml:space="preserve"> </w:t>
            </w:r>
            <w:r w:rsidRPr="00931639">
              <w:t>Напра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36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1"/>
              </w:rPr>
              <w:t>рт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3"/>
              </w:rPr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1"/>
              </w:rPr>
              <w:t>нт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ц</w:t>
            </w:r>
            <w:r w:rsidRPr="00931639">
              <w:rPr>
                <w:spacing w:val="-1"/>
              </w:rPr>
              <w:t>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</w:p>
          <w:p w:rsidR="001B2F85" w:rsidRPr="00931639" w:rsidRDefault="001B2F85" w:rsidP="001A26BC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Cs/>
                <w:spacing w:val="-1"/>
              </w:rPr>
              <w:t>Т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пера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-2"/>
              </w:rPr>
              <w:t>н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.</w:t>
            </w:r>
            <w:r w:rsidRPr="00931639">
              <w:t xml:space="preserve"> 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о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5"/>
              </w:rPr>
              <w:t>е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t>Исто</w:t>
            </w:r>
            <w:r w:rsidRPr="00931639">
              <w:rPr>
                <w:spacing w:val="1"/>
              </w:rPr>
              <w:t>ри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rPr>
                <w:spacing w:val="-1"/>
              </w:rPr>
              <w:t>ип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в 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2"/>
              </w:rPr>
              <w:t>а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ик</w:t>
            </w:r>
            <w:r w:rsidRPr="00931639">
              <w:t>а.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ва</w:t>
            </w:r>
            <w:r w:rsidRPr="00931639">
              <w:rPr>
                <w:spacing w:val="-12"/>
              </w:rPr>
              <w:t xml:space="preserve"> </w:t>
            </w:r>
            <w:r w:rsidRPr="00931639">
              <w:t>те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3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а:</w:t>
            </w:r>
            <w:r w:rsidRPr="00931639">
              <w:rPr>
                <w:spacing w:val="-10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к</w:t>
            </w:r>
            <w:r w:rsidRPr="00931639">
              <w:t>страве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3"/>
              </w:rPr>
              <w:t>о</w:t>
            </w:r>
            <w:r w:rsidRPr="00931639">
              <w:t>ве</w:t>
            </w:r>
            <w:r w:rsidRPr="00931639">
              <w:rPr>
                <w:spacing w:val="1"/>
              </w:rPr>
              <w:t>р</w:t>
            </w:r>
            <w:r w:rsidRPr="00931639"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ти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t>ста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ил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1"/>
              </w:rPr>
              <w:t>но</w:t>
            </w:r>
            <w:r w:rsidRPr="00931639">
              <w:t>сть,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еа</w:t>
            </w:r>
            <w:r w:rsidRPr="00931639">
              <w:rPr>
                <w:spacing w:val="-1"/>
              </w:rPr>
              <w:t>кт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1"/>
              </w:rPr>
              <w:t xml:space="preserve"> 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п</w:t>
            </w:r>
            <w:r w:rsidRPr="00931639">
              <w:rPr>
                <w:spacing w:val="-1"/>
              </w:rPr>
              <w:t>л</w:t>
            </w:r>
            <w:r w:rsidRPr="00931639">
              <w:t>ас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t>т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1"/>
              </w:rPr>
              <w:t>н</w:t>
            </w:r>
            <w:r w:rsidRPr="00931639">
              <w:t>ый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9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1"/>
              </w:rPr>
              <w:t xml:space="preserve"> </w:t>
            </w:r>
            <w:r w:rsidRPr="00931639">
              <w:t>д</w:t>
            </w:r>
            <w:r w:rsidRPr="00931639">
              <w:rPr>
                <w:spacing w:val="2"/>
              </w:rPr>
              <w:t>е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C55D42">
        <w:trPr>
          <w:trHeight w:hRule="exact" w:val="1222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EA7DD0" w:rsidRDefault="001B2F85" w:rsidP="00CE688A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>8</w:t>
            </w:r>
            <w:r w:rsidRPr="00931639">
              <w:rPr>
                <w:b/>
                <w:bCs/>
              </w:rPr>
              <w:t xml:space="preserve"> </w:t>
            </w:r>
            <w:r w:rsidRPr="00EA7DD0">
              <w:rPr>
                <w:bCs/>
              </w:rPr>
              <w:t>О</w:t>
            </w:r>
            <w:r w:rsidRPr="00EA7DD0">
              <w:rPr>
                <w:bCs/>
                <w:spacing w:val="-2"/>
              </w:rPr>
              <w:t>п</w:t>
            </w:r>
            <w:r w:rsidRPr="00EA7DD0">
              <w:rPr>
                <w:bCs/>
              </w:rPr>
              <w:t>реде</w:t>
            </w:r>
            <w:r w:rsidRPr="00EA7DD0">
              <w:rPr>
                <w:bCs/>
                <w:spacing w:val="1"/>
              </w:rPr>
              <w:t>л</w:t>
            </w:r>
            <w:r w:rsidRPr="00EA7DD0">
              <w:rPr>
                <w:bCs/>
              </w:rPr>
              <w:t>ение</w:t>
            </w:r>
            <w:r w:rsidRPr="00EA7DD0">
              <w:rPr>
                <w:bCs/>
                <w:spacing w:val="-13"/>
              </w:rPr>
              <w:t xml:space="preserve"> 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ипа</w:t>
            </w:r>
            <w:r w:rsidRPr="00EA7DD0">
              <w:rPr>
                <w:bCs/>
                <w:spacing w:val="-13"/>
              </w:rPr>
              <w:t xml:space="preserve"> </w:t>
            </w:r>
            <w:r w:rsidRPr="00EA7DD0">
              <w:rPr>
                <w:bCs/>
                <w:spacing w:val="2"/>
              </w:rPr>
              <w:t>т</w:t>
            </w:r>
            <w:r w:rsidRPr="00EA7DD0">
              <w:rPr>
                <w:bCs/>
                <w:spacing w:val="-2"/>
              </w:rPr>
              <w:t>е</w:t>
            </w:r>
            <w:r w:rsidRPr="00EA7DD0">
              <w:rPr>
                <w:bCs/>
                <w:spacing w:val="1"/>
              </w:rPr>
              <w:t>м</w:t>
            </w:r>
            <w:r w:rsidRPr="00EA7DD0">
              <w:rPr>
                <w:bCs/>
              </w:rPr>
              <w:t>пера</w:t>
            </w:r>
            <w:r w:rsidRPr="00EA7DD0">
              <w:rPr>
                <w:bCs/>
                <w:spacing w:val="1"/>
              </w:rPr>
              <w:t>м</w:t>
            </w:r>
            <w:r w:rsidRPr="00EA7DD0">
              <w:rPr>
                <w:bCs/>
                <w:spacing w:val="-2"/>
              </w:rPr>
              <w:t>ен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а</w:t>
            </w:r>
            <w:r>
              <w:rPr>
                <w:bCs/>
                <w:spacing w:val="-13"/>
              </w:rPr>
              <w:t xml:space="preserve">, </w:t>
            </w:r>
            <w:r w:rsidRPr="00EA7DD0">
              <w:rPr>
                <w:bCs/>
                <w:spacing w:val="-2"/>
              </w:rPr>
              <w:t>х</w:t>
            </w:r>
            <w:r w:rsidRPr="00EA7DD0">
              <w:rPr>
                <w:bCs/>
                <w:spacing w:val="1"/>
              </w:rPr>
              <w:t>а</w:t>
            </w:r>
            <w:r w:rsidRPr="00EA7DD0">
              <w:rPr>
                <w:bCs/>
              </w:rPr>
              <w:t>ра</w:t>
            </w:r>
            <w:r w:rsidRPr="00EA7DD0">
              <w:rPr>
                <w:bCs/>
                <w:spacing w:val="-2"/>
              </w:rPr>
              <w:t>к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ер</w:t>
            </w:r>
            <w:r w:rsidRPr="00EA7DD0">
              <w:rPr>
                <w:bCs/>
                <w:spacing w:val="-2"/>
              </w:rPr>
              <w:t>о</w:t>
            </w:r>
            <w:r w:rsidRPr="00EA7DD0">
              <w:rPr>
                <w:bCs/>
              </w:rPr>
              <w:t>л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гическ</w:t>
            </w:r>
            <w:r w:rsidRPr="00EA7DD0">
              <w:rPr>
                <w:bCs/>
                <w:spacing w:val="-2"/>
              </w:rPr>
              <w:t>и</w:t>
            </w:r>
            <w:r w:rsidRPr="00EA7DD0">
              <w:rPr>
                <w:bCs/>
              </w:rPr>
              <w:t>х</w:t>
            </w:r>
            <w:r w:rsidRPr="00EA7DD0">
              <w:rPr>
                <w:bCs/>
                <w:spacing w:val="-13"/>
              </w:rPr>
              <w:t xml:space="preserve"> 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</w:rPr>
              <w:t>с</w:t>
            </w:r>
            <w:r w:rsidRPr="00EA7DD0">
              <w:rPr>
                <w:bCs/>
                <w:spacing w:val="1"/>
              </w:rPr>
              <w:t>об</w:t>
            </w:r>
            <w:r w:rsidRPr="00EA7DD0">
              <w:rPr>
                <w:bCs/>
              </w:rPr>
              <w:t>енн</w:t>
            </w:r>
            <w:r w:rsidRPr="00EA7DD0">
              <w:rPr>
                <w:bCs/>
                <w:spacing w:val="1"/>
              </w:rPr>
              <w:t>о</w:t>
            </w:r>
            <w:r w:rsidRPr="00EA7DD0">
              <w:rPr>
                <w:bCs/>
                <w:spacing w:val="-2"/>
              </w:rPr>
              <w:t>с</w:t>
            </w:r>
            <w:r w:rsidRPr="00EA7DD0">
              <w:rPr>
                <w:bCs/>
                <w:spacing w:val="2"/>
              </w:rPr>
              <w:t>т</w:t>
            </w:r>
            <w:r>
              <w:rPr>
                <w:bCs/>
              </w:rPr>
              <w:t xml:space="preserve">ей </w:t>
            </w:r>
            <w:r w:rsidRPr="00EA7DD0">
              <w:rPr>
                <w:bCs/>
              </w:rPr>
              <w:t>человека</w:t>
            </w:r>
            <w:r>
              <w:rPr>
                <w:bCs/>
              </w:rPr>
              <w:t xml:space="preserve"> и</w:t>
            </w:r>
            <w:r w:rsidRPr="00EA7DD0">
              <w:rPr>
                <w:bCs/>
              </w:rPr>
              <w:t xml:space="preserve"> их учет </w:t>
            </w:r>
            <w:r>
              <w:rPr>
                <w:bCs/>
              </w:rPr>
              <w:t xml:space="preserve">в процессе </w:t>
            </w:r>
            <w:r w:rsidRPr="00EA7DD0">
              <w:rPr>
                <w:bCs/>
              </w:rPr>
              <w:t xml:space="preserve">успешной реализации потенциальных возможностей и адаптации в новой </w:t>
            </w:r>
            <w:r>
              <w:rPr>
                <w:bCs/>
              </w:rPr>
              <w:t xml:space="preserve">социальной </w:t>
            </w:r>
            <w:r w:rsidRPr="00EA7DD0">
              <w:rPr>
                <w:bCs/>
              </w:rPr>
              <w:t>среде</w:t>
            </w:r>
            <w:r>
              <w:rPr>
                <w:bCs/>
              </w:rPr>
              <w:t>.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1B2F85" w:rsidRPr="00931639" w:rsidTr="00C55D42">
        <w:trPr>
          <w:trHeight w:hRule="exact" w:val="364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C77DB4" w:rsidRDefault="001B2F85" w:rsidP="00C77DB4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</w:t>
            </w:r>
            <w:r>
              <w:rPr>
                <w:b/>
                <w:bCs/>
                <w:spacing w:val="1"/>
              </w:rPr>
              <w:t>5</w:t>
            </w:r>
          </w:p>
          <w:p w:rsidR="001B2F85" w:rsidRPr="00931639" w:rsidRDefault="001B2F85" w:rsidP="001039B5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</w:rPr>
              <w:t>Волевая регуляция деятельности</w:t>
            </w:r>
            <w:r>
              <w:rPr>
                <w:b/>
              </w:rPr>
              <w:t xml:space="preserve"> человека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C41ACE" w:rsidRDefault="001B2F85" w:rsidP="00FC5FD1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C41ACE">
              <w:rPr>
                <w:b/>
                <w:spacing w:val="-1"/>
              </w:rPr>
              <w:t>С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дер</w:t>
            </w:r>
            <w:r w:rsidRPr="00C41ACE">
              <w:rPr>
                <w:b/>
                <w:spacing w:val="-1"/>
              </w:rPr>
              <w:t>ж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1"/>
              </w:rPr>
              <w:t>н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е</w:t>
            </w:r>
            <w:r w:rsidRPr="00C41ACE">
              <w:rPr>
                <w:b/>
                <w:spacing w:val="-11"/>
              </w:rPr>
              <w:t xml:space="preserve"> </w:t>
            </w:r>
            <w:r w:rsidRPr="00C41ACE">
              <w:rPr>
                <w:b/>
                <w:spacing w:val="-5"/>
              </w:rPr>
              <w:t>у</w:t>
            </w:r>
            <w:r w:rsidRPr="00C41ACE">
              <w:rPr>
                <w:b/>
              </w:rPr>
              <w:t>ч</w:t>
            </w:r>
            <w:r w:rsidRPr="00C41ACE">
              <w:rPr>
                <w:b/>
                <w:spacing w:val="2"/>
              </w:rPr>
              <w:t>е</w:t>
            </w:r>
            <w:r w:rsidRPr="00C41ACE">
              <w:rPr>
                <w:b/>
              </w:rPr>
              <w:t>б</w:t>
            </w:r>
            <w:r w:rsidRPr="00C41ACE">
              <w:rPr>
                <w:b/>
                <w:spacing w:val="-2"/>
              </w:rPr>
              <w:t>н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го</w:t>
            </w:r>
            <w:r w:rsidRPr="00C41ACE">
              <w:rPr>
                <w:b/>
                <w:spacing w:val="-12"/>
              </w:rPr>
              <w:t xml:space="preserve"> </w:t>
            </w:r>
            <w:r w:rsidRPr="00C41ACE">
              <w:rPr>
                <w:b/>
                <w:spacing w:val="1"/>
              </w:rPr>
              <w:t>м</w:t>
            </w:r>
            <w:r w:rsidRPr="00C41ACE">
              <w:rPr>
                <w:b/>
              </w:rPr>
              <w:t>ате</w:t>
            </w:r>
            <w:r w:rsidRPr="00C41ACE">
              <w:rPr>
                <w:b/>
                <w:spacing w:val="3"/>
              </w:rPr>
              <w:t>р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-1"/>
              </w:rPr>
              <w:t>л</w:t>
            </w:r>
            <w:r w:rsidRPr="00C41ACE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C55D42">
        <w:trPr>
          <w:trHeight w:val="995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BC1458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>
              <w:t xml:space="preserve">Теории воли. Общая характеристика волевых действий. Непроизвольные (рефлекторные) действия и произвольные (волевые) действия. Воля как сознательное регулирование деятельности.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C55D42">
        <w:trPr>
          <w:trHeight w:val="663"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A301EE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</w:t>
            </w:r>
            <w:r w:rsidRPr="00931639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9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EA7DD0">
              <w:rPr>
                <w:bCs/>
              </w:rPr>
              <w:t>П</w:t>
            </w:r>
            <w:r w:rsidRPr="00EA7DD0">
              <w:rPr>
                <w:bCs/>
                <w:spacing w:val="-3"/>
              </w:rPr>
              <w:t>р</w:t>
            </w:r>
            <w:r w:rsidRPr="00EA7DD0">
              <w:rPr>
                <w:bCs/>
              </w:rPr>
              <w:t>ие</w:t>
            </w:r>
            <w:r w:rsidRPr="00EA7DD0">
              <w:rPr>
                <w:bCs/>
                <w:spacing w:val="1"/>
              </w:rPr>
              <w:t>м</w:t>
            </w:r>
            <w:r w:rsidRPr="00EA7DD0">
              <w:rPr>
                <w:bCs/>
              </w:rPr>
              <w:t>ы</w:t>
            </w:r>
            <w:r w:rsidRPr="00EA7DD0">
              <w:rPr>
                <w:bCs/>
                <w:spacing w:val="-11"/>
              </w:rPr>
              <w:t xml:space="preserve"> </w:t>
            </w:r>
            <w:r w:rsidRPr="00EA7DD0">
              <w:rPr>
                <w:bCs/>
              </w:rPr>
              <w:t>ра</w:t>
            </w:r>
            <w:r w:rsidRPr="00EA7DD0">
              <w:rPr>
                <w:bCs/>
                <w:spacing w:val="-1"/>
              </w:rPr>
              <w:t>з</w:t>
            </w:r>
            <w:r w:rsidRPr="00EA7DD0">
              <w:rPr>
                <w:bCs/>
              </w:rPr>
              <w:t>в</w:t>
            </w:r>
            <w:r w:rsidRPr="00EA7DD0">
              <w:rPr>
                <w:bCs/>
                <w:spacing w:val="-2"/>
              </w:rPr>
              <w:t>и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ия</w:t>
            </w:r>
            <w:r w:rsidRPr="00EA7DD0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 xml:space="preserve">и тренировки </w:t>
            </w:r>
            <w:r>
              <w:rPr>
                <w:bCs/>
              </w:rPr>
              <w:t xml:space="preserve">волевой </w:t>
            </w:r>
            <w:r w:rsidRPr="00EA7DD0">
              <w:rPr>
                <w:bCs/>
              </w:rPr>
              <w:t>регуляции в процессе профессиональной деятельности и общения.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1B2F85" w:rsidRPr="00931639" w:rsidTr="009B4A25">
        <w:trPr>
          <w:trHeight w:hRule="exact" w:val="34"/>
        </w:trPr>
        <w:tc>
          <w:tcPr>
            <w:tcW w:w="33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CE688A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9B4A25">
        <w:trPr>
          <w:trHeight w:hRule="exact" w:val="427"/>
        </w:trPr>
        <w:tc>
          <w:tcPr>
            <w:tcW w:w="3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C77DB4" w:rsidRDefault="001B2F85" w:rsidP="00C77DB4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</w:t>
            </w:r>
            <w:r>
              <w:rPr>
                <w:b/>
                <w:bCs/>
                <w:spacing w:val="1"/>
              </w:rPr>
              <w:t>6</w:t>
            </w:r>
          </w:p>
          <w:p w:rsidR="001B2F85" w:rsidRDefault="001B2F85" w:rsidP="001039B5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Приемы и механизмы развития </w:t>
            </w:r>
            <w:r>
              <w:rPr>
                <w:b/>
              </w:rPr>
              <w:t>в</w:t>
            </w:r>
            <w:r w:rsidRPr="00931639">
              <w:rPr>
                <w:b/>
              </w:rPr>
              <w:t>олев</w:t>
            </w:r>
            <w:r>
              <w:rPr>
                <w:b/>
              </w:rPr>
              <w:t>ой</w:t>
            </w:r>
            <w:r w:rsidRPr="00931639">
              <w:rPr>
                <w:b/>
              </w:rPr>
              <w:t xml:space="preserve"> </w:t>
            </w:r>
          </w:p>
          <w:p w:rsidR="001B2F85" w:rsidRPr="00931639" w:rsidRDefault="001B2F85" w:rsidP="001039B5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</w:rPr>
              <w:t>регуляция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C41ACE" w:rsidRDefault="001B2F85" w:rsidP="00B56EE3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C41ACE">
              <w:rPr>
                <w:b/>
                <w:spacing w:val="-1"/>
              </w:rPr>
              <w:t>С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дер</w:t>
            </w:r>
            <w:r w:rsidRPr="00C41ACE">
              <w:rPr>
                <w:b/>
                <w:spacing w:val="-1"/>
              </w:rPr>
              <w:t>ж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1"/>
              </w:rPr>
              <w:t>н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е</w:t>
            </w:r>
            <w:r w:rsidRPr="00C41ACE">
              <w:rPr>
                <w:b/>
                <w:spacing w:val="-11"/>
              </w:rPr>
              <w:t xml:space="preserve"> </w:t>
            </w:r>
            <w:r w:rsidRPr="00C41ACE">
              <w:rPr>
                <w:b/>
                <w:spacing w:val="-5"/>
              </w:rPr>
              <w:t>у</w:t>
            </w:r>
            <w:r w:rsidRPr="00C41ACE">
              <w:rPr>
                <w:b/>
              </w:rPr>
              <w:t>ч</w:t>
            </w:r>
            <w:r w:rsidRPr="00C41ACE">
              <w:rPr>
                <w:b/>
                <w:spacing w:val="2"/>
              </w:rPr>
              <w:t>е</w:t>
            </w:r>
            <w:r w:rsidRPr="00C41ACE">
              <w:rPr>
                <w:b/>
              </w:rPr>
              <w:t>б</w:t>
            </w:r>
            <w:r w:rsidRPr="00C41ACE">
              <w:rPr>
                <w:b/>
                <w:spacing w:val="-2"/>
              </w:rPr>
              <w:t>н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го</w:t>
            </w:r>
            <w:r w:rsidRPr="00C41ACE">
              <w:rPr>
                <w:b/>
                <w:spacing w:val="-12"/>
              </w:rPr>
              <w:t xml:space="preserve"> </w:t>
            </w:r>
            <w:r w:rsidRPr="00C41ACE">
              <w:rPr>
                <w:b/>
                <w:spacing w:val="1"/>
              </w:rPr>
              <w:t>м</w:t>
            </w:r>
            <w:r w:rsidRPr="00C41ACE">
              <w:rPr>
                <w:b/>
              </w:rPr>
              <w:t>ате</w:t>
            </w:r>
            <w:r w:rsidRPr="00C41ACE">
              <w:rPr>
                <w:b/>
                <w:spacing w:val="3"/>
              </w:rPr>
              <w:t>р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-1"/>
              </w:rPr>
              <w:t>л</w:t>
            </w:r>
            <w:r w:rsidRPr="00C41ACE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4A00EC">
        <w:trPr>
          <w:trHeight w:hRule="exact" w:val="78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CE688A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>
              <w:t xml:space="preserve">Физиологические основы волевых действий. Эмоциональная регуляция деятельности. </w:t>
            </w:r>
            <w:r w:rsidRPr="00BC1458">
              <w:t>Приемы и механизмы развития волевой регуляция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4A00EC">
        <w:trPr>
          <w:trHeight w:hRule="exact" w:val="785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8C443A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</w:t>
            </w:r>
            <w:r w:rsidRPr="00931639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10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EA7DD0">
              <w:rPr>
                <w:bCs/>
              </w:rPr>
              <w:t>П</w:t>
            </w:r>
            <w:r w:rsidRPr="00EA7DD0">
              <w:rPr>
                <w:bCs/>
                <w:spacing w:val="-3"/>
              </w:rPr>
              <w:t>р</w:t>
            </w:r>
            <w:r w:rsidRPr="00EA7DD0">
              <w:rPr>
                <w:bCs/>
              </w:rPr>
              <w:t>ие</w:t>
            </w:r>
            <w:r w:rsidRPr="00EA7DD0">
              <w:rPr>
                <w:bCs/>
                <w:spacing w:val="1"/>
              </w:rPr>
              <w:t>м</w:t>
            </w:r>
            <w:r w:rsidRPr="00EA7DD0">
              <w:rPr>
                <w:bCs/>
              </w:rPr>
              <w:t>ы</w:t>
            </w:r>
            <w:r w:rsidRPr="00EA7DD0">
              <w:rPr>
                <w:bCs/>
                <w:spacing w:val="-11"/>
              </w:rPr>
              <w:t xml:space="preserve"> </w:t>
            </w:r>
            <w:r w:rsidRPr="00EA7DD0">
              <w:rPr>
                <w:bCs/>
              </w:rPr>
              <w:t>ра</w:t>
            </w:r>
            <w:r w:rsidRPr="00EA7DD0">
              <w:rPr>
                <w:bCs/>
                <w:spacing w:val="-1"/>
              </w:rPr>
              <w:t>з</w:t>
            </w:r>
            <w:r w:rsidRPr="00EA7DD0">
              <w:rPr>
                <w:bCs/>
              </w:rPr>
              <w:t>в</w:t>
            </w:r>
            <w:r w:rsidRPr="00EA7DD0">
              <w:rPr>
                <w:bCs/>
                <w:spacing w:val="-2"/>
              </w:rPr>
              <w:t>и</w:t>
            </w:r>
            <w:r w:rsidRPr="00EA7DD0">
              <w:rPr>
                <w:bCs/>
                <w:spacing w:val="5"/>
              </w:rPr>
              <w:t>т</w:t>
            </w:r>
            <w:r w:rsidRPr="00EA7DD0">
              <w:rPr>
                <w:bCs/>
              </w:rPr>
              <w:t>ия</w:t>
            </w:r>
            <w:r w:rsidRPr="00EA7DD0">
              <w:rPr>
                <w:bCs/>
                <w:spacing w:val="-12"/>
              </w:rPr>
              <w:t xml:space="preserve"> </w:t>
            </w:r>
            <w:r w:rsidRPr="00EA7DD0">
              <w:rPr>
                <w:bCs/>
              </w:rPr>
              <w:t>психической саморегуляции в процессе профессиональной деятельности и общения.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1B2F85" w:rsidRPr="00931639" w:rsidTr="00482085">
        <w:trPr>
          <w:trHeight w:hRule="exact" w:val="1192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3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</w:rPr>
            </w:pP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ние.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w w:val="95"/>
              </w:rPr>
              <w:t>ание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и. 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амоо</w:t>
            </w:r>
            <w:r w:rsidRPr="00931639">
              <w:rPr>
                <w:b/>
                <w:bCs/>
              </w:rPr>
              <w:t>пределение</w:t>
            </w:r>
            <w:r w:rsidRPr="00931639">
              <w:rPr>
                <w:b/>
                <w:bCs/>
                <w:spacing w:val="-18"/>
              </w:rPr>
              <w:t xml:space="preserve"> 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15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диях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г</w:t>
            </w:r>
            <w:r w:rsidRPr="00931639">
              <w:rPr>
                <w:b/>
                <w:bCs/>
              </w:rPr>
              <w:t>о</w:t>
            </w:r>
            <w:r w:rsidRPr="00931639">
              <w:rPr>
                <w:b/>
                <w:bCs/>
                <w:spacing w:val="-19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в</w:t>
            </w:r>
            <w:r w:rsidRPr="00931639">
              <w:rPr>
                <w:b/>
                <w:bCs/>
                <w:spacing w:val="-2"/>
              </w:rPr>
              <w:t>и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че</w:t>
            </w:r>
            <w:r w:rsidRPr="00931639">
              <w:rPr>
                <w:b/>
                <w:bCs/>
                <w:spacing w:val="1"/>
              </w:rPr>
              <w:t>ло</w:t>
            </w:r>
            <w:r w:rsidRPr="00931639">
              <w:rPr>
                <w:b/>
                <w:bCs/>
              </w:rPr>
              <w:t>век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лизация.</w:t>
            </w:r>
            <w:r w:rsidRPr="00931639">
              <w:rPr>
                <w:b/>
                <w:bCs/>
                <w:w w:val="99"/>
              </w:rPr>
              <w:t xml:space="preserve"> 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Осн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вные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классификации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ессий.</w:t>
            </w:r>
          </w:p>
        </w:tc>
      </w:tr>
      <w:tr w:rsidR="001B2F85" w:rsidRPr="00931639" w:rsidTr="00D3734D">
        <w:trPr>
          <w:trHeight w:hRule="exact" w:val="35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Тема 3.1 </w:t>
            </w:r>
          </w:p>
          <w:p w:rsidR="001B2F85" w:rsidRDefault="001B2F85" w:rsidP="00F229BA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4"/>
              </w:rPr>
            </w:pPr>
            <w:r w:rsidRPr="00931639">
              <w:t xml:space="preserve"> </w:t>
            </w: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ния</w:t>
            </w:r>
            <w:r w:rsidRPr="00931639">
              <w:rPr>
                <w:b/>
                <w:bCs/>
                <w:spacing w:val="-14"/>
              </w:rPr>
              <w:t xml:space="preserve"> </w:t>
            </w:r>
          </w:p>
          <w:p w:rsidR="001B2F85" w:rsidRPr="00931639" w:rsidRDefault="001B2F85" w:rsidP="00F229BA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spacing w:val="-2"/>
                <w:w w:val="95"/>
              </w:rPr>
              <w:t>а</w:t>
            </w:r>
            <w:r w:rsidRPr="00931639">
              <w:rPr>
                <w:b/>
                <w:bCs/>
                <w:w w:val="95"/>
              </w:rPr>
              <w:t>ния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 xml:space="preserve">и. 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8B272E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</w:tr>
      <w:tr w:rsidR="001B2F85" w:rsidRPr="00931639" w:rsidTr="00521758">
        <w:trPr>
          <w:trHeight w:hRule="exact" w:val="1548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45311D">
            <w:pPr>
              <w:pStyle w:val="TableParagraph"/>
              <w:kinsoku w:val="0"/>
              <w:overflowPunct w:val="0"/>
              <w:ind w:left="101" w:right="182" w:firstLine="243"/>
              <w:jc w:val="both"/>
              <w:rPr>
                <w:spacing w:val="-31"/>
              </w:rPr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зн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t>Д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ж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ил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зм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ит</w:t>
            </w:r>
            <w:r w:rsidRPr="00931639"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</w:t>
            </w:r>
            <w:r w:rsidRPr="00931639">
              <w:t>ды 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пит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31"/>
              </w:rPr>
              <w:t xml:space="preserve"> </w:t>
            </w:r>
            <w:r>
              <w:rPr>
                <w:rStyle w:val="c4"/>
              </w:rPr>
              <w:t>Условия личностной самореализации. Понятие и сформированность представлений личности о себе. Компетентность. Кризисы и конфликтыв жизни человека. Способы разрешения. Конструктивное преодоление личностных конфликтов и кризисов.</w:t>
            </w:r>
          </w:p>
          <w:p w:rsidR="001B2F85" w:rsidRPr="00931639" w:rsidRDefault="001B2F85" w:rsidP="00495D22">
            <w:pPr>
              <w:pStyle w:val="TableParagraph"/>
              <w:kinsoku w:val="0"/>
              <w:overflowPunct w:val="0"/>
              <w:ind w:right="1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860281">
        <w:trPr>
          <w:trHeight w:hRule="exact" w:val="989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FE2EA6">
            <w:pPr>
              <w:pStyle w:val="TableParagraph"/>
              <w:kinsoku w:val="0"/>
              <w:overflowPunct w:val="0"/>
              <w:ind w:left="101" w:right="182" w:firstLine="243"/>
              <w:jc w:val="both"/>
              <w:rPr>
                <w:rStyle w:val="c4"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>11</w:t>
            </w:r>
            <w:r>
              <w:rPr>
                <w:rStyle w:val="c4"/>
              </w:rPr>
              <w:t xml:space="preserve"> Методы диагностики профессионального самоопределения и применение результатов в различных условиях профессиональной деятельности и взаимодействия с окружающими.</w:t>
            </w:r>
          </w:p>
          <w:p w:rsidR="001B2F85" w:rsidRPr="00931639" w:rsidRDefault="001B2F85" w:rsidP="00FE2EA6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1B2F85" w:rsidRPr="00931639" w:rsidTr="002C7351">
        <w:trPr>
          <w:trHeight w:hRule="exact" w:val="434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F229BA" w:rsidRDefault="001B2F85" w:rsidP="00F229BA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Тема 3.</w:t>
            </w:r>
            <w:r>
              <w:rPr>
                <w:b/>
              </w:rPr>
              <w:t>2</w:t>
            </w:r>
            <w:r w:rsidRPr="00931639">
              <w:rPr>
                <w:b/>
              </w:rPr>
              <w:t xml:space="preserve"> 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  <w:r w:rsidRPr="00931639">
              <w:rPr>
                <w:b/>
                <w:bCs/>
              </w:rPr>
              <w:t>Методы и формы поиска необходимой информации в профессиональной деятельности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C41ACE" w:rsidRDefault="001B2F85" w:rsidP="008B272E">
            <w:pPr>
              <w:pStyle w:val="TableParagraph"/>
              <w:kinsoku w:val="0"/>
              <w:overflowPunct w:val="0"/>
              <w:ind w:firstLine="101"/>
              <w:rPr>
                <w:b/>
                <w:spacing w:val="3"/>
              </w:rPr>
            </w:pPr>
            <w:r w:rsidRPr="00C41ACE">
              <w:rPr>
                <w:b/>
                <w:spacing w:val="-1"/>
              </w:rPr>
              <w:t>С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дер</w:t>
            </w:r>
            <w:r w:rsidRPr="00C41ACE">
              <w:rPr>
                <w:b/>
                <w:spacing w:val="-1"/>
              </w:rPr>
              <w:t>ж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1"/>
              </w:rPr>
              <w:t>н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е</w:t>
            </w:r>
            <w:r w:rsidRPr="00C41ACE">
              <w:rPr>
                <w:b/>
                <w:spacing w:val="-11"/>
              </w:rPr>
              <w:t xml:space="preserve"> </w:t>
            </w:r>
            <w:r w:rsidRPr="00C41ACE">
              <w:rPr>
                <w:b/>
                <w:spacing w:val="-5"/>
              </w:rPr>
              <w:t>у</w:t>
            </w:r>
            <w:r w:rsidRPr="00C41ACE">
              <w:rPr>
                <w:b/>
              </w:rPr>
              <w:t>ч</w:t>
            </w:r>
            <w:r w:rsidRPr="00C41ACE">
              <w:rPr>
                <w:b/>
                <w:spacing w:val="2"/>
              </w:rPr>
              <w:t>е</w:t>
            </w:r>
            <w:r w:rsidRPr="00C41ACE">
              <w:rPr>
                <w:b/>
              </w:rPr>
              <w:t>б</w:t>
            </w:r>
            <w:r w:rsidRPr="00C41ACE">
              <w:rPr>
                <w:b/>
                <w:spacing w:val="-2"/>
              </w:rPr>
              <w:t>н</w:t>
            </w:r>
            <w:r w:rsidRPr="00C41ACE">
              <w:rPr>
                <w:b/>
                <w:spacing w:val="1"/>
              </w:rPr>
              <w:t>о</w:t>
            </w:r>
            <w:r w:rsidRPr="00C41ACE">
              <w:rPr>
                <w:b/>
              </w:rPr>
              <w:t>го</w:t>
            </w:r>
            <w:r w:rsidRPr="00C41ACE">
              <w:rPr>
                <w:b/>
                <w:spacing w:val="-12"/>
              </w:rPr>
              <w:t xml:space="preserve"> </w:t>
            </w:r>
            <w:r w:rsidRPr="00C41ACE">
              <w:rPr>
                <w:b/>
                <w:spacing w:val="1"/>
              </w:rPr>
              <w:t>м</w:t>
            </w:r>
            <w:r w:rsidRPr="00C41ACE">
              <w:rPr>
                <w:b/>
              </w:rPr>
              <w:t>ате</w:t>
            </w:r>
            <w:r w:rsidRPr="00C41ACE">
              <w:rPr>
                <w:b/>
                <w:spacing w:val="3"/>
              </w:rPr>
              <w:t>р</w:t>
            </w:r>
            <w:r w:rsidRPr="00C41ACE">
              <w:rPr>
                <w:b/>
                <w:spacing w:val="-1"/>
              </w:rPr>
              <w:t>и</w:t>
            </w:r>
            <w:r w:rsidRPr="00C41ACE">
              <w:rPr>
                <w:b/>
              </w:rPr>
              <w:t>а</w:t>
            </w:r>
            <w:r w:rsidRPr="00C41ACE">
              <w:rPr>
                <w:b/>
                <w:spacing w:val="-1"/>
              </w:rPr>
              <w:t>л</w:t>
            </w:r>
            <w:r w:rsidRPr="00C41ACE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2C7351">
        <w:trPr>
          <w:trHeight w:hRule="exact" w:val="155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45311D">
            <w:pPr>
              <w:pStyle w:val="TableParagraph"/>
              <w:kinsoku w:val="0"/>
              <w:overflowPunct w:val="0"/>
              <w:ind w:left="101" w:right="182" w:firstLine="243"/>
              <w:jc w:val="both"/>
              <w:rPr>
                <w:bCs/>
              </w:rPr>
            </w:pPr>
            <w:r w:rsidRPr="00931639">
              <w:rPr>
                <w:bCs/>
              </w:rPr>
              <w:t>Методы и формы поиска необходимой информации в профессиональной деятельности. Работа с различными источниками информации. Правила безопасного поиска необходимой информации в профессиональной деятельности</w:t>
            </w:r>
            <w:r>
              <w:rPr>
                <w:bCs/>
              </w:rPr>
              <w:t>. Коммуникативная компетентность специалиста. Правила формирования и развития. Значение для человека.</w:t>
            </w:r>
          </w:p>
          <w:p w:rsidR="001B2F85" w:rsidRPr="00931639" w:rsidRDefault="001B2F85" w:rsidP="0045311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2C7351">
        <w:trPr>
          <w:trHeight w:hRule="exact" w:val="1309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F85" w:rsidRPr="00931639" w:rsidRDefault="001B2F85" w:rsidP="00F3513B">
            <w:pPr>
              <w:ind w:left="101" w:right="18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>12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t>Анализ сф</w:t>
            </w:r>
            <w:r w:rsidRPr="007A1BE9">
              <w:t>ормирова</w:t>
            </w:r>
            <w:r>
              <w:t>нности</w:t>
            </w:r>
            <w:r w:rsidRPr="007A1BE9">
              <w:t xml:space="preserve"> коммуникативной компетентности </w:t>
            </w:r>
            <w:r>
              <w:t>специалиста и применение на практике в различных условиях профессиональной деятельности и взаимодействия с окружающими.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1B2F85" w:rsidRPr="00931639" w:rsidTr="009B4A25">
        <w:trPr>
          <w:trHeight w:hRule="exact" w:val="29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</w:t>
            </w:r>
            <w:r>
              <w:rPr>
                <w:b/>
                <w:bCs/>
                <w:spacing w:val="1"/>
              </w:rPr>
              <w:t>3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ind w:hanging="7"/>
              <w:jc w:val="center"/>
            </w:pPr>
            <w:r w:rsidRPr="00931639">
              <w:rPr>
                <w:b/>
                <w:bCs/>
              </w:rPr>
              <w:t>Пси</w:t>
            </w:r>
            <w:r w:rsidRPr="00931639">
              <w:rPr>
                <w:b/>
                <w:bCs/>
                <w:spacing w:val="-2"/>
              </w:rPr>
              <w:t>х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го</w:t>
            </w:r>
            <w:r w:rsidRPr="00931639">
              <w:rPr>
                <w:b/>
                <w:bCs/>
                <w:spacing w:val="-1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-1"/>
              </w:rPr>
              <w:t>а</w:t>
            </w:r>
            <w:r w:rsidRPr="00931639">
              <w:rPr>
                <w:b/>
                <w:bCs/>
              </w:rPr>
              <w:t>м</w:t>
            </w:r>
            <w:r w:rsidRPr="00931639">
              <w:rPr>
                <w:b/>
                <w:bCs/>
                <w:spacing w:val="1"/>
              </w:rPr>
              <w:t>оо</w:t>
            </w:r>
            <w:r w:rsidRPr="00931639">
              <w:rPr>
                <w:b/>
                <w:bCs/>
              </w:rPr>
              <w:t>пределения</w:t>
            </w:r>
          </w:p>
          <w:p w:rsidR="001B2F85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spacing w:val="-8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3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 xml:space="preserve">диях 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 xml:space="preserve">развития личности. 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>
              <w:rPr>
                <w:b/>
                <w:spacing w:val="-1"/>
              </w:rPr>
              <w:t xml:space="preserve"> </w:t>
            </w: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</w:tr>
      <w:tr w:rsidR="001B2F85" w:rsidRPr="00931639" w:rsidTr="009B4A25">
        <w:trPr>
          <w:trHeight w:hRule="exact" w:val="195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82559F">
            <w:pPr>
              <w:pStyle w:val="TableParagraph"/>
              <w:kinsoku w:val="0"/>
              <w:overflowPunct w:val="0"/>
              <w:ind w:left="101" w:right="182" w:firstLine="41"/>
              <w:jc w:val="both"/>
            </w:pPr>
            <w:r w:rsidRPr="00931639">
              <w:t>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t>ды</w:t>
            </w:r>
            <w:r w:rsidRPr="00931639">
              <w:rPr>
                <w:spacing w:val="-12"/>
              </w:rPr>
              <w:t xml:space="preserve"> </w:t>
            </w:r>
            <w:r w:rsidRPr="00931639">
              <w:t>к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ю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«п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5"/>
              </w:rPr>
              <w:t>»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t>а</w:t>
            </w:r>
            <w:r w:rsidRPr="00931639">
              <w:rPr>
                <w:spacing w:val="2"/>
              </w:rPr>
              <w:t>д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 ста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hyperlink r:id="rId12" w:history="1">
              <w:r w:rsidRPr="00931639"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rPr>
                  <w:spacing w:val="3"/>
                </w:rPr>
                <w:t>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</w:t>
              </w:r>
              <w:r w:rsidRPr="00931639">
                <w:rPr>
                  <w:spacing w:val="-1"/>
                </w:rPr>
                <w:t>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rPr>
                  <w:spacing w:val="-1"/>
                </w:rPr>
                <w:t>ли</w:t>
              </w:r>
              <w:r w:rsidRPr="00931639">
                <w:rPr>
                  <w:spacing w:val="2"/>
                </w:rPr>
                <w:t>ч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-2"/>
                </w:rPr>
                <w:t>н</w:t>
              </w:r>
              <w:r w:rsidRPr="00931639">
                <w:rPr>
                  <w:spacing w:val="3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са</w:t>
              </w:r>
              <w:r w:rsidRPr="00931639">
                <w:rPr>
                  <w:spacing w:val="1"/>
                </w:rPr>
                <w:t>моо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t>еде</w:t>
              </w:r>
              <w:r w:rsidRPr="00931639">
                <w:rPr>
                  <w:spacing w:val="-1"/>
                </w:rPr>
                <w:t>л</w:t>
              </w:r>
              <w:r w:rsidRPr="00931639">
                <w:t>е</w:t>
              </w:r>
              <w:r w:rsidRPr="00931639">
                <w:rPr>
                  <w:spacing w:val="-1"/>
                </w:rPr>
                <w:t>ни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в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ю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ш</w:t>
              </w:r>
              <w:r w:rsidRPr="00931639">
                <w:rPr>
                  <w:spacing w:val="2"/>
                </w:rPr>
                <w:t>е</w:t>
              </w:r>
              <w:r w:rsidRPr="00931639">
                <w:t>ском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воз</w:t>
              </w:r>
              <w:r w:rsidRPr="00931639">
                <w:rPr>
                  <w:spacing w:val="1"/>
                </w:rPr>
                <w:t>р</w:t>
              </w:r>
              <w:r w:rsidRPr="00931639">
                <w:t>ас</w:t>
              </w:r>
              <w:r w:rsidRPr="00931639">
                <w:rPr>
                  <w:spacing w:val="-1"/>
                </w:rPr>
                <w:t>т</w:t>
              </w:r>
              <w:r w:rsidRPr="00931639">
                <w:rPr>
                  <w:spacing w:val="6"/>
                </w:rPr>
                <w:t>е</w:t>
              </w:r>
              <w:r w:rsidRPr="00931639">
                <w:t>.</w:t>
              </w:r>
              <w:r w:rsidRPr="00931639">
                <w:rPr>
                  <w:spacing w:val="-10"/>
                </w:rPr>
                <w:t xml:space="preserve"> </w:t>
              </w:r>
            </w:hyperlink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t>ю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шес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6"/>
              </w:rPr>
              <w:t xml:space="preserve"> </w:t>
            </w:r>
            <w:r w:rsidRPr="00931639">
              <w:t>воз</w:t>
            </w:r>
            <w:r w:rsidRPr="00931639">
              <w:rPr>
                <w:spacing w:val="1"/>
              </w:rPr>
              <w:t>р</w:t>
            </w:r>
            <w:r w:rsidRPr="00931639">
              <w:t>ас</w:t>
            </w:r>
            <w:r w:rsidRPr="00931639">
              <w:rPr>
                <w:spacing w:val="-1"/>
              </w:rPr>
              <w:t>т</w:t>
            </w:r>
            <w:r w:rsidRPr="00931639">
              <w:t>а.</w:t>
            </w:r>
            <w:r w:rsidRPr="00931639">
              <w:rPr>
                <w:spacing w:val="39"/>
              </w:rPr>
              <w:t xml:space="preserve"> </w:t>
            </w:r>
            <w:hyperlink r:id="rId13" w:history="1">
              <w:r w:rsidRPr="00931639">
                <w:t>Образ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rPr>
                  <w:spacing w:val="2"/>
                </w:rPr>
                <w:t>«</w:t>
              </w:r>
              <w:r w:rsidRPr="00931639">
                <w:rPr>
                  <w:spacing w:val="-5"/>
                </w:rPr>
                <w:t>Я</w:t>
              </w:r>
              <w:r w:rsidRPr="00931639">
                <w:t>»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8"/>
                </w:rPr>
                <w:t xml:space="preserve"> </w:t>
              </w:r>
              <w:r w:rsidRPr="00931639">
                <w:rPr>
                  <w:spacing w:val="-2"/>
                </w:rPr>
                <w:t>х</w:t>
              </w:r>
              <w:r w:rsidRPr="00931639">
                <w:t>а</w:t>
              </w:r>
              <w:r w:rsidRPr="00931639">
                <w:rPr>
                  <w:spacing w:val="1"/>
                </w:rPr>
                <w:t>р</w:t>
              </w:r>
              <w:r w:rsidRPr="00931639">
                <w:t>ак</w:t>
              </w:r>
              <w:r w:rsidRPr="00931639">
                <w:rPr>
                  <w:spacing w:val="-2"/>
                </w:rPr>
                <w:t>т</w:t>
              </w:r>
              <w:r w:rsidRPr="00931639">
                <w:t>ер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й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t>де</w:t>
              </w:r>
              <w:r w:rsidRPr="00931639">
                <w:rPr>
                  <w:spacing w:val="-1"/>
                </w:rPr>
                <w:t>ят</w:t>
              </w:r>
              <w:r w:rsidRPr="00931639">
                <w:rPr>
                  <w:spacing w:val="2"/>
                </w:rPr>
                <w:t>е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3"/>
                </w:rPr>
                <w:t>и</w:t>
              </w:r>
              <w:r w:rsidRPr="00931639">
                <w:t>.</w:t>
              </w:r>
              <w:r w:rsidRPr="00931639">
                <w:rPr>
                  <w:spacing w:val="-6"/>
                </w:rPr>
                <w:t xml:space="preserve"> </w:t>
              </w:r>
            </w:hyperlink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д</w:t>
            </w:r>
            <w:r w:rsidRPr="00931639">
              <w:t>ы</w:t>
            </w:r>
            <w:r w:rsidRPr="00931639">
              <w:rPr>
                <w:spacing w:val="3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и</w:t>
            </w:r>
            <w:r w:rsidRPr="00931639">
              <w:t>ска</w:t>
            </w:r>
            <w:r w:rsidRPr="00931639">
              <w:rPr>
                <w:spacing w:val="-8"/>
              </w:rPr>
              <w:t xml:space="preserve"> </w:t>
            </w:r>
            <w:r w:rsidRPr="00931639">
              <w:t>нео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мо</w:t>
            </w:r>
            <w:r w:rsidRPr="00931639">
              <w:t>й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ин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э</w:t>
            </w:r>
            <w:r w:rsidRPr="00931639">
              <w:t>ффе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ор</w:t>
            </w:r>
            <w:r w:rsidRPr="00931639">
              <w:t>га</w:t>
            </w:r>
            <w:r w:rsidRPr="00931639">
              <w:rPr>
                <w:spacing w:val="-1"/>
              </w:rPr>
              <w:t>ни</w:t>
            </w:r>
            <w:r w:rsidRPr="00931639">
              <w:t>за</w:t>
            </w:r>
            <w:r w:rsidRPr="00931639">
              <w:rPr>
                <w:spacing w:val="1"/>
              </w:rPr>
              <w:t>ци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че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4"/>
              </w:rPr>
              <w:t>у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2"/>
              </w:rPr>
              <w:t>е</w:t>
            </w:r>
            <w:r w:rsidRPr="00931639">
              <w:t>й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t>де</w:t>
            </w:r>
            <w:r w:rsidRPr="00931639">
              <w:rPr>
                <w:spacing w:val="-1"/>
              </w:rPr>
              <w:t>ят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1B2F85" w:rsidRPr="00931639" w:rsidRDefault="001B2F85" w:rsidP="0082559F">
            <w:pPr>
              <w:pStyle w:val="TableParagraph"/>
              <w:kinsoku w:val="0"/>
              <w:overflowPunct w:val="0"/>
              <w:ind w:left="101" w:firstLine="41"/>
              <w:jc w:val="both"/>
            </w:pP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D3734D">
        <w:trPr>
          <w:trHeight w:hRule="exact" w:val="674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65DDE">
            <w:pPr>
              <w:pStyle w:val="TableParagraph"/>
              <w:kinsoku w:val="0"/>
              <w:overflowPunct w:val="0"/>
              <w:ind w:firstLine="243"/>
            </w:pP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3"/>
              </w:rPr>
              <w:t>я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л</w:t>
            </w:r>
            <w:r w:rsidRPr="00931639">
              <w:rPr>
                <w:b/>
                <w:bCs/>
              </w:rPr>
              <w:t>ь</w:t>
            </w:r>
            <w:r w:rsidRPr="00931639">
              <w:rPr>
                <w:b/>
                <w:bCs/>
                <w:spacing w:val="-2"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я</w:t>
            </w:r>
            <w:r w:rsidRPr="00931639">
              <w:rPr>
                <w:b/>
                <w:bCs/>
                <w:spacing w:val="27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1"/>
              </w:rPr>
              <w:t>б</w:t>
            </w:r>
            <w:r w:rsidRPr="00931639">
              <w:rPr>
                <w:b/>
                <w:bCs/>
                <w:spacing w:val="-5"/>
              </w:rPr>
              <w:t>о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1"/>
              </w:rPr>
              <w:t>№1</w:t>
            </w:r>
            <w:r w:rsidRPr="00931639">
              <w:rPr>
                <w:b/>
                <w:bCs/>
              </w:rPr>
              <w:t>:</w:t>
            </w:r>
          </w:p>
          <w:p w:rsidR="001B2F85" w:rsidRPr="00931639" w:rsidRDefault="001B2F85" w:rsidP="00935B12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>
              <w:rPr>
                <w:spacing w:val="-5"/>
              </w:rPr>
              <w:t xml:space="preserve"> </w:t>
            </w:r>
            <w:r w:rsidRPr="00931639">
              <w:rPr>
                <w:spacing w:val="-5"/>
              </w:rPr>
              <w:t>«</w:t>
            </w:r>
            <w:r w:rsidRPr="00931639">
              <w:rPr>
                <w:spacing w:val="3"/>
              </w:rPr>
              <w:t>Я</w:t>
            </w:r>
            <w:r w:rsidRPr="00931639">
              <w:t>»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1"/>
              </w:rPr>
              <w:t>мо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щая</w:t>
            </w:r>
            <w:r w:rsidRPr="00931639">
              <w:rPr>
                <w:spacing w:val="-4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я,  причин</w:t>
            </w:r>
            <w:r>
              <w:t>ы</w:t>
            </w:r>
            <w:r w:rsidRPr="00931639">
              <w:t xml:space="preserve"> выбора своей профессии.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</w:tr>
      <w:tr w:rsidR="001B2F85" w:rsidRPr="00931639" w:rsidTr="00115270">
        <w:trPr>
          <w:trHeight w:hRule="exact" w:val="1202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  <w:rPr>
                <w:color w:val="FF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BA30A8" w:rsidRDefault="001B2F85" w:rsidP="00AB5C24">
            <w:pPr>
              <w:ind w:left="101" w:right="41" w:firstLine="284"/>
              <w:jc w:val="both"/>
            </w:pPr>
            <w:r w:rsidRPr="00BA30A8">
              <w:rPr>
                <w:b/>
                <w:bCs/>
              </w:rPr>
              <w:t xml:space="preserve">Практическое занятие №13 </w:t>
            </w:r>
            <w:r>
              <w:t>Основные приемы  психогимнастики и психогигиены,</w:t>
            </w:r>
            <w:r w:rsidRPr="00BA30A8">
              <w:t xml:space="preserve"> способствующи</w:t>
            </w:r>
            <w:r>
              <w:t>е</w:t>
            </w:r>
            <w:r w:rsidRPr="00BA30A8">
              <w:t xml:space="preserve"> </w:t>
            </w:r>
            <w:r>
              <w:t xml:space="preserve"> </w:t>
            </w:r>
            <w:r w:rsidRPr="00BA30A8">
              <w:t>профилактике н</w:t>
            </w:r>
            <w:r>
              <w:t>е</w:t>
            </w:r>
            <w:r w:rsidRPr="00BA30A8">
              <w:t xml:space="preserve">гативных состояний </w:t>
            </w:r>
            <w:r>
              <w:t xml:space="preserve">личности </w:t>
            </w:r>
            <w:r w:rsidRPr="00BA30A8">
              <w:t xml:space="preserve">и использование приемов </w:t>
            </w:r>
            <w:r>
              <w:t>саморегулирования и самотренировки в различных условиях профессиональной деятельности и взаимодействия с окружающими.</w:t>
            </w:r>
          </w:p>
          <w:p w:rsidR="001B2F85" w:rsidRPr="00BA30A8" w:rsidRDefault="001B2F85" w:rsidP="006F6D2C">
            <w:pPr>
              <w:pStyle w:val="TableParagraph"/>
              <w:kinsoku w:val="0"/>
              <w:overflowPunct w:val="0"/>
              <w:ind w:left="101" w:right="182" w:firstLine="15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1B2F85" w:rsidRPr="00931639" w:rsidTr="00056D63">
        <w:trPr>
          <w:trHeight w:hRule="exact" w:val="1145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rPr>
                <w:color w:val="FF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BA30A8" w:rsidRDefault="001B2F85" w:rsidP="00F06EED">
            <w:pPr>
              <w:pStyle w:val="TableParagraph"/>
              <w:kinsoku w:val="0"/>
              <w:overflowPunct w:val="0"/>
              <w:ind w:left="101" w:right="182" w:firstLine="41"/>
              <w:jc w:val="both"/>
              <w:rPr>
                <w:b/>
                <w:bCs/>
              </w:rPr>
            </w:pPr>
            <w:r w:rsidRPr="00BA30A8">
              <w:rPr>
                <w:b/>
                <w:bCs/>
              </w:rPr>
              <w:t xml:space="preserve">   Практическое занятие  №14 </w:t>
            </w:r>
            <w:r w:rsidRPr="00BA30A8">
              <w:rPr>
                <w:bCs/>
              </w:rPr>
              <w:t>Совершенствование приемов развития и тренировки психических процессов, приемов психической саморегуляции в процессе деятельности и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1B2F85" w:rsidRPr="00931639" w:rsidTr="009B4A25">
        <w:trPr>
          <w:trHeight w:hRule="exact" w:val="312"/>
        </w:trPr>
        <w:tc>
          <w:tcPr>
            <w:tcW w:w="3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7D2D8C" w:rsidRDefault="001B2F85" w:rsidP="007D2D8C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</w:t>
            </w:r>
            <w:r>
              <w:rPr>
                <w:b/>
                <w:bCs/>
                <w:spacing w:val="1"/>
              </w:rPr>
              <w:t>4</w:t>
            </w:r>
          </w:p>
          <w:p w:rsidR="001B2F85" w:rsidRPr="00931639" w:rsidRDefault="001B2F85" w:rsidP="007D2D8C">
            <w:pPr>
              <w:pStyle w:val="TableParagraph"/>
              <w:kinsoku w:val="0"/>
              <w:overflowPunct w:val="0"/>
              <w:jc w:val="center"/>
              <w:rPr>
                <w:color w:val="FF0000"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E24486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B2F85" w:rsidRPr="00931639" w:rsidTr="00FD6D4D">
        <w:trPr>
          <w:trHeight w:hRule="exact" w:val="1292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7D2D8C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7566E1">
            <w:pPr>
              <w:pStyle w:val="TableParagraph"/>
              <w:kinsoku w:val="0"/>
              <w:overflowPunct w:val="0"/>
              <w:ind w:left="101" w:right="182" w:firstLine="41"/>
              <w:jc w:val="both"/>
              <w:rPr>
                <w:b/>
                <w:bCs/>
              </w:rPr>
            </w:pPr>
            <w:r>
              <w:rPr>
                <w:rStyle w:val="c4"/>
              </w:rPr>
              <w:t>Подходы к определению понятия «профессия», «специальность», «специализация».  Классификация профессий. Метод профессиографии. Профессиограммы и их виды. Содержание и структура профессиограмм. Принципы профессиографирования. Схемы профессиографирования.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1B2F85" w:rsidRPr="00931639" w:rsidTr="00DF58DC">
        <w:trPr>
          <w:trHeight w:hRule="exact" w:val="823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7D2D8C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Default="001B2F85" w:rsidP="007566E1">
            <w:pPr>
              <w:pStyle w:val="TableParagraph"/>
              <w:kinsoku w:val="0"/>
              <w:overflowPunct w:val="0"/>
              <w:ind w:left="101" w:right="182" w:firstLine="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Консультация №1 </w:t>
            </w:r>
            <w:r w:rsidRPr="00830609">
              <w:rPr>
                <w:bCs/>
              </w:rPr>
              <w:t xml:space="preserve">Подготовка к </w:t>
            </w:r>
            <w:r>
              <w:rPr>
                <w:bCs/>
              </w:rPr>
              <w:t xml:space="preserve">дифференцированному </w:t>
            </w:r>
            <w:r w:rsidRPr="00830609">
              <w:rPr>
                <w:bCs/>
              </w:rPr>
              <w:t>зачету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1</w:t>
            </w:r>
          </w:p>
        </w:tc>
      </w:tr>
      <w:tr w:rsidR="001B2F85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Дифференцированный з</w:t>
            </w:r>
            <w:r w:rsidRPr="00931639">
              <w:rPr>
                <w:b/>
                <w:bCs/>
              </w:rPr>
              <w:t>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2F85" w:rsidRPr="00931639" w:rsidRDefault="001B2F85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</w:tbl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2774F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1. – ознакомительный (узнавание ранее изученных объектов, свойств);</w:t>
      </w:r>
    </w:p>
    <w:p w:rsidR="0002774F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2. – репродуктивный (выполнение деятельности по образцу, инструкции или под руководством);</w:t>
      </w:r>
    </w:p>
    <w:p w:rsidR="004170F9" w:rsidRPr="00931639" w:rsidRDefault="00995E94" w:rsidP="00F65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3.- продуктивный (планирование и самостоятельное выполнение деятельности, решение проблемных задач).</w:t>
      </w:r>
    </w:p>
    <w:p w:rsidR="006B0267" w:rsidRPr="00931639" w:rsidRDefault="006B0267" w:rsidP="00931639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6B0267" w:rsidRPr="00931639" w:rsidRDefault="006B0267" w:rsidP="00931639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Pr="00931639" w:rsidRDefault="006B0267" w:rsidP="00931639">
      <w:pPr>
        <w:rPr>
          <w:sz w:val="2"/>
          <w:szCs w:val="2"/>
        </w:rPr>
      </w:pPr>
    </w:p>
    <w:p w:rsidR="006B0267" w:rsidRPr="00931639" w:rsidRDefault="006B0267" w:rsidP="00931639">
      <w:pPr>
        <w:framePr w:w="15442" w:wrap="notBeside" w:vAnchor="text" w:hAnchor="text" w:xAlign="center" w:y="1"/>
        <w:rPr>
          <w:sz w:val="2"/>
          <w:szCs w:val="2"/>
        </w:rPr>
      </w:pPr>
    </w:p>
    <w:p w:rsidR="00EC7D98" w:rsidRPr="00931639" w:rsidRDefault="00EC7D98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EC7D98" w:rsidRPr="00931639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Pr="00931639" w:rsidRDefault="00594CB1" w:rsidP="00044035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709"/>
        <w:jc w:val="both"/>
      </w:pPr>
      <w:r w:rsidRPr="00931639">
        <w:lastRenderedPageBreak/>
        <w:t xml:space="preserve">3. </w:t>
      </w:r>
      <w:r w:rsidR="00B60A41" w:rsidRPr="00931639">
        <w:t xml:space="preserve">СПЕЦИАЛЬНЫЕ </w:t>
      </w:r>
      <w:r w:rsidR="0002774F" w:rsidRPr="00931639">
        <w:t xml:space="preserve">УСЛОВИЯ РЕАЛИЗАЦИИ </w:t>
      </w:r>
      <w:r w:rsidR="004E4977">
        <w:t xml:space="preserve">АДАПТАЦИОННОЙ </w:t>
      </w:r>
      <w:r w:rsidR="0002774F" w:rsidRPr="00931639">
        <w:t>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посадочные места по количеству обучающихся;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E47F96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>компьютер с лицензионным программным обеспечением, выходом в Интернет и мультиме</w:t>
      </w:r>
      <w:r w:rsidR="00E51F10" w:rsidRPr="00931639">
        <w:t>диапроектор.</w:t>
      </w:r>
    </w:p>
    <w:p w:rsidR="0085433A" w:rsidRPr="007E08C9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829D7" w:rsidRPr="00931639" w:rsidRDefault="0085433A" w:rsidP="0093260C">
      <w:pPr>
        <w:ind w:firstLine="709"/>
        <w:contextualSpacing/>
        <w:rPr>
          <w:sz w:val="28"/>
          <w:szCs w:val="28"/>
        </w:rPr>
      </w:pPr>
      <w:r w:rsidRPr="00931639">
        <w:rPr>
          <w:sz w:val="28"/>
          <w:szCs w:val="28"/>
        </w:rPr>
        <w:t>3.2.1</w:t>
      </w:r>
      <w:r w:rsidRPr="00931639">
        <w:rPr>
          <w:b/>
          <w:sz w:val="28"/>
          <w:szCs w:val="28"/>
        </w:rPr>
        <w:t xml:space="preserve"> </w:t>
      </w:r>
      <w:r w:rsidRPr="00931639">
        <w:rPr>
          <w:sz w:val="28"/>
          <w:szCs w:val="28"/>
        </w:rPr>
        <w:t>Печатные издания</w:t>
      </w:r>
    </w:p>
    <w:p w:rsidR="001523C9" w:rsidRDefault="002829D7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F5E2C">
        <w:rPr>
          <w:sz w:val="28"/>
          <w:szCs w:val="28"/>
        </w:rPr>
        <w:t>Борисов</w:t>
      </w:r>
      <w:r w:rsidR="00AD73CE">
        <w:rPr>
          <w:sz w:val="28"/>
          <w:szCs w:val="28"/>
        </w:rPr>
        <w:t>,</w:t>
      </w:r>
      <w:r w:rsidRPr="007F5E2C">
        <w:rPr>
          <w:sz w:val="28"/>
          <w:szCs w:val="28"/>
        </w:rPr>
        <w:t xml:space="preserve"> В.К.Эт</w:t>
      </w:r>
      <w:r w:rsidR="008424F4" w:rsidRPr="007F5E2C">
        <w:rPr>
          <w:sz w:val="28"/>
          <w:szCs w:val="28"/>
        </w:rPr>
        <w:t xml:space="preserve">ика деловых отношений.- М., </w:t>
      </w:r>
      <w:r w:rsidR="007F5E2C" w:rsidRPr="00CB6399">
        <w:rPr>
          <w:sz w:val="28"/>
          <w:szCs w:val="28"/>
        </w:rPr>
        <w:t>ИД «ФОРУМ»: ИНТРА – М., 201</w:t>
      </w:r>
      <w:r w:rsidR="007F5E2C">
        <w:rPr>
          <w:sz w:val="28"/>
          <w:szCs w:val="28"/>
        </w:rPr>
        <w:t>5</w:t>
      </w:r>
      <w:r w:rsidR="007F5E2C" w:rsidRPr="00CB6399">
        <w:rPr>
          <w:sz w:val="28"/>
          <w:szCs w:val="28"/>
        </w:rPr>
        <w:t xml:space="preserve"> -2</w:t>
      </w:r>
      <w:r w:rsidR="007F5E2C">
        <w:rPr>
          <w:sz w:val="28"/>
          <w:szCs w:val="28"/>
        </w:rPr>
        <w:t>26</w:t>
      </w:r>
      <w:r w:rsidR="007F5E2C" w:rsidRPr="00CB6399">
        <w:rPr>
          <w:sz w:val="28"/>
          <w:szCs w:val="28"/>
        </w:rPr>
        <w:t xml:space="preserve"> с.</w:t>
      </w:r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>Ефимова, Н.С. Основы общей психологии: учебник / Н.С. Ефимова. – М.: ИД «ФОРУМ»: ИНТРА – М., 2017 -288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4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>Косалимова</w:t>
      </w:r>
      <w:r w:rsidR="00AD73CE">
        <w:rPr>
          <w:sz w:val="28"/>
          <w:szCs w:val="28"/>
        </w:rPr>
        <w:t>,</w:t>
      </w:r>
      <w:r w:rsidRPr="001523C9">
        <w:rPr>
          <w:sz w:val="28"/>
          <w:szCs w:val="28"/>
        </w:rPr>
        <w:t xml:space="preserve"> О.А Культура делового общения.</w:t>
      </w:r>
      <w:r w:rsidR="00C34A97" w:rsidRPr="001523C9">
        <w:t xml:space="preserve"> </w:t>
      </w:r>
      <w:r w:rsidR="00C34A97" w:rsidRPr="001523C9">
        <w:rPr>
          <w:sz w:val="28"/>
          <w:szCs w:val="28"/>
        </w:rPr>
        <w:t>Учебное пособие. – СПб.: Изд-во СПбГУЭФ, 2010. – 156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5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85433A" w:rsidRPr="001523C9" w:rsidRDefault="0085433A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>Кошевая, И.П. Профессиональная этика и психология делового общения: Учебное пособие / И.П. Кошевая, А.А. Канке.. - М.: ИД ФОРУМ, НИЦ ИНФРА-М, 20</w:t>
      </w:r>
      <w:r w:rsidR="003626E6" w:rsidRPr="001523C9">
        <w:rPr>
          <w:sz w:val="28"/>
          <w:szCs w:val="28"/>
        </w:rPr>
        <w:t>15</w:t>
      </w:r>
      <w:r w:rsidRPr="001523C9">
        <w:rPr>
          <w:sz w:val="28"/>
          <w:szCs w:val="28"/>
        </w:rPr>
        <w:t>. - 304 c.</w:t>
      </w:r>
    </w:p>
    <w:p w:rsidR="0085433A" w:rsidRPr="00931639" w:rsidRDefault="0085433A" w:rsidP="00931639">
      <w:pPr>
        <w:ind w:firstLine="709"/>
        <w:contextualSpacing/>
        <w:rPr>
          <w:sz w:val="28"/>
          <w:szCs w:val="28"/>
        </w:rPr>
      </w:pPr>
      <w:r w:rsidRPr="00931639">
        <w:rPr>
          <w:bCs/>
          <w:sz w:val="28"/>
          <w:szCs w:val="28"/>
        </w:rPr>
        <w:t>3.2.</w:t>
      </w:r>
      <w:r w:rsidR="0044489C">
        <w:rPr>
          <w:bCs/>
          <w:sz w:val="28"/>
          <w:szCs w:val="28"/>
        </w:rPr>
        <w:t>2</w:t>
      </w:r>
      <w:r w:rsidRPr="00931639">
        <w:rPr>
          <w:bCs/>
          <w:sz w:val="28"/>
          <w:szCs w:val="28"/>
        </w:rPr>
        <w:t xml:space="preserve"> Дополнительные источники</w:t>
      </w:r>
    </w:p>
    <w:p w:rsidR="0053601E" w:rsidRPr="00E47F96" w:rsidRDefault="0085433A" w:rsidP="00E47F96">
      <w:pPr>
        <w:ind w:firstLine="709"/>
        <w:jc w:val="both"/>
        <w:rPr>
          <w:rStyle w:val="211pt"/>
          <w:b/>
          <w:color w:val="auto"/>
          <w:sz w:val="28"/>
          <w:szCs w:val="28"/>
          <w:shd w:val="clear" w:color="auto" w:fill="auto"/>
          <w:lang w:bidi="ar-SA"/>
        </w:rPr>
      </w:pPr>
      <w:r w:rsidRPr="00931639">
        <w:rPr>
          <w:sz w:val="28"/>
          <w:szCs w:val="28"/>
        </w:rPr>
        <w:t>1. Аминов, И.И. Психология делового общения: Учебное пособие / И.И. Аминов. - М.: ЮНИТИ — Электрон. текстовые данные. — Краснодар: Южный институт менеджмента, Ай Пи Эр Медиа, 2017. — 271 c. — 978-5-93926-304-7. — Режим доступа: http://www.iprbookshop.ru/72410.html</w:t>
      </w:r>
    </w:p>
    <w:p w:rsidR="00C229E8" w:rsidRPr="00E47F96" w:rsidRDefault="00E47F96" w:rsidP="00E47F96">
      <w:pPr>
        <w:ind w:firstLine="540"/>
        <w:jc w:val="both"/>
        <w:rPr>
          <w:rFonts w:eastAsia="Calibri"/>
          <w:b/>
          <w:sz w:val="28"/>
          <w:szCs w:val="28"/>
        </w:rPr>
      </w:pPr>
      <w:r w:rsidRPr="00F4457A">
        <w:rPr>
          <w:rFonts w:eastAsia="Calibri"/>
          <w:b/>
          <w:sz w:val="28"/>
          <w:szCs w:val="28"/>
          <w:lang w:eastAsia="en-US"/>
        </w:rPr>
        <w:t xml:space="preserve">3.3 </w:t>
      </w:r>
      <w:r w:rsidRPr="00F4457A"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F91DCA" w:rsidRPr="00C475EB" w:rsidRDefault="00B60A41" w:rsidP="00F0636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75EB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 w:rsidRPr="00C475EB">
        <w:rPr>
          <w:sz w:val="28"/>
          <w:szCs w:val="28"/>
        </w:rPr>
        <w:t>А</w:t>
      </w:r>
      <w:r w:rsidRPr="00C475EB">
        <w:rPr>
          <w:sz w:val="28"/>
          <w:szCs w:val="28"/>
        </w:rPr>
        <w:t>Д.0</w:t>
      </w:r>
      <w:r w:rsidR="00791F18" w:rsidRPr="00C475EB">
        <w:rPr>
          <w:sz w:val="28"/>
          <w:szCs w:val="28"/>
        </w:rPr>
        <w:t>1</w:t>
      </w:r>
      <w:r w:rsidRPr="00C475EB">
        <w:rPr>
          <w:sz w:val="28"/>
          <w:szCs w:val="28"/>
        </w:rPr>
        <w:t xml:space="preserve"> </w:t>
      </w:r>
      <w:r w:rsidR="00791F18" w:rsidRPr="00C475EB">
        <w:rPr>
          <w:sz w:val="28"/>
          <w:szCs w:val="28"/>
        </w:rPr>
        <w:t>Психология личности и профессиональное самоопределение</w:t>
      </w:r>
      <w:r w:rsidR="005166D4" w:rsidRPr="00C475EB">
        <w:rPr>
          <w:sz w:val="28"/>
          <w:szCs w:val="28"/>
        </w:rPr>
        <w:t xml:space="preserve"> </w:t>
      </w:r>
      <w:r w:rsidRPr="00C475EB">
        <w:rPr>
          <w:rFonts w:eastAsiaTheme="minorHAnsi"/>
          <w:sz w:val="28"/>
          <w:szCs w:val="28"/>
          <w:lang w:eastAsia="en-US"/>
        </w:rPr>
        <w:t xml:space="preserve">созданы </w:t>
      </w:r>
      <w:r w:rsidRPr="00C475EB">
        <w:rPr>
          <w:bCs/>
          <w:sz w:val="28"/>
          <w:szCs w:val="28"/>
        </w:rPr>
        <w:t>и совершенствуются специальные условия с</w:t>
      </w:r>
      <w:r w:rsidR="00F91DCA" w:rsidRPr="00C475EB">
        <w:rPr>
          <w:bCs/>
          <w:sz w:val="28"/>
          <w:szCs w:val="28"/>
        </w:rPr>
        <w:t xml:space="preserve"> учетом нозологий обучающихся: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E459E3" w:rsidRPr="00C475EB">
        <w:rPr>
          <w:bCs/>
          <w:sz w:val="28"/>
          <w:szCs w:val="28"/>
        </w:rPr>
        <w:t xml:space="preserve">восприятия </w:t>
      </w:r>
      <w:r w:rsidRPr="00C475EB">
        <w:rPr>
          <w:bCs/>
          <w:sz w:val="28"/>
          <w:szCs w:val="28"/>
        </w:rPr>
        <w:t xml:space="preserve">справочного, учебного, просветительского материала </w:t>
      </w:r>
      <w:r w:rsidR="00E459E3" w:rsidRPr="00C475EB">
        <w:rPr>
          <w:bCs/>
          <w:sz w:val="28"/>
          <w:szCs w:val="28"/>
        </w:rPr>
        <w:t xml:space="preserve">для лиц с ОВЗ </w:t>
      </w:r>
      <w:r w:rsidRPr="00C475EB">
        <w:rPr>
          <w:bCs/>
          <w:sz w:val="28"/>
          <w:szCs w:val="28"/>
        </w:rPr>
        <w:t>обеспечиваются следующие условия: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 xml:space="preserve">Для слабовидящих обучающихся используются: </w:t>
      </w:r>
    </w:p>
    <w:p w:rsidR="00B60A41" w:rsidRPr="00C475EB" w:rsidRDefault="00B60A41" w:rsidP="00E459E3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lastRenderedPageBreak/>
        <w:t>обеспечивается необходимый уровень освещенности помещений;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исключения повышенного уровня шума на </w:t>
      </w:r>
      <w:r w:rsidR="00F171A7" w:rsidRPr="00C475EB">
        <w:rPr>
          <w:bCs/>
          <w:sz w:val="28"/>
          <w:szCs w:val="28"/>
        </w:rPr>
        <w:t>занятии</w:t>
      </w:r>
      <w:r w:rsidRPr="00C475EB">
        <w:rPr>
          <w:bCs/>
          <w:sz w:val="28"/>
          <w:szCs w:val="28"/>
        </w:rPr>
        <w:t xml:space="preserve"> и внеурочном мероприятии;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F171A7" w:rsidRPr="00C475EB" w:rsidRDefault="00F171A7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подачи </w:t>
      </w:r>
      <w:r w:rsidR="00B60A41" w:rsidRPr="00C475EB">
        <w:rPr>
          <w:bCs/>
          <w:sz w:val="28"/>
          <w:szCs w:val="28"/>
        </w:rPr>
        <w:t xml:space="preserve">материала на принципах мультимедиа; </w:t>
      </w:r>
      <w:r w:rsidR="00B60A41" w:rsidRPr="00C475EB">
        <w:rPr>
          <w:bCs/>
          <w:sz w:val="28"/>
          <w:szCs w:val="28"/>
        </w:rPr>
        <w:tab/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психотерапевтическая настройка;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визуальные стимулы к восприятию (учебники, пособия, опор</w:t>
      </w:r>
      <w:r w:rsidR="00C50D50" w:rsidRPr="00C475EB">
        <w:rPr>
          <w:bCs/>
          <w:sz w:val="28"/>
          <w:szCs w:val="28"/>
        </w:rPr>
        <w:t xml:space="preserve">ные конспекты, схемы, слайды </w:t>
      </w:r>
      <w:r w:rsidRPr="00C475EB">
        <w:rPr>
          <w:bCs/>
          <w:sz w:val="28"/>
          <w:szCs w:val="28"/>
        </w:rPr>
        <w:t>презентации, иные наглядные материалы);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5743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60A4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6C2435" w:rsidRPr="00C475EB" w:rsidRDefault="00B60A41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</w:t>
      </w:r>
      <w:r w:rsidR="006C2435" w:rsidRPr="00C475EB">
        <w:rPr>
          <w:color w:val="auto"/>
          <w:sz w:val="28"/>
          <w:szCs w:val="28"/>
        </w:rPr>
        <w:t>;</w:t>
      </w:r>
    </w:p>
    <w:p w:rsidR="00B60A41" w:rsidRPr="00C475EB" w:rsidRDefault="006C2435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lastRenderedPageBreak/>
        <w:t>п</w:t>
      </w:r>
      <w:r w:rsidR="00B60A41" w:rsidRPr="00C475E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</w:t>
      </w:r>
      <w:r w:rsidRPr="00C475EB">
        <w:rPr>
          <w:bCs/>
          <w:color w:val="auto"/>
          <w:sz w:val="28"/>
          <w:szCs w:val="28"/>
        </w:rPr>
        <w:t>нные мультимедийные презентации;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6C2435" w:rsidRPr="00C475EB">
        <w:rPr>
          <w:bCs/>
          <w:sz w:val="28"/>
          <w:szCs w:val="28"/>
        </w:rPr>
        <w:t>восприятия</w:t>
      </w:r>
      <w:r w:rsidRPr="00C475EB">
        <w:rPr>
          <w:bCs/>
          <w:sz w:val="28"/>
          <w:szCs w:val="28"/>
        </w:rPr>
        <w:t xml:space="preserve"> справочного, учебного, просветительского материала </w:t>
      </w:r>
      <w:r w:rsidR="006C2435" w:rsidRPr="00C475EB">
        <w:rPr>
          <w:bCs/>
          <w:sz w:val="28"/>
          <w:szCs w:val="28"/>
        </w:rPr>
        <w:t xml:space="preserve">обучающимся с нарушенным слухом </w:t>
      </w:r>
      <w:r w:rsidRPr="00C475EB">
        <w:rPr>
          <w:bCs/>
          <w:sz w:val="28"/>
          <w:szCs w:val="28"/>
        </w:rPr>
        <w:t>обеспечиваются следующие условия: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внимание слабослышащего обучающег</w:t>
      </w:r>
      <w:r w:rsidR="002B415D" w:rsidRPr="00C475EB">
        <w:rPr>
          <w:bCs/>
          <w:sz w:val="28"/>
          <w:szCs w:val="28"/>
        </w:rPr>
        <w:t>ося привлекается педагогом жеста</w:t>
      </w:r>
      <w:r w:rsidRPr="00C475EB">
        <w:rPr>
          <w:bCs/>
          <w:sz w:val="28"/>
          <w:szCs w:val="28"/>
        </w:rPr>
        <w:t>м</w:t>
      </w:r>
      <w:r w:rsidR="002B415D" w:rsidRPr="00C475EB">
        <w:rPr>
          <w:bCs/>
          <w:sz w:val="28"/>
          <w:szCs w:val="28"/>
        </w:rPr>
        <w:t>и</w:t>
      </w:r>
      <w:r w:rsidRPr="00C475EB">
        <w:rPr>
          <w:bCs/>
          <w:sz w:val="28"/>
          <w:szCs w:val="28"/>
        </w:rPr>
        <w:t xml:space="preserve"> (на плечо кладется рука, осуществляется нерезкое похлопывание);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C475EB" w:rsidRDefault="00C475EB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фиксации педагога</w:t>
      </w:r>
      <w:r w:rsidR="00B60A41" w:rsidRPr="00C475EB">
        <w:rPr>
          <w:bCs/>
          <w:sz w:val="28"/>
          <w:szCs w:val="28"/>
        </w:rPr>
        <w:t xml:space="preserve"> на собственной артикуляции;</w:t>
      </w:r>
    </w:p>
    <w:p w:rsidR="00B60A41" w:rsidRPr="00C475EB" w:rsidRDefault="00B60A41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7B1C76" w:rsidRPr="00C475EB" w:rsidRDefault="00B60A41" w:rsidP="00C475EB">
      <w:pPr>
        <w:pStyle w:val="afb"/>
        <w:numPr>
          <w:ilvl w:val="0"/>
          <w:numId w:val="40"/>
        </w:numPr>
        <w:ind w:left="0" w:firstLine="709"/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  <w:r w:rsidRPr="00C475EB">
        <w:rPr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необходимости.</w:t>
      </w:r>
    </w:p>
    <w:p w:rsidR="007B1C76" w:rsidRDefault="007B1C7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E47F96" w:rsidRPr="00931639" w:rsidRDefault="00E47F96" w:rsidP="00C475EB">
      <w:pPr>
        <w:pStyle w:val="28"/>
        <w:shd w:val="clear" w:color="auto" w:fill="auto"/>
        <w:spacing w:after="0" w:line="240" w:lineRule="auto"/>
        <w:ind w:firstLine="0"/>
        <w:jc w:val="both"/>
        <w:rPr>
          <w:rStyle w:val="211pt"/>
        </w:rPr>
      </w:pPr>
    </w:p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>Контроль и оценка результатов освоения Дисциплины</w:t>
      </w:r>
    </w:p>
    <w:p w:rsidR="00B60A41" w:rsidRPr="00931639" w:rsidRDefault="00B60A41" w:rsidP="00CB3AE0">
      <w:pPr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2369"/>
      </w:tblGrid>
      <w:tr w:rsidR="006E1C5C" w:rsidRPr="00F2396A" w:rsidTr="0090229C">
        <w:tc>
          <w:tcPr>
            <w:tcW w:w="3510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686" w:type="dxa"/>
          </w:tcPr>
          <w:p w:rsidR="006E1C5C" w:rsidRPr="00F2396A" w:rsidRDefault="006E1C5C" w:rsidP="0090229C">
            <w:pPr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369" w:type="dxa"/>
          </w:tcPr>
          <w:p w:rsidR="006E1C5C" w:rsidRPr="00F2396A" w:rsidRDefault="006E1C5C" w:rsidP="006E1C5C">
            <w:pPr>
              <w:jc w:val="center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Методы оценки</w:t>
            </w:r>
          </w:p>
        </w:tc>
      </w:tr>
      <w:tr w:rsidR="006E1C5C" w:rsidRPr="00F2396A" w:rsidTr="0090229C">
        <w:tc>
          <w:tcPr>
            <w:tcW w:w="3510" w:type="dxa"/>
          </w:tcPr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В результате освоения</w:t>
            </w:r>
          </w:p>
          <w:p w:rsidR="005462A1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дисциплины обучающийся</w:t>
            </w:r>
          </w:p>
          <w:p w:rsidR="006E1C5C" w:rsidRPr="00F2396A" w:rsidRDefault="005462A1" w:rsidP="005462A1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знать</w:t>
            </w:r>
            <w:r w:rsidR="007467C7" w:rsidRPr="00F2396A">
              <w:rPr>
                <w:sz w:val="28"/>
                <w:szCs w:val="28"/>
              </w:rPr>
              <w:t>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 xml:space="preserve">необходимую </w:t>
            </w:r>
            <w:r>
              <w:rPr>
                <w:sz w:val="28"/>
                <w:szCs w:val="28"/>
              </w:rPr>
              <w:t xml:space="preserve">терминологию, основы и сущность </w:t>
            </w:r>
            <w:r w:rsidRPr="00F2396A">
              <w:rPr>
                <w:sz w:val="28"/>
                <w:szCs w:val="28"/>
              </w:rPr>
              <w:t>профессиональ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ного самоопределения;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простейшие способы и приемы развития психических процессов и управ</w:t>
            </w:r>
            <w:r>
              <w:rPr>
                <w:sz w:val="28"/>
                <w:szCs w:val="28"/>
              </w:rPr>
              <w:t xml:space="preserve">ления собственными психическими </w:t>
            </w:r>
            <w:r w:rsidRPr="00F2396A">
              <w:rPr>
                <w:sz w:val="28"/>
                <w:szCs w:val="28"/>
              </w:rPr>
              <w:t>состояния</w:t>
            </w:r>
            <w:r>
              <w:rPr>
                <w:sz w:val="28"/>
                <w:szCs w:val="28"/>
              </w:rPr>
              <w:t>-</w:t>
            </w:r>
            <w:r w:rsidRPr="00F2396A">
              <w:rPr>
                <w:sz w:val="28"/>
                <w:szCs w:val="28"/>
              </w:rPr>
              <w:t>ми, основные механизмы психической регуляции поведения человека;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F2396A" w:rsidRDefault="00F2396A" w:rsidP="00F2396A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5462A1" w:rsidRPr="0071258C" w:rsidRDefault="00F2396A" w:rsidP="005462A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71258C">
              <w:rPr>
                <w:sz w:val="28"/>
                <w:szCs w:val="28"/>
              </w:rPr>
              <w:t>методы и формы поиска необходимой информации для эффективной организации учебной и будущей профессиональ-ной деятельности</w:t>
            </w:r>
          </w:p>
        </w:tc>
        <w:tc>
          <w:tcPr>
            <w:tcW w:w="3686" w:type="dxa"/>
          </w:tcPr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C1814" w:rsidRPr="00AC1814">
              <w:rPr>
                <w:sz w:val="28"/>
                <w:szCs w:val="28"/>
              </w:rPr>
              <w:t>аспознавание алгоритмов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выполнения работ 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смежных областях;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определение методов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работы 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смежных сферах; 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определение оптимальной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структуры плана для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решения задач;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порядка оценки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результатов решения задач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выбор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наиболее оптимальных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источников информации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ресурсов для решения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задач и проблем 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профессиональном и/или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социальном контексте;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ориентирование 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актуальной нормативно-</w:t>
            </w:r>
          </w:p>
          <w:p w:rsidR="00AC1814" w:rsidRPr="00AC1814" w:rsidRDefault="007E6C95" w:rsidP="00902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документации,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современной научной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профессиональной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терминологии; понимание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деятельности коллектива,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психологических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особенностей личности;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владение знаниями основ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работы с документами,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подготовки устных и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письменных сообщений;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 основ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компьютерной</w:t>
            </w:r>
            <w:r>
              <w:rPr>
                <w:sz w:val="28"/>
                <w:szCs w:val="28"/>
              </w:rPr>
              <w:t xml:space="preserve"> </w:t>
            </w:r>
            <w:r w:rsidRPr="00AC1814">
              <w:rPr>
                <w:sz w:val="28"/>
                <w:szCs w:val="28"/>
              </w:rPr>
              <w:t>грамотности;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знание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правил написания и</w:t>
            </w:r>
          </w:p>
          <w:p w:rsidR="007E6C95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произношения слов,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lastRenderedPageBreak/>
              <w:t>в т.ч.</w:t>
            </w:r>
          </w:p>
          <w:p w:rsidR="00AC1814" w:rsidRPr="00AC1814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и профессиональной</w:t>
            </w:r>
          </w:p>
          <w:p w:rsidR="006E1C5C" w:rsidRPr="00F2396A" w:rsidRDefault="00AC1814" w:rsidP="0090229C">
            <w:pPr>
              <w:jc w:val="both"/>
              <w:rPr>
                <w:sz w:val="28"/>
                <w:szCs w:val="28"/>
              </w:rPr>
            </w:pPr>
            <w:r w:rsidRPr="00AC1814">
              <w:rPr>
                <w:sz w:val="28"/>
                <w:szCs w:val="28"/>
              </w:rPr>
              <w:t>лексики.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lastRenderedPageBreak/>
              <w:t>Устный опрос,</w:t>
            </w:r>
            <w:r w:rsidR="00866801">
              <w:rPr>
                <w:sz w:val="28"/>
                <w:szCs w:val="28"/>
              </w:rPr>
              <w:t xml:space="preserve"> письменный опрос, 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тестирование,</w:t>
            </w:r>
          </w:p>
          <w:p w:rsidR="00DD7D73" w:rsidRPr="00DD7D73" w:rsidRDefault="00866801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D7D73" w:rsidRPr="00DD7D73">
              <w:rPr>
                <w:sz w:val="28"/>
                <w:szCs w:val="28"/>
              </w:rPr>
              <w:t>ыполнение</w:t>
            </w:r>
          </w:p>
          <w:p w:rsidR="006E1C5C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практических работ</w:t>
            </w:r>
            <w:r>
              <w:rPr>
                <w:sz w:val="28"/>
                <w:szCs w:val="28"/>
              </w:rPr>
              <w:t xml:space="preserve">, </w:t>
            </w:r>
          </w:p>
          <w:p w:rsidR="00DD7D73" w:rsidRPr="00F2396A" w:rsidRDefault="00DD7D73" w:rsidP="00DD7D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6E1C5C" w:rsidRPr="00F2396A" w:rsidTr="0090229C">
        <w:tc>
          <w:tcPr>
            <w:tcW w:w="3510" w:type="dxa"/>
          </w:tcPr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lastRenderedPageBreak/>
              <w:t>В результате освоения</w:t>
            </w:r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дисциплины обучающийся</w:t>
            </w:r>
          </w:p>
          <w:p w:rsidR="007467C7" w:rsidRPr="00F2396A" w:rsidRDefault="007467C7" w:rsidP="007467C7">
            <w:pPr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должен уметь: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F2396A" w:rsidRPr="00F2396A" w:rsidRDefault="00F2396A" w:rsidP="00F2396A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7467C7" w:rsidRPr="00CE6620" w:rsidRDefault="00F2396A" w:rsidP="007467C7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F2396A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</w:t>
            </w:r>
            <w:r w:rsidR="00CE6620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владение актуальными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методами работы в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профессиональной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смежных сферах;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 выявление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поиск информации,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составление оптимального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плана действий, анализ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необходимых для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выполнения задания,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ресурсов; осуществление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исследовательской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деятельности, приводящей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 оптимальному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результату;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демонстрация гибкости в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общении с коллегами,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руководством,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подчиненными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заказчиками; применение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средств информационных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технологий для решения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профессиональных задач;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эффективное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использование</w:t>
            </w:r>
            <w:r>
              <w:rPr>
                <w:sz w:val="28"/>
                <w:szCs w:val="28"/>
              </w:rPr>
              <w:t xml:space="preserve"> </w:t>
            </w:r>
            <w:r w:rsidR="00337D26">
              <w:rPr>
                <w:sz w:val="28"/>
                <w:szCs w:val="28"/>
              </w:rPr>
              <w:t>с</w:t>
            </w:r>
            <w:r w:rsidRPr="005A2A33">
              <w:rPr>
                <w:sz w:val="28"/>
                <w:szCs w:val="28"/>
              </w:rPr>
              <w:t>овременного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программного</w:t>
            </w:r>
          </w:p>
          <w:p w:rsidR="00337D26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 xml:space="preserve">обеспечения; 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кратко 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четко формулировать свои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мысли, излагать их</w:t>
            </w:r>
          </w:p>
          <w:p w:rsidR="005A2A33" w:rsidRPr="005A2A33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доступным для понимания</w:t>
            </w:r>
          </w:p>
          <w:p w:rsidR="006E1C5C" w:rsidRPr="00F2396A" w:rsidRDefault="005A2A33" w:rsidP="005A2A33">
            <w:pPr>
              <w:rPr>
                <w:sz w:val="28"/>
                <w:szCs w:val="28"/>
              </w:rPr>
            </w:pPr>
            <w:r w:rsidRPr="005A2A33">
              <w:rPr>
                <w:sz w:val="28"/>
                <w:szCs w:val="28"/>
              </w:rPr>
              <w:t>способом.</w:t>
            </w:r>
          </w:p>
        </w:tc>
        <w:tc>
          <w:tcPr>
            <w:tcW w:w="2369" w:type="dxa"/>
          </w:tcPr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Оценка результатов</w:t>
            </w:r>
          </w:p>
          <w:p w:rsidR="00DD7D73" w:rsidRPr="00DD7D73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выполнения</w:t>
            </w:r>
          </w:p>
          <w:p w:rsidR="006E1C5C" w:rsidRPr="00F2396A" w:rsidRDefault="00DD7D73" w:rsidP="00DD7D73">
            <w:pPr>
              <w:rPr>
                <w:sz w:val="28"/>
                <w:szCs w:val="28"/>
              </w:rPr>
            </w:pPr>
            <w:r w:rsidRPr="00DD7D73">
              <w:rPr>
                <w:sz w:val="28"/>
                <w:szCs w:val="28"/>
              </w:rPr>
              <w:t>практической работы</w:t>
            </w:r>
          </w:p>
        </w:tc>
      </w:tr>
    </w:tbl>
    <w:p w:rsidR="0010268B" w:rsidRPr="00931639" w:rsidRDefault="0010268B" w:rsidP="00CB3AE0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FB" w:rsidRDefault="006E06FB" w:rsidP="005D2F31">
      <w:r>
        <w:separator/>
      </w:r>
    </w:p>
  </w:endnote>
  <w:endnote w:type="continuationSeparator" w:id="0">
    <w:p w:rsidR="006E06FB" w:rsidRDefault="006E06FB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51" w:rsidRDefault="008D7CC4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C7351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C7351">
      <w:rPr>
        <w:rStyle w:val="af5"/>
        <w:noProof/>
      </w:rPr>
      <w:t>18</w:t>
    </w:r>
    <w:r>
      <w:rPr>
        <w:rStyle w:val="af5"/>
      </w:rPr>
      <w:fldChar w:fldCharType="end"/>
    </w:r>
  </w:p>
  <w:p w:rsidR="002C7351" w:rsidRDefault="002C7351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51" w:rsidRDefault="008D7CC4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C7351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87904">
      <w:rPr>
        <w:rStyle w:val="af5"/>
        <w:noProof/>
      </w:rPr>
      <w:t>2</w:t>
    </w:r>
    <w:r>
      <w:rPr>
        <w:rStyle w:val="af5"/>
      </w:rPr>
      <w:fldChar w:fldCharType="end"/>
    </w:r>
  </w:p>
  <w:p w:rsidR="002C7351" w:rsidRDefault="002C7351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FB" w:rsidRDefault="006E06FB" w:rsidP="005D2F31">
      <w:r>
        <w:separator/>
      </w:r>
    </w:p>
  </w:footnote>
  <w:footnote w:type="continuationSeparator" w:id="0">
    <w:p w:rsidR="006E06FB" w:rsidRDefault="006E06FB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50D6D"/>
    <w:multiLevelType w:val="multilevel"/>
    <w:tmpl w:val="A70E2F2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6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7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9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0"/>
  </w:num>
  <w:num w:numId="4">
    <w:abstractNumId w:val="4"/>
  </w:num>
  <w:num w:numId="5">
    <w:abstractNumId w:val="21"/>
  </w:num>
  <w:num w:numId="6">
    <w:abstractNumId w:val="36"/>
  </w:num>
  <w:num w:numId="7">
    <w:abstractNumId w:val="33"/>
  </w:num>
  <w:num w:numId="8">
    <w:abstractNumId w:val="38"/>
  </w:num>
  <w:num w:numId="9">
    <w:abstractNumId w:val="27"/>
  </w:num>
  <w:num w:numId="10">
    <w:abstractNumId w:val="29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32"/>
  </w:num>
  <w:num w:numId="16">
    <w:abstractNumId w:val="14"/>
  </w:num>
  <w:num w:numId="17">
    <w:abstractNumId w:val="39"/>
  </w:num>
  <w:num w:numId="18">
    <w:abstractNumId w:val="1"/>
  </w:num>
  <w:num w:numId="19">
    <w:abstractNumId w:val="35"/>
  </w:num>
  <w:num w:numId="20">
    <w:abstractNumId w:val="28"/>
  </w:num>
  <w:num w:numId="21">
    <w:abstractNumId w:val="16"/>
  </w:num>
  <w:num w:numId="22">
    <w:abstractNumId w:val="26"/>
  </w:num>
  <w:num w:numId="23">
    <w:abstractNumId w:val="30"/>
  </w:num>
  <w:num w:numId="24">
    <w:abstractNumId w:val="31"/>
  </w:num>
  <w:num w:numId="25">
    <w:abstractNumId w:val="17"/>
  </w:num>
  <w:num w:numId="26">
    <w:abstractNumId w:val="15"/>
  </w:num>
  <w:num w:numId="27">
    <w:abstractNumId w:val="34"/>
  </w:num>
  <w:num w:numId="28">
    <w:abstractNumId w:val="25"/>
  </w:num>
  <w:num w:numId="29">
    <w:abstractNumId w:val="41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12"/>
  </w:num>
  <w:num w:numId="35">
    <w:abstractNumId w:val="8"/>
  </w:num>
  <w:num w:numId="36">
    <w:abstractNumId w:val="19"/>
  </w:num>
  <w:num w:numId="37">
    <w:abstractNumId w:val="22"/>
  </w:num>
  <w:num w:numId="38">
    <w:abstractNumId w:val="37"/>
  </w:num>
  <w:num w:numId="39">
    <w:abstractNumId w:val="23"/>
  </w:num>
  <w:num w:numId="40">
    <w:abstractNumId w:val="13"/>
  </w:num>
  <w:num w:numId="41">
    <w:abstractNumId w:val="24"/>
  </w:num>
  <w:num w:numId="42">
    <w:abstractNumId w:val="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2732"/>
    <w:rsid w:val="00015A5B"/>
    <w:rsid w:val="00017F1F"/>
    <w:rsid w:val="0002099A"/>
    <w:rsid w:val="000237B0"/>
    <w:rsid w:val="000246EE"/>
    <w:rsid w:val="000276F9"/>
    <w:rsid w:val="0002774F"/>
    <w:rsid w:val="000307E0"/>
    <w:rsid w:val="000430C0"/>
    <w:rsid w:val="00044035"/>
    <w:rsid w:val="00051F51"/>
    <w:rsid w:val="00056D63"/>
    <w:rsid w:val="00070836"/>
    <w:rsid w:val="00074F3E"/>
    <w:rsid w:val="00083877"/>
    <w:rsid w:val="00083AEB"/>
    <w:rsid w:val="00085E13"/>
    <w:rsid w:val="00087D70"/>
    <w:rsid w:val="00095840"/>
    <w:rsid w:val="000A047D"/>
    <w:rsid w:val="000A0A0A"/>
    <w:rsid w:val="000A3D1A"/>
    <w:rsid w:val="000B0BF0"/>
    <w:rsid w:val="000B114A"/>
    <w:rsid w:val="000B35EA"/>
    <w:rsid w:val="000B406A"/>
    <w:rsid w:val="000B7948"/>
    <w:rsid w:val="000C3F17"/>
    <w:rsid w:val="000C448A"/>
    <w:rsid w:val="000C7392"/>
    <w:rsid w:val="000D25B1"/>
    <w:rsid w:val="000E43D6"/>
    <w:rsid w:val="000E47B9"/>
    <w:rsid w:val="000F1642"/>
    <w:rsid w:val="000F1B5F"/>
    <w:rsid w:val="000F2313"/>
    <w:rsid w:val="001004CA"/>
    <w:rsid w:val="0010268B"/>
    <w:rsid w:val="00103615"/>
    <w:rsid w:val="001039B5"/>
    <w:rsid w:val="00103B84"/>
    <w:rsid w:val="00111D4D"/>
    <w:rsid w:val="00113BB3"/>
    <w:rsid w:val="00115270"/>
    <w:rsid w:val="0011743E"/>
    <w:rsid w:val="00117806"/>
    <w:rsid w:val="00124E90"/>
    <w:rsid w:val="00127BC8"/>
    <w:rsid w:val="001304C1"/>
    <w:rsid w:val="00131F9D"/>
    <w:rsid w:val="00146D3B"/>
    <w:rsid w:val="00147A7F"/>
    <w:rsid w:val="001520E2"/>
    <w:rsid w:val="001523C9"/>
    <w:rsid w:val="00155B05"/>
    <w:rsid w:val="00157EDD"/>
    <w:rsid w:val="00161937"/>
    <w:rsid w:val="0016456A"/>
    <w:rsid w:val="001650A7"/>
    <w:rsid w:val="00166138"/>
    <w:rsid w:val="0017107A"/>
    <w:rsid w:val="001732F0"/>
    <w:rsid w:val="00177022"/>
    <w:rsid w:val="001808F2"/>
    <w:rsid w:val="00180DF0"/>
    <w:rsid w:val="0018227B"/>
    <w:rsid w:val="00183860"/>
    <w:rsid w:val="001842C1"/>
    <w:rsid w:val="00186FE7"/>
    <w:rsid w:val="00187904"/>
    <w:rsid w:val="00192B36"/>
    <w:rsid w:val="00196D92"/>
    <w:rsid w:val="001A26BC"/>
    <w:rsid w:val="001A3E3A"/>
    <w:rsid w:val="001A53B1"/>
    <w:rsid w:val="001A5616"/>
    <w:rsid w:val="001B105F"/>
    <w:rsid w:val="001B133E"/>
    <w:rsid w:val="001B2F85"/>
    <w:rsid w:val="001B3898"/>
    <w:rsid w:val="001B46C5"/>
    <w:rsid w:val="001B4840"/>
    <w:rsid w:val="001B64C4"/>
    <w:rsid w:val="001B7B96"/>
    <w:rsid w:val="001C0ADB"/>
    <w:rsid w:val="001C0C1D"/>
    <w:rsid w:val="001C214C"/>
    <w:rsid w:val="001C557E"/>
    <w:rsid w:val="001D0E4B"/>
    <w:rsid w:val="001D2D68"/>
    <w:rsid w:val="001D3CD7"/>
    <w:rsid w:val="001D5356"/>
    <w:rsid w:val="001D7EB1"/>
    <w:rsid w:val="001E462B"/>
    <w:rsid w:val="001F0693"/>
    <w:rsid w:val="001F2192"/>
    <w:rsid w:val="00213CC4"/>
    <w:rsid w:val="00221229"/>
    <w:rsid w:val="00221FE3"/>
    <w:rsid w:val="002245A2"/>
    <w:rsid w:val="002246DF"/>
    <w:rsid w:val="002270A8"/>
    <w:rsid w:val="002277A4"/>
    <w:rsid w:val="00231049"/>
    <w:rsid w:val="00241E43"/>
    <w:rsid w:val="002422AA"/>
    <w:rsid w:val="002431D9"/>
    <w:rsid w:val="002509C3"/>
    <w:rsid w:val="00251C28"/>
    <w:rsid w:val="002520E7"/>
    <w:rsid w:val="00253796"/>
    <w:rsid w:val="00256F0D"/>
    <w:rsid w:val="00257EF1"/>
    <w:rsid w:val="00264159"/>
    <w:rsid w:val="00267EA2"/>
    <w:rsid w:val="00276625"/>
    <w:rsid w:val="002829D7"/>
    <w:rsid w:val="0028329E"/>
    <w:rsid w:val="002848D4"/>
    <w:rsid w:val="002850EF"/>
    <w:rsid w:val="00290C71"/>
    <w:rsid w:val="00291603"/>
    <w:rsid w:val="0029263E"/>
    <w:rsid w:val="00294C60"/>
    <w:rsid w:val="00295CFD"/>
    <w:rsid w:val="00297D34"/>
    <w:rsid w:val="002A4670"/>
    <w:rsid w:val="002A66AE"/>
    <w:rsid w:val="002B31A9"/>
    <w:rsid w:val="002B415D"/>
    <w:rsid w:val="002C06AD"/>
    <w:rsid w:val="002C5210"/>
    <w:rsid w:val="002C7351"/>
    <w:rsid w:val="002D0016"/>
    <w:rsid w:val="002D00B8"/>
    <w:rsid w:val="002D10A3"/>
    <w:rsid w:val="002D1E81"/>
    <w:rsid w:val="002E05B7"/>
    <w:rsid w:val="002E1B69"/>
    <w:rsid w:val="002E2D94"/>
    <w:rsid w:val="002E53FE"/>
    <w:rsid w:val="002E738E"/>
    <w:rsid w:val="002E7AFE"/>
    <w:rsid w:val="002F0923"/>
    <w:rsid w:val="00301DEE"/>
    <w:rsid w:val="00302B09"/>
    <w:rsid w:val="00303282"/>
    <w:rsid w:val="00322ACB"/>
    <w:rsid w:val="00324900"/>
    <w:rsid w:val="00324F74"/>
    <w:rsid w:val="00330651"/>
    <w:rsid w:val="00331157"/>
    <w:rsid w:val="00335F79"/>
    <w:rsid w:val="00337D26"/>
    <w:rsid w:val="003462E9"/>
    <w:rsid w:val="0034694D"/>
    <w:rsid w:val="00351578"/>
    <w:rsid w:val="00352A80"/>
    <w:rsid w:val="00352CC7"/>
    <w:rsid w:val="00357778"/>
    <w:rsid w:val="003626E6"/>
    <w:rsid w:val="00364B68"/>
    <w:rsid w:val="003658AA"/>
    <w:rsid w:val="003705EC"/>
    <w:rsid w:val="00374135"/>
    <w:rsid w:val="00375834"/>
    <w:rsid w:val="00376DC1"/>
    <w:rsid w:val="003771C1"/>
    <w:rsid w:val="0038428C"/>
    <w:rsid w:val="00387ACF"/>
    <w:rsid w:val="00392232"/>
    <w:rsid w:val="0039372F"/>
    <w:rsid w:val="00397F3E"/>
    <w:rsid w:val="003A140B"/>
    <w:rsid w:val="003A54D2"/>
    <w:rsid w:val="003B53DE"/>
    <w:rsid w:val="003C213C"/>
    <w:rsid w:val="003C77FB"/>
    <w:rsid w:val="003D14EF"/>
    <w:rsid w:val="003D2DAE"/>
    <w:rsid w:val="003F5041"/>
    <w:rsid w:val="003F5712"/>
    <w:rsid w:val="003F730C"/>
    <w:rsid w:val="00400507"/>
    <w:rsid w:val="0040147C"/>
    <w:rsid w:val="00404FAD"/>
    <w:rsid w:val="004067E5"/>
    <w:rsid w:val="00407C73"/>
    <w:rsid w:val="0041103C"/>
    <w:rsid w:val="004170F9"/>
    <w:rsid w:val="00420747"/>
    <w:rsid w:val="004212F3"/>
    <w:rsid w:val="00424AD4"/>
    <w:rsid w:val="00425D42"/>
    <w:rsid w:val="00426F32"/>
    <w:rsid w:val="00432E8D"/>
    <w:rsid w:val="004368A0"/>
    <w:rsid w:val="004438F7"/>
    <w:rsid w:val="0044489C"/>
    <w:rsid w:val="00446332"/>
    <w:rsid w:val="0045311D"/>
    <w:rsid w:val="00453B86"/>
    <w:rsid w:val="0045468F"/>
    <w:rsid w:val="00455D12"/>
    <w:rsid w:val="00461A1E"/>
    <w:rsid w:val="00471715"/>
    <w:rsid w:val="004766D1"/>
    <w:rsid w:val="00482085"/>
    <w:rsid w:val="00482F07"/>
    <w:rsid w:val="00490B5B"/>
    <w:rsid w:val="00490E65"/>
    <w:rsid w:val="0049540E"/>
    <w:rsid w:val="00495D22"/>
    <w:rsid w:val="0049775F"/>
    <w:rsid w:val="004A00EC"/>
    <w:rsid w:val="004A529E"/>
    <w:rsid w:val="004A7EB7"/>
    <w:rsid w:val="004B25EF"/>
    <w:rsid w:val="004B365B"/>
    <w:rsid w:val="004B5CE6"/>
    <w:rsid w:val="004C4A18"/>
    <w:rsid w:val="004C6B29"/>
    <w:rsid w:val="004D29E5"/>
    <w:rsid w:val="004D6F3B"/>
    <w:rsid w:val="004D79A0"/>
    <w:rsid w:val="004E00E9"/>
    <w:rsid w:val="004E247E"/>
    <w:rsid w:val="004E4977"/>
    <w:rsid w:val="004E4C34"/>
    <w:rsid w:val="004E5348"/>
    <w:rsid w:val="004E76AC"/>
    <w:rsid w:val="004F0B56"/>
    <w:rsid w:val="004F4A32"/>
    <w:rsid w:val="004F4EC0"/>
    <w:rsid w:val="00504CE9"/>
    <w:rsid w:val="00512AFC"/>
    <w:rsid w:val="00512D42"/>
    <w:rsid w:val="005166D4"/>
    <w:rsid w:val="00516BBE"/>
    <w:rsid w:val="00521758"/>
    <w:rsid w:val="005221D4"/>
    <w:rsid w:val="00523C34"/>
    <w:rsid w:val="0053055A"/>
    <w:rsid w:val="0053601E"/>
    <w:rsid w:val="00537542"/>
    <w:rsid w:val="00537FF4"/>
    <w:rsid w:val="005462A1"/>
    <w:rsid w:val="00546779"/>
    <w:rsid w:val="005468ED"/>
    <w:rsid w:val="005515A5"/>
    <w:rsid w:val="00552237"/>
    <w:rsid w:val="005651F9"/>
    <w:rsid w:val="0057029F"/>
    <w:rsid w:val="005734F6"/>
    <w:rsid w:val="00573E06"/>
    <w:rsid w:val="00577CCE"/>
    <w:rsid w:val="00583BEF"/>
    <w:rsid w:val="00586287"/>
    <w:rsid w:val="00587A88"/>
    <w:rsid w:val="005921D4"/>
    <w:rsid w:val="00594CB1"/>
    <w:rsid w:val="00597615"/>
    <w:rsid w:val="00597BE1"/>
    <w:rsid w:val="005A2A33"/>
    <w:rsid w:val="005A4796"/>
    <w:rsid w:val="005B0F43"/>
    <w:rsid w:val="005C1CFD"/>
    <w:rsid w:val="005C1DCA"/>
    <w:rsid w:val="005C4B0F"/>
    <w:rsid w:val="005C797C"/>
    <w:rsid w:val="005C7DFA"/>
    <w:rsid w:val="005D2F31"/>
    <w:rsid w:val="005D2F7C"/>
    <w:rsid w:val="005D4B14"/>
    <w:rsid w:val="005D6C19"/>
    <w:rsid w:val="005D7570"/>
    <w:rsid w:val="005F3E06"/>
    <w:rsid w:val="005F411B"/>
    <w:rsid w:val="005F4885"/>
    <w:rsid w:val="00603747"/>
    <w:rsid w:val="00603C17"/>
    <w:rsid w:val="00605C96"/>
    <w:rsid w:val="00617E58"/>
    <w:rsid w:val="00627D0D"/>
    <w:rsid w:val="0063758A"/>
    <w:rsid w:val="00647260"/>
    <w:rsid w:val="00651F46"/>
    <w:rsid w:val="00652C61"/>
    <w:rsid w:val="00652DE0"/>
    <w:rsid w:val="00654463"/>
    <w:rsid w:val="00657356"/>
    <w:rsid w:val="00657431"/>
    <w:rsid w:val="00663B35"/>
    <w:rsid w:val="00664055"/>
    <w:rsid w:val="006643C1"/>
    <w:rsid w:val="00675407"/>
    <w:rsid w:val="006855AB"/>
    <w:rsid w:val="00694A40"/>
    <w:rsid w:val="00695341"/>
    <w:rsid w:val="006957B3"/>
    <w:rsid w:val="006967B6"/>
    <w:rsid w:val="00697389"/>
    <w:rsid w:val="00697563"/>
    <w:rsid w:val="00697635"/>
    <w:rsid w:val="006A0198"/>
    <w:rsid w:val="006A07FE"/>
    <w:rsid w:val="006A509E"/>
    <w:rsid w:val="006B0267"/>
    <w:rsid w:val="006B45FC"/>
    <w:rsid w:val="006C2435"/>
    <w:rsid w:val="006C249A"/>
    <w:rsid w:val="006D35B6"/>
    <w:rsid w:val="006E06FB"/>
    <w:rsid w:val="006E1C5C"/>
    <w:rsid w:val="006E5122"/>
    <w:rsid w:val="006E7B97"/>
    <w:rsid w:val="006F15F4"/>
    <w:rsid w:val="006F56C3"/>
    <w:rsid w:val="006F6D2C"/>
    <w:rsid w:val="00700F53"/>
    <w:rsid w:val="00703D5C"/>
    <w:rsid w:val="007062F7"/>
    <w:rsid w:val="00707CF3"/>
    <w:rsid w:val="0071258C"/>
    <w:rsid w:val="00724B8E"/>
    <w:rsid w:val="007266DB"/>
    <w:rsid w:val="0073418B"/>
    <w:rsid w:val="0073435C"/>
    <w:rsid w:val="0073465D"/>
    <w:rsid w:val="00742BCD"/>
    <w:rsid w:val="00745249"/>
    <w:rsid w:val="007467C7"/>
    <w:rsid w:val="00747A92"/>
    <w:rsid w:val="007527B0"/>
    <w:rsid w:val="00753B3A"/>
    <w:rsid w:val="00754B44"/>
    <w:rsid w:val="00754F49"/>
    <w:rsid w:val="00755111"/>
    <w:rsid w:val="007566E1"/>
    <w:rsid w:val="007607C3"/>
    <w:rsid w:val="007663ED"/>
    <w:rsid w:val="00766C63"/>
    <w:rsid w:val="00772073"/>
    <w:rsid w:val="0077277F"/>
    <w:rsid w:val="00791CD6"/>
    <w:rsid w:val="00791D36"/>
    <w:rsid w:val="00791F18"/>
    <w:rsid w:val="00793D72"/>
    <w:rsid w:val="00797134"/>
    <w:rsid w:val="007A1BE9"/>
    <w:rsid w:val="007A32A0"/>
    <w:rsid w:val="007A36C2"/>
    <w:rsid w:val="007B1BB6"/>
    <w:rsid w:val="007B1C76"/>
    <w:rsid w:val="007B43DC"/>
    <w:rsid w:val="007C3E30"/>
    <w:rsid w:val="007C55C6"/>
    <w:rsid w:val="007C7402"/>
    <w:rsid w:val="007D2D8C"/>
    <w:rsid w:val="007D2E44"/>
    <w:rsid w:val="007D428E"/>
    <w:rsid w:val="007E08C9"/>
    <w:rsid w:val="007E1D18"/>
    <w:rsid w:val="007E23F1"/>
    <w:rsid w:val="007E278F"/>
    <w:rsid w:val="007E5473"/>
    <w:rsid w:val="007E5EC2"/>
    <w:rsid w:val="007E6C95"/>
    <w:rsid w:val="007F5E2C"/>
    <w:rsid w:val="007F5F28"/>
    <w:rsid w:val="007F727A"/>
    <w:rsid w:val="008022AC"/>
    <w:rsid w:val="008023E9"/>
    <w:rsid w:val="00803AB4"/>
    <w:rsid w:val="00806D6F"/>
    <w:rsid w:val="0080782F"/>
    <w:rsid w:val="00816038"/>
    <w:rsid w:val="008205B8"/>
    <w:rsid w:val="008219D0"/>
    <w:rsid w:val="00822FAA"/>
    <w:rsid w:val="0082342C"/>
    <w:rsid w:val="008243AF"/>
    <w:rsid w:val="0082559F"/>
    <w:rsid w:val="00825A8C"/>
    <w:rsid w:val="00826D25"/>
    <w:rsid w:val="00830609"/>
    <w:rsid w:val="00831ED9"/>
    <w:rsid w:val="008356BA"/>
    <w:rsid w:val="008357BE"/>
    <w:rsid w:val="00837804"/>
    <w:rsid w:val="00841A73"/>
    <w:rsid w:val="008424F4"/>
    <w:rsid w:val="0084395B"/>
    <w:rsid w:val="00847B1C"/>
    <w:rsid w:val="00847F8A"/>
    <w:rsid w:val="0085433A"/>
    <w:rsid w:val="00855B8B"/>
    <w:rsid w:val="008563F2"/>
    <w:rsid w:val="00857A1A"/>
    <w:rsid w:val="00860281"/>
    <w:rsid w:val="00864A14"/>
    <w:rsid w:val="008664BC"/>
    <w:rsid w:val="00866801"/>
    <w:rsid w:val="0087419A"/>
    <w:rsid w:val="008759D3"/>
    <w:rsid w:val="008803BF"/>
    <w:rsid w:val="00881345"/>
    <w:rsid w:val="008838B9"/>
    <w:rsid w:val="00891579"/>
    <w:rsid w:val="00892E45"/>
    <w:rsid w:val="00896E68"/>
    <w:rsid w:val="008A103A"/>
    <w:rsid w:val="008A634A"/>
    <w:rsid w:val="008A6C24"/>
    <w:rsid w:val="008B272E"/>
    <w:rsid w:val="008B7180"/>
    <w:rsid w:val="008B7CA1"/>
    <w:rsid w:val="008C1E5E"/>
    <w:rsid w:val="008C40D9"/>
    <w:rsid w:val="008C443A"/>
    <w:rsid w:val="008C5E8A"/>
    <w:rsid w:val="008C7397"/>
    <w:rsid w:val="008D2AEB"/>
    <w:rsid w:val="008D2D4F"/>
    <w:rsid w:val="008D35E1"/>
    <w:rsid w:val="008D61ED"/>
    <w:rsid w:val="008D7CC4"/>
    <w:rsid w:val="008E17A0"/>
    <w:rsid w:val="008E21D3"/>
    <w:rsid w:val="008F7F9B"/>
    <w:rsid w:val="00900536"/>
    <w:rsid w:val="00901010"/>
    <w:rsid w:val="0090229C"/>
    <w:rsid w:val="009042F1"/>
    <w:rsid w:val="009160EA"/>
    <w:rsid w:val="009168C4"/>
    <w:rsid w:val="0092322A"/>
    <w:rsid w:val="00931639"/>
    <w:rsid w:val="009325F9"/>
    <w:rsid w:val="0093260C"/>
    <w:rsid w:val="00935B12"/>
    <w:rsid w:val="009429C1"/>
    <w:rsid w:val="0094484E"/>
    <w:rsid w:val="00946B17"/>
    <w:rsid w:val="009508C8"/>
    <w:rsid w:val="00955ED8"/>
    <w:rsid w:val="00956F7D"/>
    <w:rsid w:val="00960550"/>
    <w:rsid w:val="0096078F"/>
    <w:rsid w:val="00962C1F"/>
    <w:rsid w:val="00964173"/>
    <w:rsid w:val="00965DDE"/>
    <w:rsid w:val="00971877"/>
    <w:rsid w:val="0097238D"/>
    <w:rsid w:val="00972E92"/>
    <w:rsid w:val="00974C90"/>
    <w:rsid w:val="00975459"/>
    <w:rsid w:val="0097586F"/>
    <w:rsid w:val="00995E94"/>
    <w:rsid w:val="009A28BA"/>
    <w:rsid w:val="009A4DB4"/>
    <w:rsid w:val="009A51D9"/>
    <w:rsid w:val="009A70FE"/>
    <w:rsid w:val="009B4A25"/>
    <w:rsid w:val="009B4BA3"/>
    <w:rsid w:val="009C5508"/>
    <w:rsid w:val="009D02F6"/>
    <w:rsid w:val="009D2758"/>
    <w:rsid w:val="009D632F"/>
    <w:rsid w:val="009E77F8"/>
    <w:rsid w:val="009F3F61"/>
    <w:rsid w:val="009F414D"/>
    <w:rsid w:val="009F4D59"/>
    <w:rsid w:val="00A0639C"/>
    <w:rsid w:val="00A07660"/>
    <w:rsid w:val="00A077D3"/>
    <w:rsid w:val="00A11551"/>
    <w:rsid w:val="00A1426E"/>
    <w:rsid w:val="00A15D01"/>
    <w:rsid w:val="00A26595"/>
    <w:rsid w:val="00A268FA"/>
    <w:rsid w:val="00A26BA3"/>
    <w:rsid w:val="00A300C5"/>
    <w:rsid w:val="00A301EE"/>
    <w:rsid w:val="00A324CE"/>
    <w:rsid w:val="00A32EAB"/>
    <w:rsid w:val="00A37855"/>
    <w:rsid w:val="00A37C9F"/>
    <w:rsid w:val="00A46F7E"/>
    <w:rsid w:val="00A549C4"/>
    <w:rsid w:val="00A56E72"/>
    <w:rsid w:val="00A61984"/>
    <w:rsid w:val="00A62339"/>
    <w:rsid w:val="00A72E01"/>
    <w:rsid w:val="00A73CF4"/>
    <w:rsid w:val="00A766C6"/>
    <w:rsid w:val="00A826B9"/>
    <w:rsid w:val="00A83513"/>
    <w:rsid w:val="00A84387"/>
    <w:rsid w:val="00A84758"/>
    <w:rsid w:val="00A8598F"/>
    <w:rsid w:val="00A87A0F"/>
    <w:rsid w:val="00A87F6E"/>
    <w:rsid w:val="00AA033F"/>
    <w:rsid w:val="00AA0C9C"/>
    <w:rsid w:val="00AA2B4D"/>
    <w:rsid w:val="00AA4F3D"/>
    <w:rsid w:val="00AA601E"/>
    <w:rsid w:val="00AB5C24"/>
    <w:rsid w:val="00AB5D52"/>
    <w:rsid w:val="00AC1814"/>
    <w:rsid w:val="00AC23F8"/>
    <w:rsid w:val="00AC7EE2"/>
    <w:rsid w:val="00AD0E1B"/>
    <w:rsid w:val="00AD3D85"/>
    <w:rsid w:val="00AD73CE"/>
    <w:rsid w:val="00AD7A92"/>
    <w:rsid w:val="00AE0B56"/>
    <w:rsid w:val="00AE78AB"/>
    <w:rsid w:val="00AF0335"/>
    <w:rsid w:val="00AF28B2"/>
    <w:rsid w:val="00AF64CE"/>
    <w:rsid w:val="00AF725C"/>
    <w:rsid w:val="00B02EDA"/>
    <w:rsid w:val="00B042FE"/>
    <w:rsid w:val="00B04C0A"/>
    <w:rsid w:val="00B05F59"/>
    <w:rsid w:val="00B105CB"/>
    <w:rsid w:val="00B11E9E"/>
    <w:rsid w:val="00B13316"/>
    <w:rsid w:val="00B1539E"/>
    <w:rsid w:val="00B15E83"/>
    <w:rsid w:val="00B17D83"/>
    <w:rsid w:val="00B26595"/>
    <w:rsid w:val="00B32ACF"/>
    <w:rsid w:val="00B34087"/>
    <w:rsid w:val="00B3420C"/>
    <w:rsid w:val="00B4146C"/>
    <w:rsid w:val="00B4290C"/>
    <w:rsid w:val="00B53F24"/>
    <w:rsid w:val="00B56EE3"/>
    <w:rsid w:val="00B60A41"/>
    <w:rsid w:val="00B61ADB"/>
    <w:rsid w:val="00B629EC"/>
    <w:rsid w:val="00B65B1C"/>
    <w:rsid w:val="00B677C0"/>
    <w:rsid w:val="00B7616B"/>
    <w:rsid w:val="00B80031"/>
    <w:rsid w:val="00B83F71"/>
    <w:rsid w:val="00B965B2"/>
    <w:rsid w:val="00BA30A8"/>
    <w:rsid w:val="00BA460F"/>
    <w:rsid w:val="00BA4CA4"/>
    <w:rsid w:val="00BB0160"/>
    <w:rsid w:val="00BB784F"/>
    <w:rsid w:val="00BC1458"/>
    <w:rsid w:val="00BC260B"/>
    <w:rsid w:val="00BC2AF4"/>
    <w:rsid w:val="00BC5C5F"/>
    <w:rsid w:val="00BD056B"/>
    <w:rsid w:val="00BE0E06"/>
    <w:rsid w:val="00BE4D10"/>
    <w:rsid w:val="00BF1B30"/>
    <w:rsid w:val="00BF1D7D"/>
    <w:rsid w:val="00BF2AC0"/>
    <w:rsid w:val="00BF3606"/>
    <w:rsid w:val="00BF7975"/>
    <w:rsid w:val="00C0483F"/>
    <w:rsid w:val="00C140E4"/>
    <w:rsid w:val="00C2017D"/>
    <w:rsid w:val="00C229E8"/>
    <w:rsid w:val="00C231B6"/>
    <w:rsid w:val="00C25A79"/>
    <w:rsid w:val="00C27F3B"/>
    <w:rsid w:val="00C33F01"/>
    <w:rsid w:val="00C34A97"/>
    <w:rsid w:val="00C36108"/>
    <w:rsid w:val="00C41ACE"/>
    <w:rsid w:val="00C4236D"/>
    <w:rsid w:val="00C453C4"/>
    <w:rsid w:val="00C475EB"/>
    <w:rsid w:val="00C50D50"/>
    <w:rsid w:val="00C55D42"/>
    <w:rsid w:val="00C671A5"/>
    <w:rsid w:val="00C71159"/>
    <w:rsid w:val="00C77DB4"/>
    <w:rsid w:val="00C82AFF"/>
    <w:rsid w:val="00C82CD6"/>
    <w:rsid w:val="00C847E2"/>
    <w:rsid w:val="00C9021C"/>
    <w:rsid w:val="00C9299F"/>
    <w:rsid w:val="00CA0B84"/>
    <w:rsid w:val="00CA382A"/>
    <w:rsid w:val="00CA5589"/>
    <w:rsid w:val="00CA5BBD"/>
    <w:rsid w:val="00CB1C1A"/>
    <w:rsid w:val="00CB3AE0"/>
    <w:rsid w:val="00CB6399"/>
    <w:rsid w:val="00CC05E0"/>
    <w:rsid w:val="00CC1C5E"/>
    <w:rsid w:val="00CC2896"/>
    <w:rsid w:val="00CC57CB"/>
    <w:rsid w:val="00CC61CF"/>
    <w:rsid w:val="00CD3DC6"/>
    <w:rsid w:val="00CD4843"/>
    <w:rsid w:val="00CE0DBE"/>
    <w:rsid w:val="00CE5026"/>
    <w:rsid w:val="00CE6620"/>
    <w:rsid w:val="00CE67E7"/>
    <w:rsid w:val="00CE688A"/>
    <w:rsid w:val="00CF2971"/>
    <w:rsid w:val="00CF4DA0"/>
    <w:rsid w:val="00CF7D18"/>
    <w:rsid w:val="00D00780"/>
    <w:rsid w:val="00D012F3"/>
    <w:rsid w:val="00D01D50"/>
    <w:rsid w:val="00D021D7"/>
    <w:rsid w:val="00D0689B"/>
    <w:rsid w:val="00D07555"/>
    <w:rsid w:val="00D11AFB"/>
    <w:rsid w:val="00D13080"/>
    <w:rsid w:val="00D21B75"/>
    <w:rsid w:val="00D26894"/>
    <w:rsid w:val="00D30C52"/>
    <w:rsid w:val="00D33857"/>
    <w:rsid w:val="00D33915"/>
    <w:rsid w:val="00D33F64"/>
    <w:rsid w:val="00D36DFD"/>
    <w:rsid w:val="00D3734D"/>
    <w:rsid w:val="00D37D22"/>
    <w:rsid w:val="00D42395"/>
    <w:rsid w:val="00D42AB7"/>
    <w:rsid w:val="00D44395"/>
    <w:rsid w:val="00D44CB3"/>
    <w:rsid w:val="00D479F4"/>
    <w:rsid w:val="00D51EE7"/>
    <w:rsid w:val="00D53254"/>
    <w:rsid w:val="00D53AE8"/>
    <w:rsid w:val="00D577CF"/>
    <w:rsid w:val="00D6047B"/>
    <w:rsid w:val="00D60916"/>
    <w:rsid w:val="00D61A01"/>
    <w:rsid w:val="00D633E8"/>
    <w:rsid w:val="00D65405"/>
    <w:rsid w:val="00D66BC0"/>
    <w:rsid w:val="00D7184D"/>
    <w:rsid w:val="00D720BC"/>
    <w:rsid w:val="00D865AE"/>
    <w:rsid w:val="00D872E7"/>
    <w:rsid w:val="00D92DA9"/>
    <w:rsid w:val="00D94665"/>
    <w:rsid w:val="00D97198"/>
    <w:rsid w:val="00DA34F2"/>
    <w:rsid w:val="00DA588C"/>
    <w:rsid w:val="00DA6A0A"/>
    <w:rsid w:val="00DA77A4"/>
    <w:rsid w:val="00DB0AF9"/>
    <w:rsid w:val="00DB5B23"/>
    <w:rsid w:val="00DB5D4F"/>
    <w:rsid w:val="00DB69F9"/>
    <w:rsid w:val="00DC00A8"/>
    <w:rsid w:val="00DC1B3E"/>
    <w:rsid w:val="00DC77FD"/>
    <w:rsid w:val="00DC7F47"/>
    <w:rsid w:val="00DD019B"/>
    <w:rsid w:val="00DD2B9F"/>
    <w:rsid w:val="00DD6413"/>
    <w:rsid w:val="00DD7D73"/>
    <w:rsid w:val="00DE07DF"/>
    <w:rsid w:val="00DE341B"/>
    <w:rsid w:val="00DF148B"/>
    <w:rsid w:val="00DF1623"/>
    <w:rsid w:val="00DF1A4A"/>
    <w:rsid w:val="00DF58DC"/>
    <w:rsid w:val="00DF6B67"/>
    <w:rsid w:val="00DF7D69"/>
    <w:rsid w:val="00E0270B"/>
    <w:rsid w:val="00E06A59"/>
    <w:rsid w:val="00E221F0"/>
    <w:rsid w:val="00E2445B"/>
    <w:rsid w:val="00E24486"/>
    <w:rsid w:val="00E24959"/>
    <w:rsid w:val="00E24B24"/>
    <w:rsid w:val="00E25B9F"/>
    <w:rsid w:val="00E26DC8"/>
    <w:rsid w:val="00E3282D"/>
    <w:rsid w:val="00E33089"/>
    <w:rsid w:val="00E338D5"/>
    <w:rsid w:val="00E365F4"/>
    <w:rsid w:val="00E37274"/>
    <w:rsid w:val="00E459E3"/>
    <w:rsid w:val="00E47F96"/>
    <w:rsid w:val="00E51F10"/>
    <w:rsid w:val="00E52044"/>
    <w:rsid w:val="00E52756"/>
    <w:rsid w:val="00E64C0F"/>
    <w:rsid w:val="00E65346"/>
    <w:rsid w:val="00E66D5F"/>
    <w:rsid w:val="00E713EE"/>
    <w:rsid w:val="00E71522"/>
    <w:rsid w:val="00E716E6"/>
    <w:rsid w:val="00E717AA"/>
    <w:rsid w:val="00E752CA"/>
    <w:rsid w:val="00E80ECC"/>
    <w:rsid w:val="00E87324"/>
    <w:rsid w:val="00E93945"/>
    <w:rsid w:val="00E95683"/>
    <w:rsid w:val="00EA0E9A"/>
    <w:rsid w:val="00EA2979"/>
    <w:rsid w:val="00EA5332"/>
    <w:rsid w:val="00EA7878"/>
    <w:rsid w:val="00EA7A2E"/>
    <w:rsid w:val="00EA7DD0"/>
    <w:rsid w:val="00EB78C3"/>
    <w:rsid w:val="00EC2BFD"/>
    <w:rsid w:val="00EC3D67"/>
    <w:rsid w:val="00EC7D98"/>
    <w:rsid w:val="00ED0532"/>
    <w:rsid w:val="00EE05DE"/>
    <w:rsid w:val="00EE26A4"/>
    <w:rsid w:val="00EF200F"/>
    <w:rsid w:val="00F00394"/>
    <w:rsid w:val="00F03A88"/>
    <w:rsid w:val="00F06369"/>
    <w:rsid w:val="00F06EED"/>
    <w:rsid w:val="00F07DAE"/>
    <w:rsid w:val="00F16B45"/>
    <w:rsid w:val="00F171A7"/>
    <w:rsid w:val="00F229BA"/>
    <w:rsid w:val="00F2396A"/>
    <w:rsid w:val="00F25F99"/>
    <w:rsid w:val="00F262DE"/>
    <w:rsid w:val="00F27281"/>
    <w:rsid w:val="00F328B7"/>
    <w:rsid w:val="00F339A6"/>
    <w:rsid w:val="00F3513B"/>
    <w:rsid w:val="00F426AA"/>
    <w:rsid w:val="00F42AAE"/>
    <w:rsid w:val="00F4449F"/>
    <w:rsid w:val="00F45A25"/>
    <w:rsid w:val="00F46BD1"/>
    <w:rsid w:val="00F51FA1"/>
    <w:rsid w:val="00F522B9"/>
    <w:rsid w:val="00F52579"/>
    <w:rsid w:val="00F54B08"/>
    <w:rsid w:val="00F576B8"/>
    <w:rsid w:val="00F64343"/>
    <w:rsid w:val="00F6593E"/>
    <w:rsid w:val="00F65E26"/>
    <w:rsid w:val="00F7191F"/>
    <w:rsid w:val="00F7379D"/>
    <w:rsid w:val="00F769E3"/>
    <w:rsid w:val="00F77B7C"/>
    <w:rsid w:val="00F800CD"/>
    <w:rsid w:val="00F80424"/>
    <w:rsid w:val="00F83438"/>
    <w:rsid w:val="00F90251"/>
    <w:rsid w:val="00F91DCA"/>
    <w:rsid w:val="00F94617"/>
    <w:rsid w:val="00F97275"/>
    <w:rsid w:val="00FA04D0"/>
    <w:rsid w:val="00FA12FE"/>
    <w:rsid w:val="00FA4475"/>
    <w:rsid w:val="00FA7FB8"/>
    <w:rsid w:val="00FC5A65"/>
    <w:rsid w:val="00FC5FD1"/>
    <w:rsid w:val="00FC6A89"/>
    <w:rsid w:val="00FC6DA7"/>
    <w:rsid w:val="00FD4D27"/>
    <w:rsid w:val="00FD52BF"/>
    <w:rsid w:val="00FD6D4D"/>
    <w:rsid w:val="00FE2EA6"/>
    <w:rsid w:val="00FE64C6"/>
    <w:rsid w:val="00FF1765"/>
    <w:rsid w:val="00FF3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3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34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34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00E9"/>
  </w:style>
  <w:style w:type="character" w:customStyle="1" w:styleId="FontStyle45">
    <w:name w:val="Font Style45"/>
    <w:basedOn w:val="a0"/>
    <w:uiPriority w:val="99"/>
    <w:rsid w:val="00F03A88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33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803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nowledge.allbest.ru/psychology/2c0a65635a3ad69b4d53b89421216c27_0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nowledge.allbest.ru/psychology/2c0a65635a2bd68b5d43b89521316d36_0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pdiJe6sszvxflqYTkrm6zxTIpc8=</DigestValue>
    </Reference>
    <Reference URI="#idOfficeObject" Type="http://www.w3.org/2000/09/xmldsig#Object">
      <DigestMethod Algorithm="http://www.w3.org/2000/09/xmldsig#sha1"/>
      <DigestValue>FurEmbm4ojF7pOP5uK39+JLPJh8=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Xy2a7ZsSIDMlQHdrFHo+/pVTSHw=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EirUchiTv7UlnXa+XVoEW/Ja9YuW5XLoqF8KapYpSQO8Kf1LMZgCzCIQwn+bfjmukljXD8pTvQsB
7sMNJ46zQ/lQyjKgQNwq7TKLP9lGUNkuaJVNZMwASeBmfPv46FEgODu0akZ5vSCqkDt/dR7LUILa
/EY07/Ba4TMBR7cgB5I=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B1O1vcFPgHWwVvscZPv76ILfmdA=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CqvlZyeZw0YkvoaAgMYgaDRd0eo=</DigestValue>
      </Reference>
      <Reference URI="/word/styles.xml?ContentType=application/vnd.openxmlformats-officedocument.wordprocessingml.styles+xml">
        <DigestMethod Algorithm="http://www.w3.org/2000/09/xmldsig#sha1"/>
        <DigestValue>39fS7WGK0zto8HpkVRyKPNiPD18=</DigestValue>
      </Reference>
      <Reference URI="/word/numbering.xml?ContentType=application/vnd.openxmlformats-officedocument.wordprocessingml.numbering+xml">
        <DigestMethod Algorithm="http://www.w3.org/2000/09/xmldsig#sha1"/>
        <DigestValue>+jHHyhN8Gx678fu0hgp5wIOP6Gg=</DigestValue>
      </Reference>
      <Reference URI="/word/fontTable.xml?ContentType=application/vnd.openxmlformats-officedocument.wordprocessingml.fontTable+xml">
        <DigestMethod Algorithm="http://www.w3.org/2000/09/xmldsig#sha1"/>
        <DigestValue>HsI/7DpjOfUpAHchmUq58WXTox4=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9RYkb0mWzjCEgZNEMNUZ11Sfxn4=</DigestValue>
      </Reference>
      <Reference URI="/word/document.xml?ContentType=application/vnd.openxmlformats-officedocument.wordprocessingml.document.main+xml">
        <DigestMethod Algorithm="http://www.w3.org/2000/09/xmldsig#sha1"/>
        <DigestValue>Ou7f/tjmeafKoJnlZ1zUr7Wxy4E=</DigestValue>
      </Reference>
      <Reference URI="/word/footnotes.xml?ContentType=application/vnd.openxmlformats-officedocument.wordprocessingml.footnotes+xml">
        <DigestMethod Algorithm="http://www.w3.org/2000/09/xmldsig#sha1"/>
        <DigestValue>r55x7rLyrMJcABB09O1Nqe21vTU=</DigestValue>
      </Reference>
      <Reference URI="/word/endnotes.xml?ContentType=application/vnd.openxmlformats-officedocument.wordprocessingml.endnotes+xml">
        <DigestMethod Algorithm="http://www.w3.org/2000/09/xmldsig#sha1"/>
        <DigestValue>6AVgTZYdR9C38ttrydMMXWUGHAc=</DigestValue>
      </Reference>
      <Reference URI="/word/footer1.xml?ContentType=application/vnd.openxmlformats-officedocument.wordprocessingml.footer+xml">
        <DigestMethod Algorithm="http://www.w3.org/2000/09/xmldsig#sha1"/>
        <DigestValue>0d5tAA2g0LO9JYzbVt2XZTUZy9A=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uYwgNe4Wvo3DpdME8tokumwcVwo=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{50F1DD8C-C49B-465F-8A09-A99103CE4604}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2023-08-30T07:24:20Z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4F937-FBB5-4F78-824E-8ADAB404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15</Pages>
  <Words>5237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834</cp:revision>
  <cp:lastPrinted>2022-09-08T10:28:00Z</cp:lastPrinted>
  <dcterms:created xsi:type="dcterms:W3CDTF">2013-09-20T14:02:00Z</dcterms:created>
  <dcterms:modified xsi:type="dcterms:W3CDTF">2023-08-30T07:24:00Z</dcterms:modified>
</cp:coreProperties>
</file>